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813269">
        <w:rPr>
          <w:rFonts w:ascii="Century Gothic" w:hAnsi="Century Gothic" w:cs="Arial"/>
          <w:b/>
        </w:rPr>
        <w:t>NACIONAL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4D21B3">
        <w:rPr>
          <w:rFonts w:ascii="Century Gothic" w:hAnsi="Century Gothic" w:cs="Arial"/>
          <w:b/>
        </w:rPr>
        <w:t xml:space="preserve">: </w:t>
      </w:r>
      <w:r w:rsidR="00AC30A4" w:rsidRPr="004D21B3">
        <w:rPr>
          <w:rFonts w:ascii="Century Gothic" w:eastAsia="Times New Roman" w:hAnsi="Century Gothic" w:cs="Arial"/>
          <w:b/>
        </w:rPr>
        <w:t>LS</w:t>
      </w:r>
      <w:r w:rsidR="00CE722D" w:rsidRPr="004D21B3">
        <w:rPr>
          <w:rFonts w:ascii="Century Gothic" w:eastAsia="Times New Roman" w:hAnsi="Century Gothic" w:cs="Arial"/>
          <w:b/>
        </w:rPr>
        <w:t>C-</w:t>
      </w:r>
      <w:r w:rsidR="00DE2A7E" w:rsidRPr="004D21B3">
        <w:rPr>
          <w:rFonts w:ascii="Century Gothic" w:eastAsia="Times New Roman" w:hAnsi="Century Gothic" w:cs="Arial"/>
          <w:b/>
        </w:rPr>
        <w:t xml:space="preserve"> </w:t>
      </w:r>
      <w:r w:rsidR="008B2BDB" w:rsidRPr="004D21B3">
        <w:rPr>
          <w:rFonts w:ascii="Century Gothic" w:eastAsia="Times New Roman" w:hAnsi="Century Gothic" w:cs="Arial"/>
          <w:b/>
        </w:rPr>
        <w:t>04</w:t>
      </w:r>
      <w:r w:rsidR="00D00152">
        <w:rPr>
          <w:rFonts w:ascii="Century Gothic" w:eastAsia="Times New Roman" w:hAnsi="Century Gothic" w:cs="Arial"/>
          <w:b/>
        </w:rPr>
        <w:t>7</w:t>
      </w:r>
      <w:r w:rsidRPr="004D21B3">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D00152">
        <w:rPr>
          <w:rFonts w:ascii="Century Gothic" w:hAnsi="Century Gothic" w:cs="Arial"/>
          <w:b/>
        </w:rPr>
        <w:t>05</w:t>
      </w:r>
      <w:r w:rsidR="004D21B3">
        <w:rPr>
          <w:rFonts w:ascii="Century Gothic" w:hAnsi="Century Gothic" w:cs="Arial"/>
          <w:b/>
        </w:rPr>
        <w:t>/</w:t>
      </w:r>
      <w:r w:rsidR="004D21B3" w:rsidRPr="004D21B3">
        <w:rPr>
          <w:rFonts w:ascii="Century Gothic" w:hAnsi="Century Gothic" w:cs="Arial"/>
          <w:b/>
        </w:rPr>
        <w:t>1</w:t>
      </w:r>
      <w:r w:rsidR="00D00152">
        <w:rPr>
          <w:rFonts w:ascii="Century Gothic" w:hAnsi="Century Gothic" w:cs="Arial"/>
          <w:b/>
        </w:rPr>
        <w:t>2</w:t>
      </w:r>
      <w:r w:rsidRPr="004D21B3">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BE4160" w:rsidRPr="00BE4160">
              <w:rPr>
                <w:rFonts w:ascii="Century Gothic" w:eastAsia="Times New Roman" w:hAnsi="Century Gothic"/>
              </w:rPr>
              <w:t xml:space="preserve">JEFATURA DE TECNOLOGIAS DE LA INFORMACIÓN </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D00152">
              <w:rPr>
                <w:rFonts w:ascii="Century Gothic" w:eastAsia="Times New Roman" w:hAnsi="Century Gothic" w:cs="Arial"/>
              </w:rPr>
              <w:t>519</w:t>
            </w:r>
            <w:r w:rsidR="00AD6744">
              <w:rPr>
                <w:color w:val="000000"/>
                <w:sz w:val="18"/>
                <w:szCs w:val="18"/>
              </w:rPr>
              <w:t xml:space="preserve"> </w:t>
            </w:r>
            <w:r w:rsidR="00AD6744" w:rsidRPr="00AD6744">
              <w:rPr>
                <w:rFonts w:ascii="Century Gothic" w:hAnsi="Century Gothic"/>
                <w:color w:val="000000"/>
                <w:szCs w:val="18"/>
              </w:rPr>
              <w:t>OTROS MOBILIARIOS Y EQUIPOS DE ADMINISTRACIÓN</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B614E8">
              <w:rPr>
                <w:rFonts w:ascii="Century Gothic" w:eastAsia="Times New Roman" w:hAnsi="Century Gothic" w:cs="Arial"/>
                <w:b/>
              </w:rPr>
              <w:t>4</w:t>
            </w:r>
            <w:r w:rsidR="00145624">
              <w:rPr>
                <w:rFonts w:ascii="Century Gothic" w:eastAsia="Times New Roman" w:hAnsi="Century Gothic" w:cs="Arial"/>
                <w:b/>
              </w:rPr>
              <w:t>7</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BE4160" w:rsidRDefault="00BE4160" w:rsidP="00AD6744">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hAnsi="Century Gothic" w:cs="Times New Roman"/>
                      <w:b/>
                    </w:rPr>
                    <w:t>ADQUISICIÓN DE SISTEMAS</w:t>
                  </w:r>
                  <w:r>
                    <w:rPr>
                      <w:rFonts w:ascii="Century Gothic" w:hAnsi="Century Gothic" w:cs="Times New Roman"/>
                      <w:b/>
                    </w:rPr>
                    <w:t xml:space="preserve"> </w:t>
                  </w:r>
                  <w:r w:rsidRPr="0036692C">
                    <w:rPr>
                      <w:rFonts w:ascii="Century Gothic" w:hAnsi="Century Gothic" w:cs="Times New Roman"/>
                      <w:b/>
                    </w:rPr>
                    <w:t xml:space="preserve">DE </w:t>
                  </w:r>
                  <w:r w:rsidR="00AD6744">
                    <w:rPr>
                      <w:rFonts w:ascii="Century Gothic" w:hAnsi="Century Gothic" w:cs="Times New Roman"/>
                      <w:b/>
                    </w:rPr>
                    <w:t xml:space="preserve">CIRCUITO CERRADO DE VIDEO VIGILANCIA </w:t>
                  </w:r>
                  <w:r w:rsidRPr="0036692C">
                    <w:rPr>
                      <w:rFonts w:ascii="Century Gothic" w:hAnsi="Century Gothic" w:cs="Times New Roman"/>
                      <w:b/>
                    </w:rPr>
                    <w:t>(</w:t>
                  </w:r>
                  <w:r w:rsidR="00AD6744">
                    <w:rPr>
                      <w:rFonts w:ascii="Century Gothic" w:hAnsi="Century Gothic" w:cs="Times New Roman"/>
                      <w:b/>
                    </w:rPr>
                    <w:t>CCTV</w:t>
                  </w:r>
                  <w:r w:rsidRPr="0036692C">
                    <w:rPr>
                      <w:rFonts w:ascii="Century Gothic" w:hAnsi="Century Gothic" w:cs="Times New Roman"/>
                      <w:b/>
                    </w:rPr>
                    <w:t>)</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BE4160" w:rsidRDefault="00BE4160"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60608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60608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 xml:space="preserve">Fecha, lugar y hora de </w:t>
                  </w:r>
                  <w:r w:rsidR="00AD6744">
                    <w:rPr>
                      <w:rFonts w:ascii="Century Gothic" w:hAnsi="Century Gothic" w:cs="Arial"/>
                      <w:b/>
                    </w:rPr>
                    <w:t xml:space="preserve">Visita de campo </w:t>
                  </w:r>
                </w:p>
              </w:tc>
              <w:tc>
                <w:tcPr>
                  <w:tcW w:w="2450" w:type="dxa"/>
                </w:tcPr>
                <w:p w:rsidR="00A63DEC" w:rsidRPr="00133D2C" w:rsidRDefault="00725FFD" w:rsidP="0060608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60608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DA262A" w:rsidRDefault="00A63DEC" w:rsidP="00606081">
                  <w:pPr>
                    <w:framePr w:hSpace="180" w:wrap="around" w:vAnchor="text" w:hAnchor="page" w:x="1309" w:y="408"/>
                    <w:spacing w:after="0" w:line="240" w:lineRule="auto"/>
                    <w:suppressOverlap/>
                    <w:jc w:val="center"/>
                    <w:rPr>
                      <w:rFonts w:ascii="Century Gothic" w:hAnsi="Century Gothic" w:cs="Arial"/>
                    </w:rPr>
                  </w:pPr>
                </w:p>
                <w:p w:rsidR="00A63DEC" w:rsidRPr="00DA262A" w:rsidRDefault="00AD6744" w:rsidP="0060608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13/12</w:t>
                  </w:r>
                  <w:r w:rsidR="00BE4160" w:rsidRPr="00DA262A">
                    <w:rPr>
                      <w:rFonts w:ascii="Century Gothic" w:hAnsi="Century Gothic" w:cs="Arial"/>
                    </w:rPr>
                    <w:t>/2023</w:t>
                  </w:r>
                </w:p>
                <w:p w:rsidR="005830D7" w:rsidRPr="00DA262A" w:rsidRDefault="005830D7" w:rsidP="00606081">
                  <w:pPr>
                    <w:framePr w:hSpace="180" w:wrap="around" w:vAnchor="text" w:hAnchor="page" w:x="1309" w:y="408"/>
                    <w:spacing w:after="0" w:line="240" w:lineRule="auto"/>
                    <w:suppressOverlap/>
                    <w:jc w:val="center"/>
                    <w:rPr>
                      <w:rFonts w:ascii="Century Gothic" w:hAnsi="Century Gothic"/>
                    </w:rPr>
                  </w:pPr>
                  <w:r w:rsidRPr="00DA262A">
                    <w:rPr>
                      <w:rFonts w:ascii="Century Gothic" w:hAnsi="Century Gothic"/>
                    </w:rPr>
                    <w:t xml:space="preserve">A LAS </w:t>
                  </w:r>
                </w:p>
                <w:p w:rsidR="00A63DEC" w:rsidRPr="00DA262A" w:rsidRDefault="00292E03" w:rsidP="00606081">
                  <w:pPr>
                    <w:framePr w:hSpace="180" w:wrap="around" w:vAnchor="text" w:hAnchor="page" w:x="1309" w:y="408"/>
                    <w:spacing w:after="0" w:line="240" w:lineRule="auto"/>
                    <w:suppressOverlap/>
                    <w:jc w:val="center"/>
                    <w:rPr>
                      <w:rFonts w:ascii="Century Gothic" w:hAnsi="Century Gothic" w:cs="Arial"/>
                    </w:rPr>
                  </w:pPr>
                  <w:r w:rsidRPr="00DA262A">
                    <w:rPr>
                      <w:rFonts w:ascii="Century Gothic" w:hAnsi="Century Gothic"/>
                    </w:rPr>
                    <w:t>1</w:t>
                  </w:r>
                  <w:r w:rsidR="00AD6744">
                    <w:rPr>
                      <w:rFonts w:ascii="Century Gothic" w:hAnsi="Century Gothic"/>
                    </w:rPr>
                    <w:t>2</w:t>
                  </w:r>
                  <w:r w:rsidR="007B6F96" w:rsidRPr="00DA262A">
                    <w:rPr>
                      <w:rFonts w:ascii="Century Gothic" w:hAnsi="Century Gothic"/>
                    </w:rPr>
                    <w:t>:00 Horas</w:t>
                  </w:r>
                </w:p>
              </w:tc>
              <w:tc>
                <w:tcPr>
                  <w:tcW w:w="2403" w:type="dxa"/>
                  <w:shd w:val="clear" w:color="auto" w:fill="auto"/>
                </w:tcPr>
                <w:p w:rsidR="001466D8" w:rsidRPr="00DA262A" w:rsidRDefault="001466D8" w:rsidP="00606081">
                  <w:pPr>
                    <w:framePr w:hSpace="180" w:wrap="around" w:vAnchor="text" w:hAnchor="page" w:x="1309" w:y="408"/>
                    <w:spacing w:after="0" w:line="240" w:lineRule="auto"/>
                    <w:contextualSpacing/>
                    <w:suppressOverlap/>
                    <w:jc w:val="center"/>
                    <w:rPr>
                      <w:rFonts w:ascii="Century Gothic" w:hAnsi="Century Gothic" w:cs="Arial"/>
                      <w:u w:val="single"/>
                    </w:rPr>
                  </w:pPr>
                </w:p>
                <w:p w:rsidR="00AD6744" w:rsidRDefault="00AD6744" w:rsidP="00606081">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08/12/2023</w:t>
                  </w:r>
                </w:p>
                <w:p w:rsidR="00AD6744" w:rsidRPr="00DA262A" w:rsidRDefault="00AD6744" w:rsidP="00606081">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 xml:space="preserve"> A LAS 10:00 HRS  </w:t>
                  </w:r>
                </w:p>
              </w:tc>
              <w:tc>
                <w:tcPr>
                  <w:tcW w:w="2450" w:type="dxa"/>
                </w:tcPr>
                <w:p w:rsidR="00A63DEC" w:rsidRPr="00DA262A" w:rsidRDefault="00A63DEC" w:rsidP="00606081">
                  <w:pPr>
                    <w:framePr w:hSpace="180" w:wrap="around" w:vAnchor="text" w:hAnchor="page" w:x="1309" w:y="408"/>
                    <w:spacing w:after="0" w:line="240" w:lineRule="auto"/>
                    <w:suppressOverlap/>
                    <w:jc w:val="center"/>
                    <w:rPr>
                      <w:rFonts w:ascii="Century Gothic" w:hAnsi="Century Gothic" w:cs="Arial"/>
                    </w:rPr>
                  </w:pPr>
                </w:p>
                <w:p w:rsidR="00A63DEC" w:rsidRPr="00DA262A" w:rsidRDefault="00AD6744" w:rsidP="0060608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15</w:t>
                  </w:r>
                  <w:r w:rsidR="00BE4160" w:rsidRPr="00DA262A">
                    <w:rPr>
                      <w:rFonts w:ascii="Century Gothic" w:hAnsi="Century Gothic" w:cs="Arial"/>
                    </w:rPr>
                    <w:t>/1</w:t>
                  </w:r>
                  <w:r>
                    <w:rPr>
                      <w:rFonts w:ascii="Century Gothic" w:hAnsi="Century Gothic" w:cs="Arial"/>
                    </w:rPr>
                    <w:t>2</w:t>
                  </w:r>
                  <w:r w:rsidR="00725FFD" w:rsidRPr="00DA262A">
                    <w:rPr>
                      <w:rFonts w:ascii="Century Gothic" w:hAnsi="Century Gothic" w:cs="Arial"/>
                    </w:rPr>
                    <w:t>/2023</w:t>
                  </w:r>
                </w:p>
                <w:p w:rsidR="005830D7" w:rsidRPr="00DA262A" w:rsidRDefault="005830D7" w:rsidP="00606081">
                  <w:pPr>
                    <w:framePr w:hSpace="180" w:wrap="around" w:vAnchor="text" w:hAnchor="page" w:x="1309" w:y="408"/>
                    <w:spacing w:after="0" w:line="240" w:lineRule="auto"/>
                    <w:suppressOverlap/>
                    <w:jc w:val="center"/>
                    <w:rPr>
                      <w:rFonts w:ascii="Century Gothic" w:hAnsi="Century Gothic"/>
                    </w:rPr>
                  </w:pPr>
                  <w:r w:rsidRPr="00DA262A">
                    <w:rPr>
                      <w:rFonts w:ascii="Century Gothic" w:hAnsi="Century Gothic"/>
                    </w:rPr>
                    <w:t xml:space="preserve">A LAS </w:t>
                  </w:r>
                </w:p>
                <w:p w:rsidR="00A63DEC" w:rsidRPr="00DA262A" w:rsidRDefault="00725FFD" w:rsidP="00606081">
                  <w:pPr>
                    <w:framePr w:hSpace="180" w:wrap="around" w:vAnchor="text" w:hAnchor="page" w:x="1309" w:y="408"/>
                    <w:spacing w:after="0" w:line="240" w:lineRule="auto"/>
                    <w:suppressOverlap/>
                    <w:jc w:val="center"/>
                    <w:rPr>
                      <w:rFonts w:ascii="Century Gothic" w:hAnsi="Century Gothic" w:cs="Arial"/>
                    </w:rPr>
                  </w:pPr>
                  <w:r w:rsidRPr="00DA262A">
                    <w:rPr>
                      <w:rFonts w:ascii="Century Gothic" w:hAnsi="Century Gothic"/>
                    </w:rPr>
                    <w:t>1</w:t>
                  </w:r>
                  <w:r w:rsidR="00AD6744">
                    <w:rPr>
                      <w:rFonts w:ascii="Century Gothic" w:hAnsi="Century Gothic"/>
                    </w:rPr>
                    <w:t>2</w:t>
                  </w:r>
                  <w:r w:rsidRPr="00DA262A">
                    <w:rPr>
                      <w:rFonts w:ascii="Century Gothic" w:hAnsi="Century Gothic"/>
                    </w:rPr>
                    <w:t xml:space="preserve">:00 </w:t>
                  </w:r>
                  <w:r w:rsidR="007B6F96" w:rsidRPr="00DA262A">
                    <w:rPr>
                      <w:rFonts w:ascii="Century Gothic" w:hAnsi="Century Gothic"/>
                    </w:rPr>
                    <w:t>Horas</w:t>
                  </w:r>
                </w:p>
              </w:tc>
              <w:tc>
                <w:tcPr>
                  <w:tcW w:w="2600" w:type="dxa"/>
                  <w:shd w:val="clear" w:color="auto" w:fill="auto"/>
                </w:tcPr>
                <w:p w:rsidR="00A63DEC" w:rsidRPr="00133D2C" w:rsidRDefault="00725FFD" w:rsidP="00606081">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8D6551" w:rsidRPr="00DD2E0E" w:rsidRDefault="008D6551" w:rsidP="008D6551">
            <w:pPr>
              <w:contextualSpacing/>
              <w:jc w:val="both"/>
              <w:rPr>
                <w:rFonts w:ascii="Century Gothic" w:hAnsi="Century Gothic" w:cs="Arial"/>
                <w:b/>
              </w:rPr>
            </w:pPr>
            <w:r w:rsidRPr="00DD2E0E">
              <w:rPr>
                <w:rFonts w:ascii="Century Gothic" w:hAnsi="Century Gothic" w:cs="Arial"/>
                <w:b/>
              </w:rPr>
              <w:t>VISITA DE CAMPO:</w:t>
            </w:r>
          </w:p>
          <w:p w:rsidR="008D6551" w:rsidRPr="00DD2E0E" w:rsidRDefault="008D6551" w:rsidP="008D6551">
            <w:pPr>
              <w:contextualSpacing/>
              <w:jc w:val="both"/>
              <w:rPr>
                <w:rFonts w:ascii="Century Gothic" w:hAnsi="Century Gothic" w:cs="Arial"/>
                <w:b/>
              </w:rPr>
            </w:pPr>
          </w:p>
          <w:p w:rsidR="008D6551" w:rsidRPr="00DD2E0E" w:rsidRDefault="008D6551" w:rsidP="008D6551">
            <w:pPr>
              <w:jc w:val="both"/>
              <w:rPr>
                <w:rFonts w:ascii="Century Gothic" w:eastAsia="Century Gothic" w:hAnsi="Century Gothic" w:cs="Century Gothic"/>
              </w:rPr>
            </w:pPr>
            <w:r w:rsidRPr="00DD2E0E">
              <w:rPr>
                <w:rFonts w:ascii="Century Gothic" w:eastAsia="Century Gothic" w:hAnsi="Century Gothic" w:cs="Century Gothic"/>
              </w:rPr>
              <w:t xml:space="preserve">Se llevarán a cabo el día </w:t>
            </w:r>
            <w:r>
              <w:rPr>
                <w:rFonts w:ascii="Century Gothic" w:eastAsia="Century Gothic" w:hAnsi="Century Gothic" w:cs="Century Gothic"/>
              </w:rPr>
              <w:t>08</w:t>
            </w:r>
            <w:r w:rsidRPr="00DD2E0E">
              <w:rPr>
                <w:rFonts w:ascii="Century Gothic" w:eastAsia="Century Gothic" w:hAnsi="Century Gothic" w:cs="Century Gothic"/>
              </w:rPr>
              <w:t xml:space="preserve"> de </w:t>
            </w:r>
            <w:r>
              <w:rPr>
                <w:rFonts w:ascii="Century Gothic" w:eastAsia="Century Gothic" w:hAnsi="Century Gothic" w:cs="Century Gothic"/>
              </w:rPr>
              <w:t>Diciembre</w:t>
            </w:r>
            <w:r w:rsidRPr="00DD2E0E">
              <w:rPr>
                <w:rFonts w:ascii="Century Gothic" w:eastAsia="Century Gothic" w:hAnsi="Century Gothic" w:cs="Century Gothic"/>
              </w:rPr>
              <w:t xml:space="preserve"> a las </w:t>
            </w:r>
            <w:sdt>
              <w:sdtPr>
                <w:tag w:val="goog_rdk_3"/>
                <w:id w:val="120813905"/>
              </w:sdtPr>
              <w:sdtContent/>
            </w:sdt>
            <w:sdt>
              <w:sdtPr>
                <w:tag w:val="goog_rdk_4"/>
                <w:id w:val="1691105112"/>
              </w:sdtPr>
              <w:sdtContent/>
            </w:sdt>
            <w:r>
              <w:rPr>
                <w:rFonts w:ascii="Century Gothic" w:eastAsia="Century Gothic" w:hAnsi="Century Gothic" w:cs="Century Gothic"/>
              </w:rPr>
              <w:t>10:00</w:t>
            </w:r>
            <w:r w:rsidRPr="00DD2E0E">
              <w:rPr>
                <w:rFonts w:ascii="Century Gothic" w:eastAsia="Century Gothic" w:hAnsi="Century Gothic" w:cs="Century Gothic"/>
              </w:rPr>
              <w:t xml:space="preserve"> horas, </w:t>
            </w:r>
            <w:r>
              <w:rPr>
                <w:rFonts w:ascii="Century Gothic" w:eastAsia="Century Gothic" w:hAnsi="Century Gothic" w:cs="Century Gothic"/>
              </w:rPr>
              <w:t>teniendo como tolerancia 15</w:t>
            </w:r>
            <w:r w:rsidRPr="00DD2E0E">
              <w:rPr>
                <w:rFonts w:ascii="Century Gothic" w:eastAsia="Century Gothic" w:hAnsi="Century Gothic" w:cs="Century Gothic"/>
              </w:rPr>
              <w:t xml:space="preserve"> minutos, iniciando en la Jefatura de Adquisiciones ubicada en el segundo piso del Hospital General de Zapopan en calle Ramón Corona No. 500, Zapopan centro.</w:t>
            </w:r>
          </w:p>
          <w:p w:rsidR="008D6551" w:rsidRPr="00D90766" w:rsidRDefault="008D6551" w:rsidP="008D6551">
            <w:pPr>
              <w:jc w:val="both"/>
              <w:rPr>
                <w:rFonts w:ascii="Century Gothic" w:eastAsia="Century Gothic" w:hAnsi="Century Gothic" w:cs="Century Gothic"/>
                <w:b/>
              </w:rPr>
            </w:pPr>
            <w:r w:rsidRPr="00DD2E0E">
              <w:rPr>
                <w:rFonts w:ascii="Century Gothic" w:eastAsia="Century Gothic" w:hAnsi="Century Gothic" w:cs="Century Gothic"/>
              </w:rPr>
              <w:t xml:space="preserve">La visita se requiere a efecto de asegurar que los licitantes interesados conozcan el alcance de la solicitud del OPD, así como las condiciones actuales de las áreas </w:t>
            </w:r>
            <w:r w:rsidR="0071781D">
              <w:rPr>
                <w:rFonts w:ascii="Century Gothic" w:eastAsia="Century Gothic" w:hAnsi="Century Gothic" w:cs="Century Gothic"/>
              </w:rPr>
              <w:t xml:space="preserve">en las cuales se instalará el sistema de circuito cerrado de video vigilancia </w:t>
            </w:r>
            <w:r w:rsidRPr="00DD2E0E">
              <w:rPr>
                <w:rFonts w:ascii="Century Gothic" w:eastAsia="Century Gothic" w:hAnsi="Century Gothic" w:cs="Century Gothic"/>
              </w:rPr>
              <w:t xml:space="preserve">y </w:t>
            </w:r>
            <w:r w:rsidRPr="00DD2E0E">
              <w:rPr>
                <w:rFonts w:ascii="Century Gothic" w:eastAsia="Century Gothic" w:hAnsi="Century Gothic" w:cs="Century Gothic"/>
                <w:b/>
              </w:rPr>
              <w:t xml:space="preserve">será considerada </w:t>
            </w:r>
            <w:r w:rsidRPr="00D90766">
              <w:rPr>
                <w:rFonts w:ascii="Century Gothic" w:eastAsia="Century Gothic" w:hAnsi="Century Gothic" w:cs="Century Gothic"/>
                <w:b/>
              </w:rPr>
              <w:t>de</w:t>
            </w:r>
            <w:r w:rsidRPr="00D90766">
              <w:rPr>
                <w:rFonts w:ascii="Century Gothic" w:eastAsia="Century Gothic" w:hAnsi="Century Gothic" w:cs="Century Gothic"/>
              </w:rPr>
              <w:t xml:space="preserve"> </w:t>
            </w:r>
            <w:r w:rsidRPr="00D90766">
              <w:rPr>
                <w:rFonts w:ascii="Century Gothic" w:eastAsia="Century Gothic" w:hAnsi="Century Gothic" w:cs="Century Gothic"/>
                <w:b/>
              </w:rPr>
              <w:t>carácter obligatorio.</w:t>
            </w:r>
          </w:p>
          <w:p w:rsidR="008D6551" w:rsidRPr="00D90766" w:rsidRDefault="008D6551" w:rsidP="008D6551">
            <w:pPr>
              <w:jc w:val="both"/>
              <w:rPr>
                <w:rFonts w:ascii="Century Gothic" w:eastAsia="Century Gothic" w:hAnsi="Century Gothic" w:cs="Century Gothic"/>
                <w:b/>
              </w:rPr>
            </w:pPr>
            <w:r w:rsidRPr="00D90766">
              <w:rPr>
                <w:rFonts w:ascii="Century Gothic" w:eastAsia="Century Gothic" w:hAnsi="Century Gothic" w:cs="Century Gothic"/>
                <w:b/>
              </w:rPr>
              <w:t>Lugares</w:t>
            </w:r>
            <w:r w:rsidR="00523CF2" w:rsidRPr="00D90766">
              <w:rPr>
                <w:rFonts w:ascii="Century Gothic" w:eastAsia="Century Gothic" w:hAnsi="Century Gothic" w:cs="Century Gothic"/>
                <w:b/>
              </w:rPr>
              <w:t xml:space="preserve"> a visitar</w:t>
            </w:r>
            <w:r w:rsidRPr="00D90766">
              <w:rPr>
                <w:rFonts w:ascii="Century Gothic" w:eastAsia="Century Gothic" w:hAnsi="Century Gothic" w:cs="Century Gothic"/>
                <w:b/>
              </w:rPr>
              <w:t xml:space="preserve">: </w:t>
            </w:r>
          </w:p>
          <w:p w:rsidR="008D6551" w:rsidRPr="00D90766" w:rsidRDefault="008D6551" w:rsidP="008D6551">
            <w:pPr>
              <w:numPr>
                <w:ilvl w:val="0"/>
                <w:numId w:val="35"/>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D90766">
              <w:rPr>
                <w:rFonts w:ascii="Century Gothic" w:eastAsia="Century Gothic" w:hAnsi="Century Gothic" w:cs="Century Gothic"/>
                <w:color w:val="000000"/>
              </w:rPr>
              <w:t>Hospital General de Zapopan (Ramón Corona 500 colonia Zapopan Centro)</w:t>
            </w:r>
          </w:p>
          <w:p w:rsidR="008D6551" w:rsidRPr="00D90766" w:rsidRDefault="008D6551" w:rsidP="008D6551">
            <w:pPr>
              <w:numPr>
                <w:ilvl w:val="0"/>
                <w:numId w:val="35"/>
              </w:numPr>
              <w:pBdr>
                <w:top w:val="nil"/>
                <w:left w:val="nil"/>
                <w:bottom w:val="nil"/>
                <w:right w:val="nil"/>
                <w:between w:val="nil"/>
              </w:pBdr>
              <w:spacing w:after="0"/>
              <w:jc w:val="both"/>
              <w:rPr>
                <w:rFonts w:ascii="Century Gothic" w:eastAsia="Century Gothic" w:hAnsi="Century Gothic" w:cs="Century Gothic"/>
                <w:color w:val="000000"/>
              </w:rPr>
            </w:pPr>
            <w:r w:rsidRPr="00D90766">
              <w:rPr>
                <w:rFonts w:ascii="Century Gothic" w:eastAsia="Century Gothic" w:hAnsi="Century Gothic" w:cs="Century Gothic"/>
                <w:color w:val="000000"/>
              </w:rPr>
              <w:t>Cruz Verde Norte (Dr. Luis Farah número 550 colonia Villa de los Belenes)</w:t>
            </w:r>
          </w:p>
          <w:p w:rsidR="008D6551" w:rsidRPr="00D90766" w:rsidRDefault="008D6551" w:rsidP="008D6551">
            <w:pPr>
              <w:numPr>
                <w:ilvl w:val="0"/>
                <w:numId w:val="35"/>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D90766">
              <w:rPr>
                <w:rFonts w:ascii="Century Gothic" w:eastAsia="Century Gothic" w:hAnsi="Century Gothic" w:cs="Century Gothic"/>
                <w:color w:val="000000"/>
              </w:rPr>
              <w:t>Cruz Verde Sur, (Avenida Cruz del Sur número 3535 colonia Las Águilas).</w:t>
            </w:r>
          </w:p>
          <w:p w:rsidR="008D6551" w:rsidRPr="00DD2E0E" w:rsidRDefault="008D6551" w:rsidP="008D6551">
            <w:pPr>
              <w:pBdr>
                <w:top w:val="nil"/>
                <w:left w:val="nil"/>
                <w:bottom w:val="nil"/>
                <w:right w:val="nil"/>
                <w:between w:val="nil"/>
              </w:pBdr>
              <w:ind w:left="360"/>
              <w:jc w:val="both"/>
              <w:rPr>
                <w:rFonts w:ascii="Century Gothic" w:eastAsia="Century Gothic" w:hAnsi="Century Gothic" w:cs="Century Gothic"/>
                <w:color w:val="000000"/>
              </w:rPr>
            </w:pPr>
          </w:p>
          <w:p w:rsidR="008D6551" w:rsidRPr="00DD2E0E" w:rsidRDefault="008D6551" w:rsidP="008D6551">
            <w:pPr>
              <w:jc w:val="both"/>
              <w:rPr>
                <w:rFonts w:ascii="Century Gothic" w:eastAsia="Century Gothic" w:hAnsi="Century Gothic" w:cs="Century Gothic"/>
                <w:b/>
              </w:rPr>
            </w:pPr>
            <w:r w:rsidRPr="00DD2E0E">
              <w:rPr>
                <w:rFonts w:ascii="Century Gothic" w:eastAsia="Century Gothic" w:hAnsi="Century Gothic" w:cs="Century Gothic"/>
              </w:rPr>
              <w:t xml:space="preserve">Los interesados en presentar propuestas deberán asistir a una visita a las áreas en donde </w:t>
            </w:r>
            <w:r w:rsidR="0071781D">
              <w:rPr>
                <w:rFonts w:ascii="Century Gothic" w:eastAsia="Century Gothic" w:hAnsi="Century Gothic" w:cs="Century Gothic"/>
              </w:rPr>
              <w:t>se instalará el sistema de circuito cerrado de video vigilancia</w:t>
            </w:r>
            <w:r w:rsidRPr="00DD2E0E">
              <w:rPr>
                <w:rFonts w:ascii="Century Gothic" w:eastAsia="Century Gothic" w:hAnsi="Century Gothic" w:cs="Century Gothic"/>
              </w:rPr>
              <w:t xml:space="preserve">, a efecto de realizar una revisión para constatar que están en posibilidad de cumplir con los compromisos y conceptos que se deriven de la presente licitación.  Se emitirá una constancia de asistencia, que deberá presentarse como </w:t>
            </w:r>
            <w:r w:rsidRPr="00DD2E0E">
              <w:rPr>
                <w:rFonts w:ascii="Century Gothic" w:eastAsia="Century Gothic" w:hAnsi="Century Gothic" w:cs="Century Gothic"/>
                <w:b/>
              </w:rPr>
              <w:t>Anexo 1</w:t>
            </w:r>
            <w:r w:rsidR="0071781D">
              <w:rPr>
                <w:rFonts w:ascii="Century Gothic" w:eastAsia="Century Gothic" w:hAnsi="Century Gothic" w:cs="Century Gothic"/>
                <w:b/>
              </w:rPr>
              <w:t>0</w:t>
            </w:r>
            <w:r w:rsidRPr="00DD2E0E">
              <w:rPr>
                <w:rFonts w:ascii="Century Gothic" w:eastAsia="Century Gothic" w:hAnsi="Century Gothic" w:cs="Century Gothic"/>
              </w:rPr>
              <w:t xml:space="preserve"> adjunto a las presentes bases, el cual deberá ser parte de su propuesta, </w:t>
            </w:r>
            <w:r w:rsidRPr="0071781D">
              <w:rPr>
                <w:rFonts w:ascii="Century Gothic" w:eastAsia="Century Gothic" w:hAnsi="Century Gothic" w:cs="Century Gothic"/>
                <w:b/>
              </w:rPr>
              <w:t>así mismo dicho anexo deberá estar dentro de la propuesta técnica.</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4D21B3"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w:t>
            </w:r>
            <w:r w:rsidRPr="004D21B3">
              <w:rPr>
                <w:rFonts w:ascii="Century Gothic" w:hAnsi="Century Gothic"/>
              </w:rPr>
              <w:t xml:space="preserve">presencial el día </w:t>
            </w:r>
            <w:r w:rsidR="00EA587A">
              <w:rPr>
                <w:rFonts w:ascii="Century Gothic" w:hAnsi="Century Gothic"/>
              </w:rPr>
              <w:t>13</w:t>
            </w:r>
            <w:r w:rsidRPr="004D21B3">
              <w:rPr>
                <w:rFonts w:ascii="Century Gothic" w:hAnsi="Century Gothic"/>
              </w:rPr>
              <w:t xml:space="preserve"> de </w:t>
            </w:r>
            <w:r w:rsidR="00EA587A">
              <w:rPr>
                <w:rFonts w:ascii="Century Gothic" w:hAnsi="Century Gothic"/>
              </w:rPr>
              <w:t>diciembre</w:t>
            </w:r>
            <w:r w:rsidR="004D21B3">
              <w:rPr>
                <w:rFonts w:ascii="Century Gothic" w:hAnsi="Century Gothic"/>
              </w:rPr>
              <w:t xml:space="preserve"> </w:t>
            </w:r>
            <w:r w:rsidRPr="004D21B3">
              <w:rPr>
                <w:rFonts w:ascii="Century Gothic" w:hAnsi="Century Gothic"/>
              </w:rPr>
              <w:t>del 2023 a las 1</w:t>
            </w:r>
            <w:r w:rsidR="00EA587A">
              <w:rPr>
                <w:rFonts w:ascii="Century Gothic" w:hAnsi="Century Gothic"/>
              </w:rPr>
              <w:t>2</w:t>
            </w:r>
            <w:r w:rsidRPr="004D21B3">
              <w:rPr>
                <w:rFonts w:ascii="Century Gothic" w:hAnsi="Century Gothic"/>
              </w:rPr>
              <w:t xml:space="preserve">:00 horas, en </w:t>
            </w:r>
            <w:r w:rsidR="005830D7" w:rsidRPr="004D21B3">
              <w:rPr>
                <w:rFonts w:ascii="Century Gothic" w:hAnsi="Century Gothic"/>
              </w:rPr>
              <w:t>el Área de Jefatura de Adquisiciones del Hospital General</w:t>
            </w:r>
            <w:r w:rsidRPr="004D21B3">
              <w:rPr>
                <w:rFonts w:ascii="Century Gothic" w:hAnsi="Century Gothic"/>
              </w:rPr>
              <w:t xml:space="preserve"> de Zapopan ubicado en </w:t>
            </w:r>
            <w:r w:rsidR="00920768" w:rsidRPr="004D21B3">
              <w:rPr>
                <w:rFonts w:ascii="Century Gothic" w:hAnsi="Century Gothic"/>
              </w:rPr>
              <w:t xml:space="preserve">la segunda planta de </w:t>
            </w:r>
            <w:r w:rsidRPr="004D21B3">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4D21B3">
              <w:rPr>
                <w:rFonts w:ascii="Century Gothic" w:hAnsi="Century Gothic"/>
                <w:b/>
                <w:bCs/>
              </w:rPr>
              <w:t xml:space="preserve">Los interesados, deberán formular y enviar sus cuestionamientos conforme al Anexo 1 de estas bases a más tardar el día </w:t>
            </w:r>
            <w:r w:rsidR="00EA587A">
              <w:rPr>
                <w:rFonts w:ascii="Century Gothic" w:hAnsi="Century Gothic"/>
                <w:b/>
                <w:bCs/>
              </w:rPr>
              <w:t>11</w:t>
            </w:r>
            <w:r w:rsidR="001466D8" w:rsidRPr="004D21B3">
              <w:rPr>
                <w:rFonts w:ascii="Century Gothic" w:hAnsi="Century Gothic"/>
                <w:b/>
                <w:bCs/>
              </w:rPr>
              <w:t xml:space="preserve"> de </w:t>
            </w:r>
            <w:r w:rsidR="00EA587A">
              <w:rPr>
                <w:rFonts w:ascii="Century Gothic" w:hAnsi="Century Gothic"/>
                <w:b/>
                <w:bCs/>
              </w:rPr>
              <w:t>diciembre</w:t>
            </w:r>
            <w:r w:rsidR="004D21B3" w:rsidRPr="004D21B3">
              <w:rPr>
                <w:rFonts w:ascii="Century Gothic" w:hAnsi="Century Gothic"/>
                <w:b/>
                <w:bCs/>
              </w:rPr>
              <w:t xml:space="preserve"> </w:t>
            </w:r>
            <w:r w:rsidRPr="004D21B3">
              <w:rPr>
                <w:rFonts w:ascii="Century Gothic" w:hAnsi="Century Gothic"/>
                <w:b/>
                <w:bCs/>
              </w:rPr>
              <w:t>del 2023 a las 1</w:t>
            </w:r>
            <w:r w:rsidR="007B6F96" w:rsidRPr="004D21B3">
              <w:rPr>
                <w:rFonts w:ascii="Century Gothic" w:hAnsi="Century Gothic"/>
                <w:b/>
                <w:bCs/>
              </w:rPr>
              <w:t>2</w:t>
            </w:r>
            <w:r w:rsidRPr="004D21B3">
              <w:rPr>
                <w:rFonts w:ascii="Century Gothic" w:hAnsi="Century Gothic"/>
                <w:b/>
                <w:bCs/>
              </w:rPr>
              <w:t>:00</w:t>
            </w:r>
            <w:r w:rsidRPr="00133D2C">
              <w:rPr>
                <w:rFonts w:ascii="Century Gothic" w:hAnsi="Century Gothic"/>
                <w:b/>
                <w:bCs/>
              </w:rPr>
              <w:t xml:space="preserve">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606081" w:rsidP="00CE722D">
            <w:pPr>
              <w:spacing w:after="200" w:line="240" w:lineRule="auto"/>
              <w:jc w:val="center"/>
              <w:rPr>
                <w:rFonts w:ascii="Century Gothic" w:hAnsi="Century Gothic" w:cs="Arial"/>
              </w:rPr>
            </w:pPr>
            <w:hyperlink r:id="rId8"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926300" w:rsidRDefault="00920768" w:rsidP="00926300">
            <w:pPr>
              <w:pStyle w:val="Encabezado"/>
              <w:tabs>
                <w:tab w:val="clear" w:pos="4419"/>
                <w:tab w:val="clear" w:pos="8838"/>
                <w:tab w:val="center" w:pos="4252"/>
                <w:tab w:val="right" w:pos="8504"/>
              </w:tabs>
              <w:contextualSpacing/>
              <w:jc w:val="center"/>
              <w:rPr>
                <w:rFonts w:ascii="Century Gothic" w:hAnsi="Century Gothic" w:cs="Times New Roman"/>
                <w:b/>
              </w:rPr>
            </w:pPr>
            <w:r w:rsidRPr="00133D2C">
              <w:rPr>
                <w:rFonts w:ascii="Century Gothic" w:hAnsi="Century Gothic" w:cs="Arial"/>
                <w:b/>
              </w:rPr>
              <w:t>L</w:t>
            </w:r>
            <w:r w:rsidR="00E447C9" w:rsidRPr="00133D2C">
              <w:rPr>
                <w:rFonts w:ascii="Century Gothic" w:hAnsi="Century Gothic" w:cs="Arial"/>
                <w:b/>
              </w:rPr>
              <w:t xml:space="preserve">ICITACIÓN </w:t>
            </w:r>
            <w:r w:rsidR="00E447C9" w:rsidRPr="00DA262A">
              <w:rPr>
                <w:rFonts w:ascii="Century Gothic" w:hAnsi="Century Gothic" w:cs="Arial"/>
                <w:b/>
              </w:rPr>
              <w:t xml:space="preserve">PÚBLICA </w:t>
            </w:r>
            <w:r w:rsidR="00BF75A5" w:rsidRPr="00DA262A">
              <w:rPr>
                <w:rFonts w:ascii="Century Gothic" w:hAnsi="Century Gothic" w:cs="Arial"/>
                <w:b/>
              </w:rPr>
              <w:t xml:space="preserve">LOCAL </w:t>
            </w:r>
            <w:r w:rsidR="00E447C9" w:rsidRPr="00DA262A">
              <w:rPr>
                <w:rFonts w:ascii="Century Gothic" w:hAnsi="Century Gothic" w:cs="Arial"/>
                <w:b/>
              </w:rPr>
              <w:t>SI</w:t>
            </w:r>
            <w:r w:rsidR="00725FFD" w:rsidRPr="00DA262A">
              <w:rPr>
                <w:rFonts w:ascii="Century Gothic" w:hAnsi="Century Gothic" w:cs="Arial"/>
                <w:b/>
              </w:rPr>
              <w:t>N CONCURRENCIA DEL COMITÉ</w:t>
            </w:r>
            <w:r w:rsidR="00CE722D" w:rsidRPr="00DA262A">
              <w:rPr>
                <w:rFonts w:ascii="Century Gothic" w:hAnsi="Century Gothic" w:cs="Arial"/>
                <w:b/>
              </w:rPr>
              <w:t xml:space="preserve"> DE ADQUISICIONES NÚMERO </w:t>
            </w:r>
            <w:r w:rsidR="00E447C9" w:rsidRPr="00DA262A">
              <w:rPr>
                <w:rFonts w:ascii="Century Gothic" w:hAnsi="Century Gothic" w:cs="Arial"/>
                <w:b/>
              </w:rPr>
              <w:t>LS</w:t>
            </w:r>
            <w:r w:rsidR="00CE722D" w:rsidRPr="00DA262A">
              <w:rPr>
                <w:rFonts w:ascii="Century Gothic" w:hAnsi="Century Gothic" w:cs="Arial"/>
                <w:b/>
              </w:rPr>
              <w:t>C-0</w:t>
            </w:r>
            <w:r w:rsidR="00842E10" w:rsidRPr="00DA262A">
              <w:rPr>
                <w:rFonts w:ascii="Century Gothic" w:hAnsi="Century Gothic" w:cs="Arial"/>
                <w:b/>
              </w:rPr>
              <w:t>4</w:t>
            </w:r>
            <w:r w:rsidR="00EA587A">
              <w:rPr>
                <w:rFonts w:ascii="Century Gothic" w:hAnsi="Century Gothic" w:cs="Arial"/>
                <w:b/>
              </w:rPr>
              <w:t>7</w:t>
            </w:r>
            <w:r w:rsidR="002A517C" w:rsidRPr="00DA262A">
              <w:rPr>
                <w:rFonts w:ascii="Century Gothic" w:hAnsi="Century Gothic" w:cs="Arial"/>
                <w:b/>
              </w:rPr>
              <w:t xml:space="preserve">/2023 </w:t>
            </w:r>
            <w:r w:rsidR="00CE722D" w:rsidRPr="00DA262A">
              <w:rPr>
                <w:rFonts w:ascii="Century Gothic" w:hAnsi="Century Gothic" w:cs="Arial"/>
                <w:b/>
              </w:rPr>
              <w:t>PARA</w:t>
            </w:r>
            <w:r w:rsidR="00CE722D" w:rsidRPr="00DA262A">
              <w:t xml:space="preserve"> </w:t>
            </w:r>
            <w:r w:rsidR="000574A7" w:rsidRPr="00DA262A">
              <w:rPr>
                <w:rFonts w:ascii="Century Gothic" w:hAnsi="Century Gothic" w:cs="Arial"/>
                <w:b/>
              </w:rPr>
              <w:t xml:space="preserve">LA </w:t>
            </w:r>
            <w:r w:rsidR="00EA587A" w:rsidRPr="0036692C">
              <w:rPr>
                <w:rFonts w:ascii="Century Gothic" w:hAnsi="Century Gothic" w:cs="Times New Roman"/>
                <w:b/>
              </w:rPr>
              <w:t>ADQUISICIÓN DE SISTEMAS</w:t>
            </w:r>
            <w:r w:rsidR="00EA587A">
              <w:rPr>
                <w:rFonts w:ascii="Century Gothic" w:hAnsi="Century Gothic" w:cs="Times New Roman"/>
                <w:b/>
              </w:rPr>
              <w:t xml:space="preserve"> </w:t>
            </w:r>
            <w:r w:rsidR="00EA587A" w:rsidRPr="0036692C">
              <w:rPr>
                <w:rFonts w:ascii="Century Gothic" w:hAnsi="Century Gothic" w:cs="Times New Roman"/>
                <w:b/>
              </w:rPr>
              <w:t xml:space="preserve">DE </w:t>
            </w:r>
            <w:r w:rsidR="00EA587A">
              <w:rPr>
                <w:rFonts w:ascii="Century Gothic" w:hAnsi="Century Gothic" w:cs="Times New Roman"/>
                <w:b/>
              </w:rPr>
              <w:t xml:space="preserve">CIRCUITO CERRADO DE VIDEO VIGILANCIA </w:t>
            </w:r>
            <w:r w:rsidR="00EA587A" w:rsidRPr="0036692C">
              <w:rPr>
                <w:rFonts w:ascii="Century Gothic" w:hAnsi="Century Gothic" w:cs="Times New Roman"/>
                <w:b/>
              </w:rPr>
              <w:t>(</w:t>
            </w:r>
            <w:r w:rsidR="00EA587A">
              <w:rPr>
                <w:rFonts w:ascii="Century Gothic" w:hAnsi="Century Gothic" w:cs="Times New Roman"/>
                <w:b/>
              </w:rPr>
              <w:t>CCTV</w:t>
            </w:r>
            <w:r w:rsidR="00EA587A" w:rsidRPr="0036692C">
              <w:rPr>
                <w:rFonts w:ascii="Century Gothic" w:hAnsi="Century Gothic" w:cs="Times New Roman"/>
                <w:b/>
              </w:rPr>
              <w:t>)</w:t>
            </w:r>
            <w:r w:rsidR="00926300" w:rsidRPr="00DA262A">
              <w:rPr>
                <w:rFonts w:ascii="Century Gothic" w:hAnsi="Century Gothic" w:cs="Times New Roman"/>
                <w:b/>
              </w:rPr>
              <w:t>, PARA LAS ÁREAS ADMINITRATIVAS DEL ORGANISMO PÚBLICO DESCENTRALIZADO, SERVICIOS DE SALUD DEL MUNICIPIO DE ZAPOPAN</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lastRenderedPageBreak/>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DA262A"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315CD" w:rsidRPr="00133D2C">
                <w:rPr>
                  <w:rStyle w:val="Hipervnculo"/>
                  <w:rFonts w:ascii="Century Gothic" w:hAnsi="Century Gothic" w:cs="Century Gothic"/>
                  <w:b/>
                </w:rPr>
                <w:t>Compras4@ssmz.gob.mx</w:t>
              </w:r>
            </w:hyperlink>
            <w:r w:rsidRPr="00133D2C">
              <w:rPr>
                <w:rFonts w:ascii="Century Gothic" w:hAnsi="Century Gothic" w:cs="Century Gothic"/>
                <w:b/>
              </w:rPr>
              <w:t xml:space="preserve">. a más </w:t>
            </w:r>
            <w:r w:rsidRPr="00DA262A">
              <w:rPr>
                <w:rFonts w:ascii="Century Gothic" w:hAnsi="Century Gothic" w:cs="Century Gothic"/>
                <w:b/>
              </w:rPr>
              <w:t>tardar y hasta las 1</w:t>
            </w:r>
            <w:r w:rsidR="00FC1189">
              <w:rPr>
                <w:rFonts w:ascii="Century Gothic" w:hAnsi="Century Gothic" w:cs="Century Gothic"/>
                <w:b/>
              </w:rPr>
              <w:t>2</w:t>
            </w:r>
            <w:r w:rsidRPr="00DA262A">
              <w:rPr>
                <w:rFonts w:ascii="Century Gothic" w:hAnsi="Century Gothic" w:cs="Century Gothic"/>
                <w:b/>
              </w:rPr>
              <w:t xml:space="preserve">:00 horas del día </w:t>
            </w:r>
            <w:r w:rsidR="00FC1189">
              <w:rPr>
                <w:rFonts w:ascii="Century Gothic" w:hAnsi="Century Gothic" w:cs="Century Gothic"/>
                <w:b/>
              </w:rPr>
              <w:t>15</w:t>
            </w:r>
            <w:r w:rsidR="00292E03" w:rsidRPr="00DA262A">
              <w:rPr>
                <w:rFonts w:ascii="Century Gothic" w:hAnsi="Century Gothic" w:cs="Century Gothic"/>
                <w:b/>
              </w:rPr>
              <w:t xml:space="preserve"> de </w:t>
            </w:r>
            <w:r w:rsidR="00FC1189">
              <w:rPr>
                <w:rFonts w:ascii="Century Gothic" w:hAnsi="Century Gothic" w:cs="Century Gothic"/>
                <w:b/>
              </w:rPr>
              <w:t>dic</w:t>
            </w:r>
            <w:r w:rsidR="00926300" w:rsidRPr="00DA262A">
              <w:rPr>
                <w:rFonts w:ascii="Century Gothic" w:hAnsi="Century Gothic" w:cs="Century Gothic"/>
                <w:b/>
              </w:rPr>
              <w:t>iembre</w:t>
            </w:r>
            <w:r w:rsidR="00292E03" w:rsidRPr="00DA262A">
              <w:rPr>
                <w:rFonts w:ascii="Century Gothic" w:hAnsi="Century Gothic" w:cs="Century Gothic"/>
                <w:b/>
              </w:rPr>
              <w:t xml:space="preserve"> </w:t>
            </w:r>
            <w:r w:rsidRPr="00DA262A">
              <w:rPr>
                <w:rFonts w:ascii="Century Gothic" w:hAnsi="Century Gothic" w:cs="Century Gothic"/>
                <w:b/>
              </w:rPr>
              <w:t>del 2023.</w:t>
            </w:r>
          </w:p>
          <w:p w:rsidR="00CE722D" w:rsidRPr="00DA262A" w:rsidRDefault="00CE722D" w:rsidP="00CE722D">
            <w:pPr>
              <w:widowControl w:val="0"/>
              <w:autoSpaceDE w:val="0"/>
              <w:autoSpaceDN w:val="0"/>
              <w:adjustRightInd w:val="0"/>
              <w:spacing w:line="240" w:lineRule="auto"/>
              <w:jc w:val="both"/>
              <w:rPr>
                <w:rFonts w:ascii="Century Gothic" w:hAnsi="Century Gothic"/>
                <w:b/>
              </w:rPr>
            </w:pPr>
            <w:r w:rsidRPr="00DA262A">
              <w:rPr>
                <w:rFonts w:ascii="Century Gothic" w:hAnsi="Century Gothic"/>
                <w:b/>
              </w:rPr>
              <w:t>Participación Electrónica/Presencial (mixta):</w:t>
            </w:r>
            <w:r w:rsidRPr="00DA262A">
              <w:rPr>
                <w:rFonts w:ascii="Century Gothic" w:hAnsi="Century Gothic"/>
              </w:rPr>
              <w:t xml:space="preserve"> </w:t>
            </w:r>
            <w:r w:rsidRPr="00DA262A">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DA262A">
              <w:rPr>
                <w:rFonts w:ascii="Century Gothic" w:hAnsi="Century Gothic"/>
                <w:b/>
                <w:u w:val="single"/>
              </w:rPr>
              <w:t>Los sobres que contengan las propuestas técnicas y económicas deberá</w:t>
            </w:r>
            <w:r w:rsidR="0081675E" w:rsidRPr="00DA262A">
              <w:rPr>
                <w:rFonts w:ascii="Century Gothic" w:hAnsi="Century Gothic"/>
                <w:b/>
                <w:u w:val="single"/>
              </w:rPr>
              <w:t>n ser entregados en las oficinas de la Jefatura de Adquisiciones desde el día de su publicación y hasta las 1</w:t>
            </w:r>
            <w:r w:rsidR="00FC1189">
              <w:rPr>
                <w:rFonts w:ascii="Century Gothic" w:hAnsi="Century Gothic"/>
                <w:b/>
                <w:u w:val="single"/>
              </w:rPr>
              <w:t>2</w:t>
            </w:r>
            <w:r w:rsidR="00B21A93" w:rsidRPr="00DA262A">
              <w:rPr>
                <w:rFonts w:ascii="Century Gothic" w:hAnsi="Century Gothic"/>
                <w:b/>
                <w:u w:val="single"/>
              </w:rPr>
              <w:t xml:space="preserve">:00 </w:t>
            </w:r>
            <w:r w:rsidR="0081675E" w:rsidRPr="00DA262A">
              <w:rPr>
                <w:rFonts w:ascii="Century Gothic" w:hAnsi="Century Gothic"/>
                <w:b/>
                <w:u w:val="single"/>
              </w:rPr>
              <w:t>horas del</w:t>
            </w:r>
            <w:r w:rsidRPr="00DA262A">
              <w:rPr>
                <w:rFonts w:ascii="Century Gothic" w:hAnsi="Century Gothic"/>
                <w:b/>
                <w:u w:val="single"/>
              </w:rPr>
              <w:t xml:space="preserve"> día </w:t>
            </w:r>
            <w:r w:rsidR="00FC1189">
              <w:rPr>
                <w:rFonts w:ascii="Century Gothic" w:hAnsi="Century Gothic"/>
                <w:b/>
                <w:u w:val="single"/>
              </w:rPr>
              <w:t>15</w:t>
            </w:r>
            <w:r w:rsidR="0081675E" w:rsidRPr="00DA262A">
              <w:rPr>
                <w:rFonts w:ascii="Century Gothic" w:hAnsi="Century Gothic"/>
                <w:b/>
                <w:u w:val="single"/>
              </w:rPr>
              <w:t xml:space="preserve"> de </w:t>
            </w:r>
            <w:r w:rsidR="00FC1189">
              <w:rPr>
                <w:rFonts w:ascii="Century Gothic" w:hAnsi="Century Gothic"/>
                <w:b/>
                <w:u w:val="single"/>
              </w:rPr>
              <w:t>dic</w:t>
            </w:r>
            <w:r w:rsidR="00926300" w:rsidRPr="00DA262A">
              <w:rPr>
                <w:rFonts w:ascii="Century Gothic" w:hAnsi="Century Gothic"/>
                <w:b/>
                <w:u w:val="single"/>
              </w:rPr>
              <w:t>iem</w:t>
            </w:r>
            <w:r w:rsidR="002A33CC" w:rsidRPr="00DA262A">
              <w:rPr>
                <w:rFonts w:ascii="Century Gothic" w:hAnsi="Century Gothic"/>
                <w:b/>
                <w:u w:val="single"/>
              </w:rPr>
              <w:t xml:space="preserve">bre </w:t>
            </w:r>
            <w:r w:rsidR="0081675E" w:rsidRPr="00DA262A">
              <w:rPr>
                <w:rFonts w:ascii="Century Gothic" w:hAnsi="Century Gothic"/>
                <w:b/>
                <w:u w:val="single"/>
              </w:rPr>
              <w:t>del 2023</w:t>
            </w:r>
            <w:r w:rsidRPr="00DA262A">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 xml:space="preserve">Las propuestas presentadas fuera del horario y día señalado </w:t>
            </w:r>
            <w:r w:rsidR="00FC1189" w:rsidRPr="00133D2C">
              <w:rPr>
                <w:rFonts w:ascii="Century Gothic" w:hAnsi="Century Gothic"/>
                <w:b/>
                <w:bCs/>
              </w:rPr>
              <w:t>NO</w:t>
            </w:r>
            <w:r w:rsidRPr="00133D2C">
              <w:rPr>
                <w:rFonts w:ascii="Century Gothic" w:hAnsi="Century Gothic"/>
                <w:b/>
                <w:bCs/>
              </w:rPr>
              <w:t xml:space="preserve">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 xml:space="preserve">Los documentos </w:t>
            </w:r>
            <w:r w:rsidRPr="00FC1189">
              <w:rPr>
                <w:rFonts w:ascii="Century Gothic" w:hAnsi="Century Gothic"/>
                <w:b/>
              </w:rPr>
              <w:t>deberán s</w:t>
            </w:r>
            <w:r w:rsidRPr="00133D2C">
              <w:rPr>
                <w:rFonts w:ascii="Century Gothic" w:hAnsi="Century Gothic"/>
              </w:rPr>
              <w:t>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lastRenderedPageBreak/>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3510FA">
              <w:rPr>
                <w:rFonts w:ascii="Century Gothic" w:eastAsia="Times New Roman" w:hAnsi="Century Gothic" w:cs="Arial"/>
                <w:b/>
              </w:rPr>
              <w:t>.</w:t>
            </w:r>
          </w:p>
          <w:p w:rsidR="00A63DEC" w:rsidRPr="00FC1189"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FC1189" w:rsidRPr="003510FA" w:rsidRDefault="00FC1189" w:rsidP="005830D7">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Visita de campo </w:t>
            </w:r>
            <w:r w:rsidRPr="00133D2C">
              <w:rPr>
                <w:rFonts w:ascii="Century Gothic" w:eastAsia="Times New Roman" w:hAnsi="Century Gothic" w:cs="Arial"/>
                <w:b/>
              </w:rPr>
              <w:t xml:space="preserve">(Anexo </w:t>
            </w:r>
            <w:r>
              <w:rPr>
                <w:rFonts w:ascii="Century Gothic" w:eastAsia="Times New Roman" w:hAnsi="Century Gothic" w:cs="Arial"/>
                <w:b/>
              </w:rPr>
              <w:t>10</w:t>
            </w:r>
            <w:r w:rsidRPr="00133D2C">
              <w:rPr>
                <w:rFonts w:ascii="Century Gothic" w:eastAsia="Times New Roman" w:hAnsi="Century Gothic" w:cs="Arial"/>
                <w:b/>
              </w:rPr>
              <w:t>)</w:t>
            </w:r>
            <w:r w:rsidR="003510FA">
              <w:rPr>
                <w:rFonts w:ascii="Century Gothic" w:eastAsia="Times New Roman" w:hAnsi="Century Gothic" w:cs="Arial"/>
                <w:b/>
              </w:rPr>
              <w:t>.</w:t>
            </w:r>
          </w:p>
          <w:p w:rsidR="003510FA" w:rsidRPr="00295BC3" w:rsidRDefault="003510FA" w:rsidP="005830D7">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 Fichas técnicas- </w:t>
            </w:r>
            <w:r w:rsidRPr="00133D2C">
              <w:rPr>
                <w:rFonts w:ascii="Century Gothic" w:eastAsia="Times New Roman" w:hAnsi="Century Gothic" w:cs="Arial"/>
                <w:b/>
              </w:rPr>
              <w:t xml:space="preserve">(Anexo </w:t>
            </w:r>
            <w:r>
              <w:rPr>
                <w:rFonts w:ascii="Century Gothic" w:eastAsia="Times New Roman" w:hAnsi="Century Gothic" w:cs="Arial"/>
                <w:b/>
              </w:rPr>
              <w:t>11</w:t>
            </w:r>
            <w:r w:rsidRPr="00133D2C">
              <w:rPr>
                <w:rFonts w:ascii="Century Gothic" w:eastAsia="Times New Roman" w:hAnsi="Century Gothic" w:cs="Arial"/>
                <w:b/>
              </w:rPr>
              <w:t>)</w:t>
            </w:r>
            <w:r>
              <w:rPr>
                <w:rFonts w:ascii="Century Gothic" w:eastAsia="Times New Roman" w:hAnsi="Century Gothic" w:cs="Arial"/>
                <w:b/>
              </w:rPr>
              <w:t>.</w:t>
            </w:r>
          </w:p>
          <w:p w:rsidR="00295BC3" w:rsidRPr="00133D2C" w:rsidRDefault="00295BC3" w:rsidP="00B614E8">
            <w:pPr>
              <w:spacing w:after="0" w:line="240" w:lineRule="auto"/>
              <w:jc w:val="both"/>
              <w:rPr>
                <w:rFonts w:ascii="Century Gothic" w:eastAsia="Times New Roman" w:hAnsi="Century Gothic" w:cs="Arial"/>
              </w:rPr>
            </w:pP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w:t>
            </w:r>
            <w:r w:rsidRPr="00133D2C">
              <w:rPr>
                <w:rFonts w:ascii="Century Gothic" w:eastAsia="Times New Roman" w:hAnsi="Century Gothic" w:cs="Arial"/>
                <w:sz w:val="22"/>
                <w:szCs w:val="22"/>
              </w:rPr>
              <w:lastRenderedPageBreak/>
              <w:t xml:space="preserve">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w:t>
            </w:r>
            <w:r w:rsidRPr="00133D2C">
              <w:rPr>
                <w:rFonts w:ascii="Century Gothic" w:eastAsia="Times New Roman" w:hAnsi="Century Gothic" w:cs="Arial"/>
                <w:sz w:val="22"/>
                <w:szCs w:val="22"/>
              </w:rPr>
              <w:lastRenderedPageBreak/>
              <w:t xml:space="preserve">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Pr="00133D2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w:t>
            </w:r>
            <w:r w:rsidRPr="00133D2C">
              <w:rPr>
                <w:rFonts w:ascii="Century Gothic" w:hAnsi="Century Gothic"/>
              </w:rPr>
              <w:lastRenderedPageBreak/>
              <w:t xml:space="preserve">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lastRenderedPageBreak/>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EF26F0" w:rsidRDefault="00EF26F0" w:rsidP="005830D7">
            <w:pPr>
              <w:spacing w:after="0" w:line="240" w:lineRule="auto"/>
              <w:contextualSpacing/>
              <w:jc w:val="both"/>
              <w:rPr>
                <w:rFonts w:ascii="Century Gothic" w:eastAsia="Times New Roman" w:hAnsi="Century Gothic" w:cs="Arial"/>
                <w:b/>
              </w:rPr>
            </w:pP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796885" w:rsidRDefault="00796885" w:rsidP="00E447C9">
      <w:pPr>
        <w:spacing w:after="200" w:line="276" w:lineRule="auto"/>
        <w:jc w:val="both"/>
        <w:rPr>
          <w:rFonts w:ascii="Century Gothic" w:eastAsia="Arial" w:hAnsi="Century Gothic" w:cs="Arial"/>
        </w:rPr>
      </w:pPr>
    </w:p>
    <w:p w:rsidR="00FC1189" w:rsidRPr="00133D2C" w:rsidRDefault="00FC1189" w:rsidP="00FC1189">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rsidR="00FC1189" w:rsidRPr="00133D2C" w:rsidRDefault="00FC1189" w:rsidP="00FC1189">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VSIITA DE CAMPO </w:t>
      </w:r>
    </w:p>
    <w:p w:rsidR="00295BC3" w:rsidRDefault="003510FA" w:rsidP="00E447C9">
      <w:pPr>
        <w:spacing w:after="200" w:line="276" w:lineRule="auto"/>
        <w:jc w:val="both"/>
        <w:rPr>
          <w:rFonts w:ascii="Century Gothic" w:eastAsia="Arial" w:hAnsi="Century Gothic" w:cs="Arial"/>
        </w:rPr>
      </w:pPr>
      <w:r>
        <w:rPr>
          <w:rFonts w:ascii="Century Gothic" w:eastAsia="Arial" w:hAnsi="Century Gothic" w:cs="Arial"/>
        </w:rPr>
        <w:t>Presentar formato en hoja membretada, formada y sellada por el área requirente.</w:t>
      </w:r>
    </w:p>
    <w:p w:rsidR="00796885" w:rsidRDefault="00796885" w:rsidP="00E447C9">
      <w:pPr>
        <w:spacing w:after="200" w:line="276" w:lineRule="auto"/>
        <w:jc w:val="both"/>
        <w:rPr>
          <w:rFonts w:ascii="Century Gothic" w:eastAsia="Arial" w:hAnsi="Century Gothic" w:cs="Arial"/>
        </w:rPr>
      </w:pPr>
    </w:p>
    <w:p w:rsidR="003510FA" w:rsidRPr="00133D2C" w:rsidRDefault="003510FA" w:rsidP="003510FA">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sidR="00C31336">
        <w:rPr>
          <w:rFonts w:ascii="Century Gothic" w:eastAsia="Arial" w:hAnsi="Century Gothic" w:cs="Arial"/>
          <w:b/>
          <w:u w:val="single"/>
        </w:rPr>
        <w:t>11</w:t>
      </w:r>
    </w:p>
    <w:p w:rsidR="003510FA" w:rsidRPr="00133D2C" w:rsidRDefault="003510FA" w:rsidP="003510FA">
      <w:pPr>
        <w:spacing w:after="0" w:line="240" w:lineRule="auto"/>
        <w:rPr>
          <w:rFonts w:ascii="Century Gothic" w:eastAsia="Arial" w:hAnsi="Century Gothic" w:cs="Arial"/>
          <w:b/>
          <w:u w:val="single"/>
        </w:rPr>
      </w:pPr>
      <w:r>
        <w:rPr>
          <w:rFonts w:ascii="Century Gothic" w:eastAsia="Arial" w:hAnsi="Century Gothic" w:cs="Arial"/>
          <w:b/>
          <w:u w:val="single"/>
        </w:rPr>
        <w:t xml:space="preserve">FICHAS TÉCNICAS </w:t>
      </w:r>
    </w:p>
    <w:p w:rsidR="003510FA" w:rsidRPr="003C178B" w:rsidRDefault="003510FA" w:rsidP="003510FA">
      <w:pPr>
        <w:rPr>
          <w:rFonts w:ascii="Century Gothic" w:hAnsi="Century Gothic" w:cs="Arial"/>
        </w:rPr>
      </w:pPr>
      <w:r w:rsidRPr="00174366">
        <w:rPr>
          <w:rFonts w:ascii="Century Gothic" w:eastAsia="Arial" w:hAnsi="Century Gothic" w:cs="Arial"/>
          <w:bCs/>
        </w:rPr>
        <w:t xml:space="preserve">Los interesados en participar deberán presentar </w:t>
      </w:r>
      <w:r>
        <w:rPr>
          <w:rFonts w:ascii="Century Gothic" w:hAnsi="Century Gothic" w:cs="Arial"/>
        </w:rPr>
        <w:t>ficha técnica del o</w:t>
      </w:r>
      <w:r w:rsidRPr="00174366">
        <w:rPr>
          <w:rFonts w:ascii="Century Gothic" w:hAnsi="Century Gothic" w:cs="Arial"/>
        </w:rPr>
        <w:t xml:space="preserve"> l</w:t>
      </w:r>
      <w:r>
        <w:rPr>
          <w:rFonts w:ascii="Century Gothic" w:hAnsi="Century Gothic" w:cs="Arial"/>
        </w:rPr>
        <w:t>os artículos (s) para verificar las características del producto ofertado</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rsidR="003510FA" w:rsidRPr="003C178B" w:rsidRDefault="003510FA" w:rsidP="003510FA">
      <w:pPr>
        <w:rPr>
          <w:rFonts w:ascii="Century Gothic"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16ECF" w:rsidRDefault="00116ECF">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116ECF" w:rsidRDefault="00116ECF">
      <w:pPr>
        <w:spacing w:after="200" w:line="240" w:lineRule="auto"/>
        <w:jc w:val="both"/>
        <w:rPr>
          <w:rFonts w:ascii="Century Gothic" w:eastAsia="Arial" w:hAnsi="Century Gothic" w:cs="Arial"/>
        </w:rPr>
      </w:pPr>
    </w:p>
    <w:p w:rsidR="00116ECF" w:rsidRPr="00133D2C" w:rsidRDefault="00116ECF">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Default="00A63DEC">
      <w:pPr>
        <w:spacing w:after="0" w:line="276" w:lineRule="auto"/>
        <w:jc w:val="center"/>
        <w:rPr>
          <w:rFonts w:ascii="Century Gothic" w:eastAsia="Arial" w:hAnsi="Century Gothic" w:cs="Arial"/>
          <w:b/>
        </w:rPr>
      </w:pPr>
    </w:p>
    <w:p w:rsidR="00116ECF" w:rsidRDefault="00116ECF">
      <w:pPr>
        <w:spacing w:after="0" w:line="276" w:lineRule="auto"/>
        <w:jc w:val="center"/>
        <w:rPr>
          <w:rFonts w:ascii="Century Gothic" w:eastAsia="Arial" w:hAnsi="Century Gothic" w:cs="Arial"/>
          <w:b/>
        </w:rPr>
      </w:pPr>
    </w:p>
    <w:p w:rsidR="00116ECF" w:rsidRPr="00133D2C" w:rsidRDefault="00116ECF">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C31336" w:rsidRDefault="00C31336">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796885" w:rsidRPr="00796885" w:rsidRDefault="00725FFD" w:rsidP="00796885">
      <w:pPr>
        <w:pStyle w:val="Encabezado"/>
        <w:tabs>
          <w:tab w:val="clear" w:pos="4419"/>
          <w:tab w:val="clear" w:pos="8838"/>
          <w:tab w:val="center" w:pos="4252"/>
          <w:tab w:val="right" w:pos="8504"/>
        </w:tabs>
        <w:contextualSpacing/>
        <w:jc w:val="both"/>
        <w:rPr>
          <w:rFonts w:ascii="Century Gothic" w:hAnsi="Century Gothic" w:cs="Times New Roman"/>
        </w:rPr>
      </w:pPr>
      <w:r w:rsidRPr="00796885">
        <w:rPr>
          <w:rFonts w:ascii="Century Gothic" w:eastAsia="Arial" w:hAnsi="Century Gothic" w:cs="Arial"/>
        </w:rPr>
        <w:t xml:space="preserve">ME REFIERO A MI PARTICIPACIÓN EN LA </w:t>
      </w:r>
      <w:r w:rsidR="00E447C9" w:rsidRPr="00796885">
        <w:rPr>
          <w:rFonts w:ascii="Century Gothic" w:eastAsia="Arial" w:hAnsi="Century Gothic" w:cs="Arial"/>
        </w:rPr>
        <w:t>LICITACIÓN PÚBLICA</w:t>
      </w:r>
      <w:r w:rsidR="00BF75A5" w:rsidRPr="00796885">
        <w:rPr>
          <w:rFonts w:ascii="Century Gothic" w:eastAsia="Arial" w:hAnsi="Century Gothic" w:cs="Arial"/>
        </w:rPr>
        <w:t xml:space="preserve"> LOCAL</w:t>
      </w:r>
      <w:r w:rsidR="00E447C9" w:rsidRPr="00796885">
        <w:rPr>
          <w:rFonts w:ascii="Century Gothic" w:eastAsia="Arial" w:hAnsi="Century Gothic" w:cs="Arial"/>
        </w:rPr>
        <w:t xml:space="preserve"> SI</w:t>
      </w:r>
      <w:r w:rsidRPr="00796885">
        <w:rPr>
          <w:rFonts w:ascii="Century Gothic" w:eastAsia="Arial" w:hAnsi="Century Gothic" w:cs="Arial"/>
        </w:rPr>
        <w:t xml:space="preserve">N </w:t>
      </w:r>
      <w:r w:rsidR="008B2BDB" w:rsidRPr="00796885">
        <w:rPr>
          <w:rFonts w:ascii="Century Gothic" w:hAnsi="Century Gothic" w:cs="Arial"/>
        </w:rPr>
        <w:t xml:space="preserve">CONCURRENCIA DEL COMITÉ DE ADQUISICIONES NÚMERO </w:t>
      </w:r>
      <w:r w:rsidR="00796885" w:rsidRPr="00145624">
        <w:rPr>
          <w:rFonts w:ascii="Century Gothic" w:hAnsi="Century Gothic" w:cs="Arial"/>
          <w:b/>
        </w:rPr>
        <w:t>LSC-047/2023 PARA</w:t>
      </w:r>
      <w:r w:rsidR="00796885" w:rsidRPr="00145624">
        <w:rPr>
          <w:b/>
        </w:rPr>
        <w:t xml:space="preserve"> </w:t>
      </w:r>
      <w:r w:rsidR="00796885" w:rsidRPr="00145624">
        <w:rPr>
          <w:rFonts w:ascii="Century Gothic" w:hAnsi="Century Gothic" w:cs="Arial"/>
          <w:b/>
        </w:rPr>
        <w:t xml:space="preserve">LA </w:t>
      </w:r>
      <w:r w:rsidR="00796885" w:rsidRPr="00145624">
        <w:rPr>
          <w:rFonts w:ascii="Century Gothic" w:hAnsi="Century Gothic" w:cs="Times New Roman"/>
          <w:b/>
        </w:rPr>
        <w:t>ADQUISICIÓN DE SISTEMAS DE CIRCUITO CERRADO DE VIDEO VIGILANCIA (CCTV), PARA LAS ÁREAS ADMINITRATIVAS DEL ORGANISMO PÚBLICO DESCENTRALIZADO, SERVICIOS DE SALUD DEL MUNICIPIO DE ZAPOPAN</w:t>
      </w:r>
    </w:p>
    <w:p w:rsidR="00F65D10" w:rsidRPr="00796885" w:rsidRDefault="00F65D10" w:rsidP="00796885">
      <w:pPr>
        <w:pStyle w:val="Encabezado"/>
        <w:tabs>
          <w:tab w:val="clear" w:pos="4419"/>
          <w:tab w:val="clear" w:pos="8838"/>
          <w:tab w:val="center" w:pos="4252"/>
          <w:tab w:val="right" w:pos="8504"/>
        </w:tabs>
        <w:contextualSpacing/>
        <w:jc w:val="both"/>
        <w:rPr>
          <w:rFonts w:ascii="Century Gothic" w:eastAsia="Arial" w:hAnsi="Century Gothic" w:cs="Arial"/>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lastRenderedPageBreak/>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rsidP="00116ECF">
      <w:pPr>
        <w:pStyle w:val="Prrafodelista"/>
        <w:spacing w:line="256" w:lineRule="auto"/>
        <w:ind w:left="709"/>
        <w:jc w:val="both"/>
        <w:rPr>
          <w:rFonts w:ascii="Century Gothic" w:hAnsi="Century Gothic" w:cs="Arial"/>
          <w:lang w:eastAsia="en-US"/>
        </w:rPr>
      </w:pP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Default="001708C7" w:rsidP="00116ECF">
      <w:pPr>
        <w:spacing w:after="200" w:line="276" w:lineRule="auto"/>
        <w:ind w:left="709"/>
        <w:jc w:val="center"/>
        <w:rPr>
          <w:rFonts w:ascii="Century Gothic" w:eastAsia="Arial" w:hAnsi="Century Gothic" w:cs="Arial"/>
          <w:b/>
        </w:rPr>
      </w:pPr>
    </w:p>
    <w:p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 xml:space="preserve">DESCRIPCIÓN DETALLADA DE LOS BIENES Y/O SERVICIOS, CANTIDADES, </w:t>
      </w:r>
      <w:r w:rsidRPr="00140DF3">
        <w:rPr>
          <w:rFonts w:ascii="Century Gothic" w:eastAsia="Arial" w:hAnsi="Century Gothic" w:cs="Arial"/>
          <w:b/>
        </w:rPr>
        <w:t>CONDICIONES DE ENTREGA, DOCUMENTOS Y REQUISITOS SOLICITADOS POR EL ÁREA REQUIRIENTE:</w:t>
      </w:r>
    </w:p>
    <w:p w:rsidR="00BF29BE" w:rsidRPr="00805061" w:rsidRDefault="00E700EB" w:rsidP="00E700EB">
      <w:pPr>
        <w:spacing w:line="240" w:lineRule="auto"/>
        <w:ind w:right="-516" w:firstLine="709"/>
        <w:jc w:val="both"/>
        <w:rPr>
          <w:rFonts w:ascii="Century Gothic" w:hAnsi="Century Gothic" w:cs="Arial"/>
          <w:b/>
          <w:color w:val="000000" w:themeColor="text1"/>
          <w:highlight w:val="yellow"/>
        </w:rPr>
      </w:pPr>
      <w:r w:rsidRPr="00805061">
        <w:rPr>
          <w:rFonts w:ascii="Century Gothic" w:hAnsi="Century Gothic" w:cs="Arial"/>
          <w:b/>
          <w:color w:val="000000" w:themeColor="text1"/>
        </w:rPr>
        <w:t xml:space="preserve"> </w:t>
      </w:r>
      <w:r w:rsidR="00917CCC" w:rsidRPr="00805061">
        <w:rPr>
          <w:rFonts w:ascii="Century Gothic" w:hAnsi="Century Gothic" w:cs="Arial"/>
          <w:b/>
          <w:color w:val="000000" w:themeColor="text1"/>
        </w:rPr>
        <w:t>OBJETO DE LA LICITACIÓN:</w:t>
      </w:r>
    </w:p>
    <w:p w:rsidR="00A173CD" w:rsidRPr="00CB04B6" w:rsidRDefault="00A173CD" w:rsidP="00A173CD">
      <w:pPr>
        <w:spacing w:after="0"/>
        <w:ind w:left="709"/>
        <w:jc w:val="both"/>
        <w:rPr>
          <w:rFonts w:ascii="Arial" w:hAnsi="Arial" w:cs="Arial"/>
        </w:rPr>
      </w:pPr>
      <w:r w:rsidRPr="00580C7C">
        <w:rPr>
          <w:rFonts w:ascii="Arial" w:hAnsi="Arial" w:cs="Arial"/>
        </w:rPr>
        <w:t>El objeto de la presente licitación es la adquisición de equipo y servicios necesarios para la implementación y actualización de un Sistema de Circuito Cerrado de Televisión (CCTV), destinado a mejorar la seguridad y vigilancia en el Hospital General de Zapopan y sus Unidades de atención médica asociadas. Se requiere que el equipo a adquirir sea completamente nuevo y en ningún caso debe ser producto de saldos, reconstruido, descontinuado o en vías de serlo durante los 12 meses posteriores a la finalización de este proceso de licitación. Esta condición debe ser comprobada mediante documentación escrita apropiada. La finalidad es garantizar la operatividad y eficiencia óptima del sistema de CCTV en el entorno hospitalario, asegurando así la vigilancia y seguridad continua de las instalaciones y de quienes las frecuentan.</w:t>
      </w:r>
    </w:p>
    <w:p w:rsidR="0044633D" w:rsidRPr="00783C8D" w:rsidRDefault="0044633D" w:rsidP="00116ECF">
      <w:pPr>
        <w:pStyle w:val="Standard"/>
        <w:ind w:left="709" w:right="-510"/>
        <w:jc w:val="both"/>
        <w:rPr>
          <w:rFonts w:ascii="Century Gothic" w:hAnsi="Century Gothic" w:cs="Arial"/>
          <w:sz w:val="22"/>
          <w:szCs w:val="22"/>
        </w:rPr>
      </w:pPr>
    </w:p>
    <w:p w:rsidR="00CB1D69" w:rsidRPr="00783C8D" w:rsidRDefault="00BF29BE" w:rsidP="00E700EB">
      <w:pPr>
        <w:pStyle w:val="Prrafodelista"/>
        <w:spacing w:line="240" w:lineRule="auto"/>
        <w:ind w:left="709" w:right="-518"/>
        <w:jc w:val="both"/>
        <w:rPr>
          <w:rFonts w:ascii="Century Gothic" w:eastAsia="Times New Roman" w:hAnsi="Century Gothic" w:cs="Arial"/>
          <w:b/>
        </w:rPr>
      </w:pPr>
      <w:r w:rsidRPr="00783C8D">
        <w:rPr>
          <w:rFonts w:ascii="Century Gothic" w:hAnsi="Century Gothic" w:cs="Arial"/>
          <w:b/>
          <w:color w:val="000000" w:themeColor="text1"/>
        </w:rPr>
        <w:t xml:space="preserve"> </w:t>
      </w:r>
      <w:r w:rsidR="004A327E" w:rsidRPr="00783C8D">
        <w:rPr>
          <w:rFonts w:ascii="Century Gothic" w:eastAsia="Times New Roman" w:hAnsi="Century Gothic" w:cs="Arial"/>
          <w:b/>
        </w:rPr>
        <w:t>CONSIDERACIONES GENERALES:</w:t>
      </w:r>
    </w:p>
    <w:tbl>
      <w:tblPr>
        <w:tblStyle w:val="Tablaconcuadrcula"/>
        <w:tblW w:w="8324" w:type="dxa"/>
        <w:tblInd w:w="562" w:type="dxa"/>
        <w:tblLook w:val="04A0" w:firstRow="1" w:lastRow="0" w:firstColumn="1" w:lastColumn="0" w:noHBand="0" w:noVBand="1"/>
      </w:tblPr>
      <w:tblGrid>
        <w:gridCol w:w="940"/>
        <w:gridCol w:w="5156"/>
        <w:gridCol w:w="1191"/>
        <w:gridCol w:w="1037"/>
      </w:tblGrid>
      <w:tr w:rsidR="00E700EB" w:rsidRPr="00145624" w:rsidTr="00606081">
        <w:trPr>
          <w:trHeight w:val="394"/>
        </w:trPr>
        <w:tc>
          <w:tcPr>
            <w:tcW w:w="940" w:type="dxa"/>
            <w:vAlign w:val="center"/>
          </w:tcPr>
          <w:p w:rsidR="00613462" w:rsidRPr="00145624" w:rsidRDefault="00613462" w:rsidP="00E1671D">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Renglón</w:t>
            </w:r>
          </w:p>
        </w:tc>
        <w:tc>
          <w:tcPr>
            <w:tcW w:w="5156" w:type="dxa"/>
            <w:vAlign w:val="center"/>
          </w:tcPr>
          <w:p w:rsidR="00145624" w:rsidRDefault="00145624" w:rsidP="00E1671D">
            <w:pPr>
              <w:spacing w:after="0"/>
              <w:ind w:left="709"/>
              <w:jc w:val="center"/>
              <w:rPr>
                <w:rFonts w:ascii="Century Gothic" w:hAnsi="Century Gothic"/>
                <w:b/>
                <w:color w:val="000000"/>
                <w:sz w:val="18"/>
                <w:szCs w:val="18"/>
              </w:rPr>
            </w:pPr>
          </w:p>
          <w:p w:rsidR="00140DF3" w:rsidRPr="00145624" w:rsidRDefault="00613462" w:rsidP="00E1671D">
            <w:pPr>
              <w:spacing w:after="0"/>
              <w:ind w:left="709"/>
              <w:jc w:val="center"/>
              <w:rPr>
                <w:rFonts w:ascii="Century Gothic" w:hAnsi="Century Gothic" w:cs="Arial"/>
                <w:b/>
                <w:sz w:val="18"/>
                <w:szCs w:val="18"/>
              </w:rPr>
            </w:pPr>
            <w:r w:rsidRPr="00145624">
              <w:rPr>
                <w:rFonts w:ascii="Century Gothic" w:hAnsi="Century Gothic"/>
                <w:b/>
                <w:color w:val="000000"/>
                <w:sz w:val="18"/>
                <w:szCs w:val="18"/>
              </w:rPr>
              <w:t>Descripción</w:t>
            </w:r>
            <w:r w:rsidR="00140DF3" w:rsidRPr="00145624">
              <w:rPr>
                <w:rFonts w:ascii="Century Gothic" w:hAnsi="Century Gothic"/>
                <w:b/>
                <w:color w:val="000000"/>
                <w:sz w:val="18"/>
                <w:szCs w:val="18"/>
              </w:rPr>
              <w:t xml:space="preserve"> y/o Características</w:t>
            </w:r>
          </w:p>
          <w:p w:rsidR="00613462" w:rsidRPr="00145624" w:rsidRDefault="00613462" w:rsidP="00E1671D">
            <w:pPr>
              <w:spacing w:after="0" w:line="240" w:lineRule="auto"/>
              <w:jc w:val="center"/>
              <w:rPr>
                <w:rFonts w:ascii="Century Gothic" w:eastAsia="Times New Roman" w:hAnsi="Century Gothic"/>
                <w:b/>
                <w:color w:val="000000"/>
                <w:sz w:val="18"/>
                <w:szCs w:val="18"/>
              </w:rPr>
            </w:pPr>
          </w:p>
        </w:tc>
        <w:tc>
          <w:tcPr>
            <w:tcW w:w="1191" w:type="dxa"/>
            <w:vAlign w:val="center"/>
          </w:tcPr>
          <w:p w:rsidR="00613462" w:rsidRPr="00145624" w:rsidRDefault="00613462" w:rsidP="00E1671D">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Unidad</w:t>
            </w:r>
          </w:p>
          <w:p w:rsidR="00613462" w:rsidRPr="00145624" w:rsidRDefault="00613462" w:rsidP="00E1671D">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de medida</w:t>
            </w:r>
          </w:p>
        </w:tc>
        <w:tc>
          <w:tcPr>
            <w:tcW w:w="1037" w:type="dxa"/>
            <w:vAlign w:val="center"/>
          </w:tcPr>
          <w:p w:rsidR="00613462" w:rsidRPr="00145624" w:rsidRDefault="00613462" w:rsidP="00E1671D">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Cantidad</w:t>
            </w:r>
          </w:p>
        </w:tc>
      </w:tr>
      <w:tr w:rsidR="00606081" w:rsidRPr="00145624" w:rsidTr="00606081">
        <w:trPr>
          <w:trHeight w:val="888"/>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1</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 xml:space="preserve">NVR de 16 canales IP de 8 Megapíxeles con 16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8 con </w:t>
            </w:r>
            <w:proofErr w:type="spellStart"/>
            <w:r w:rsidRPr="002D2D61">
              <w:rPr>
                <w:rFonts w:ascii="Century Gothic" w:hAnsi="Century Gothic"/>
                <w:sz w:val="20"/>
                <w:szCs w:val="18"/>
              </w:rPr>
              <w:t>ePoE</w:t>
            </w:r>
            <w:proofErr w:type="spellEnd"/>
            <w:r w:rsidRPr="002D2D61">
              <w:rPr>
                <w:rFonts w:ascii="Century Gothic" w:hAnsi="Century Gothic"/>
                <w:sz w:val="20"/>
                <w:szCs w:val="18"/>
              </w:rPr>
              <w:t xml:space="preserve">, 4 bahías para disco duro y con detección de movimiento inteligente </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b/>
                <w:sz w:val="18"/>
                <w:szCs w:val="18"/>
              </w:rPr>
            </w:pPr>
            <w:r w:rsidRPr="00145624">
              <w:rPr>
                <w:rFonts w:ascii="Century Gothic" w:hAnsi="Century Gothic" w:cs="Arial"/>
                <w:sz w:val="18"/>
                <w:szCs w:val="18"/>
              </w:rPr>
              <w:t>5</w:t>
            </w:r>
          </w:p>
        </w:tc>
      </w:tr>
      <w:tr w:rsidR="00606081" w:rsidRPr="00145624" w:rsidTr="00606081">
        <w:trPr>
          <w:trHeight w:val="713"/>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2</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 xml:space="preserve">NVR de 64 canales IP, 16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8 bahías para discos duros, con detección de movimiento inteligente </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b/>
                <w:sz w:val="18"/>
                <w:szCs w:val="18"/>
              </w:rPr>
            </w:pPr>
            <w:r w:rsidRPr="00145624">
              <w:rPr>
                <w:rFonts w:ascii="Century Gothic" w:hAnsi="Century Gothic" w:cs="Arial"/>
                <w:sz w:val="18"/>
                <w:szCs w:val="18"/>
              </w:rPr>
              <w:t>1</w:t>
            </w:r>
          </w:p>
        </w:tc>
      </w:tr>
      <w:tr w:rsidR="00606081" w:rsidRPr="00145624" w:rsidTr="00606081">
        <w:trPr>
          <w:trHeight w:val="713"/>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3</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 xml:space="preserve">WD 36 PURZ Disco Duro de 6 TB Purple/ Especial para Video vigilancia/ Trabajo 24/7/ Interface: Sata 6 Gb </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b/>
                <w:sz w:val="18"/>
                <w:szCs w:val="18"/>
              </w:rPr>
            </w:pPr>
            <w:r w:rsidRPr="00145624">
              <w:rPr>
                <w:rFonts w:ascii="Century Gothic" w:hAnsi="Century Gothic" w:cs="Arial"/>
                <w:sz w:val="18"/>
                <w:szCs w:val="18"/>
              </w:rPr>
              <w:t>21</w:t>
            </w:r>
          </w:p>
        </w:tc>
      </w:tr>
      <w:tr w:rsidR="00606081" w:rsidRPr="00145624" w:rsidTr="00606081">
        <w:trPr>
          <w:trHeight w:val="713"/>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4</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 xml:space="preserve">Cámara </w:t>
            </w:r>
            <w:proofErr w:type="spellStart"/>
            <w:r w:rsidRPr="002D2D61">
              <w:rPr>
                <w:rFonts w:ascii="Century Gothic" w:hAnsi="Century Gothic"/>
                <w:sz w:val="20"/>
                <w:szCs w:val="18"/>
              </w:rPr>
              <w:t>Bullet</w:t>
            </w:r>
            <w:proofErr w:type="spellEnd"/>
            <w:r w:rsidRPr="002D2D61">
              <w:rPr>
                <w:rFonts w:ascii="Century Gothic" w:hAnsi="Century Gothic"/>
                <w:sz w:val="20"/>
                <w:szCs w:val="18"/>
              </w:rPr>
              <w:t xml:space="preserve"> IP de 8 MP con reconocimiento inteligente lente de 2.8mm y 107° de apertura con micrófono integrado, H.265+, 1 E&amp;S de alarma y audio </w:t>
            </w:r>
            <w:proofErr w:type="spellStart"/>
            <w:r w:rsidRPr="002D2D61">
              <w:rPr>
                <w:rFonts w:ascii="Century Gothic" w:hAnsi="Century Gothic"/>
                <w:sz w:val="20"/>
                <w:szCs w:val="18"/>
              </w:rPr>
              <w:t>PoE</w:t>
            </w:r>
            <w:proofErr w:type="spellEnd"/>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b/>
                <w:sz w:val="18"/>
                <w:szCs w:val="18"/>
              </w:rPr>
            </w:pPr>
            <w:r w:rsidRPr="00145624">
              <w:rPr>
                <w:rFonts w:ascii="Century Gothic" w:hAnsi="Century Gothic" w:cs="Arial"/>
                <w:sz w:val="18"/>
                <w:szCs w:val="18"/>
              </w:rPr>
              <w:t>17</w:t>
            </w:r>
          </w:p>
        </w:tc>
      </w:tr>
      <w:tr w:rsidR="00606081" w:rsidRPr="00145624" w:rsidTr="002D2D61">
        <w:trPr>
          <w:trHeight w:val="308"/>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5</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 xml:space="preserve">Brazo de Pared para Cámara </w:t>
            </w:r>
            <w:proofErr w:type="spellStart"/>
            <w:r w:rsidRPr="002D2D61">
              <w:rPr>
                <w:rFonts w:ascii="Century Gothic" w:hAnsi="Century Gothic"/>
                <w:sz w:val="20"/>
                <w:szCs w:val="18"/>
              </w:rPr>
              <w:t>Bullet</w:t>
            </w:r>
            <w:proofErr w:type="spellEnd"/>
            <w:r w:rsidRPr="002D2D61">
              <w:rPr>
                <w:rFonts w:ascii="Century Gothic" w:hAnsi="Century Gothic"/>
                <w:sz w:val="20"/>
                <w:szCs w:val="18"/>
              </w:rPr>
              <w:t xml:space="preserve"> IP</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b/>
                <w:sz w:val="18"/>
                <w:szCs w:val="18"/>
              </w:rPr>
            </w:pPr>
            <w:r w:rsidRPr="00145624">
              <w:rPr>
                <w:rFonts w:ascii="Century Gothic" w:hAnsi="Century Gothic" w:cs="Arial"/>
                <w:sz w:val="18"/>
                <w:szCs w:val="18"/>
              </w:rPr>
              <w:t>17</w:t>
            </w:r>
          </w:p>
        </w:tc>
      </w:tr>
      <w:tr w:rsidR="00606081" w:rsidRPr="00145624" w:rsidTr="00606081">
        <w:trPr>
          <w:trHeight w:val="713"/>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6</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 xml:space="preserve">Cámara IP Domo </w:t>
            </w:r>
            <w:proofErr w:type="spellStart"/>
            <w:r w:rsidRPr="002D2D61">
              <w:rPr>
                <w:rFonts w:ascii="Century Gothic" w:hAnsi="Century Gothic"/>
                <w:sz w:val="20"/>
                <w:szCs w:val="18"/>
              </w:rPr>
              <w:t>Antibandálica</w:t>
            </w:r>
            <w:proofErr w:type="spellEnd"/>
            <w:r w:rsidRPr="002D2D61">
              <w:rPr>
                <w:rFonts w:ascii="Century Gothic" w:hAnsi="Century Gothic"/>
                <w:sz w:val="20"/>
                <w:szCs w:val="18"/>
              </w:rPr>
              <w:t xml:space="preserve"> de 5 MP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con 111 grados de apertura,, micrófono integrado y reconocimiento inteligente</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b/>
                <w:sz w:val="18"/>
                <w:szCs w:val="18"/>
              </w:rPr>
            </w:pPr>
            <w:r w:rsidRPr="00145624">
              <w:rPr>
                <w:rFonts w:ascii="Century Gothic" w:hAnsi="Century Gothic" w:cs="Arial"/>
                <w:sz w:val="18"/>
                <w:szCs w:val="18"/>
              </w:rPr>
              <w:t>95</w:t>
            </w:r>
          </w:p>
        </w:tc>
      </w:tr>
      <w:tr w:rsidR="00606081" w:rsidRPr="00145624" w:rsidTr="002D2D61">
        <w:trPr>
          <w:trHeight w:val="474"/>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7</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Brazo de Pared para Cámara Domo IP</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sz w:val="18"/>
                <w:szCs w:val="18"/>
              </w:rPr>
            </w:pPr>
            <w:r w:rsidRPr="00145624">
              <w:rPr>
                <w:rFonts w:ascii="Century Gothic" w:hAnsi="Century Gothic" w:cs="Arial"/>
                <w:sz w:val="18"/>
                <w:szCs w:val="18"/>
              </w:rPr>
              <w:t>95</w:t>
            </w:r>
          </w:p>
        </w:tc>
      </w:tr>
      <w:tr w:rsidR="00606081" w:rsidRPr="00145624" w:rsidTr="00606081">
        <w:trPr>
          <w:trHeight w:val="713"/>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8</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 xml:space="preserve">Cámara </w:t>
            </w:r>
            <w:proofErr w:type="spellStart"/>
            <w:r w:rsidRPr="002D2D61">
              <w:rPr>
                <w:rFonts w:ascii="Century Gothic" w:hAnsi="Century Gothic"/>
                <w:sz w:val="20"/>
                <w:szCs w:val="18"/>
              </w:rPr>
              <w:t>Fisheye</w:t>
            </w:r>
            <w:proofErr w:type="spellEnd"/>
            <w:r w:rsidRPr="002D2D61">
              <w:rPr>
                <w:rFonts w:ascii="Century Gothic" w:hAnsi="Century Gothic"/>
                <w:sz w:val="20"/>
                <w:szCs w:val="18"/>
              </w:rPr>
              <w:t xml:space="preserve"> IP 5 Megapíxel /10 mts IR/ </w:t>
            </w:r>
            <w:proofErr w:type="spellStart"/>
            <w:r w:rsidRPr="002D2D61">
              <w:rPr>
                <w:rFonts w:ascii="Century Gothic" w:hAnsi="Century Gothic"/>
                <w:sz w:val="20"/>
                <w:szCs w:val="18"/>
              </w:rPr>
              <w:t>PoE</w:t>
            </w:r>
            <w:proofErr w:type="spellEnd"/>
            <w:r w:rsidRPr="002D2D61">
              <w:rPr>
                <w:rFonts w:ascii="Century Gothic" w:hAnsi="Century Gothic"/>
                <w:sz w:val="20"/>
                <w:szCs w:val="18"/>
              </w:rPr>
              <w:t>/ Micrófono Integrado / Detección Inteligente</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sz w:val="18"/>
                <w:szCs w:val="18"/>
              </w:rPr>
            </w:pPr>
            <w:r w:rsidRPr="00145624">
              <w:rPr>
                <w:rFonts w:ascii="Century Gothic" w:hAnsi="Century Gothic" w:cs="Arial"/>
                <w:sz w:val="18"/>
                <w:szCs w:val="18"/>
              </w:rPr>
              <w:t>8</w:t>
            </w:r>
          </w:p>
        </w:tc>
      </w:tr>
      <w:tr w:rsidR="00606081" w:rsidRPr="00145624" w:rsidTr="00606081">
        <w:trPr>
          <w:trHeight w:val="713"/>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9</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proofErr w:type="spellStart"/>
            <w:r w:rsidRPr="002D2D61">
              <w:rPr>
                <w:rFonts w:ascii="Century Gothic" w:hAnsi="Century Gothic"/>
                <w:sz w:val="20"/>
                <w:szCs w:val="18"/>
              </w:rPr>
              <w:t>Switch</w:t>
            </w:r>
            <w:proofErr w:type="spellEnd"/>
            <w:r w:rsidRPr="002D2D61">
              <w:rPr>
                <w:rFonts w:ascii="Century Gothic" w:hAnsi="Century Gothic"/>
                <w:sz w:val="20"/>
                <w:szCs w:val="18"/>
              </w:rPr>
              <w:t xml:space="preserve">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de 10 puertos </w:t>
            </w:r>
            <w:proofErr w:type="spellStart"/>
            <w:r w:rsidRPr="002D2D61">
              <w:rPr>
                <w:rFonts w:ascii="Century Gothic" w:hAnsi="Century Gothic"/>
                <w:sz w:val="20"/>
                <w:szCs w:val="18"/>
              </w:rPr>
              <w:t>Fast</w:t>
            </w:r>
            <w:proofErr w:type="spellEnd"/>
            <w:r w:rsidRPr="002D2D61">
              <w:rPr>
                <w:rFonts w:ascii="Century Gothic" w:hAnsi="Century Gothic"/>
                <w:sz w:val="20"/>
                <w:szCs w:val="18"/>
              </w:rPr>
              <w:t xml:space="preserve"> Ethernet, 8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2 puertos </w:t>
            </w:r>
            <w:proofErr w:type="spellStart"/>
            <w:r w:rsidRPr="002D2D61">
              <w:rPr>
                <w:rFonts w:ascii="Century Gothic" w:hAnsi="Century Gothic"/>
                <w:sz w:val="20"/>
                <w:szCs w:val="18"/>
              </w:rPr>
              <w:t>uplink</w:t>
            </w:r>
            <w:proofErr w:type="spellEnd"/>
            <w:r w:rsidRPr="002D2D61">
              <w:rPr>
                <w:rFonts w:ascii="Century Gothic" w:hAnsi="Century Gothic"/>
                <w:sz w:val="20"/>
                <w:szCs w:val="18"/>
              </w:rPr>
              <w:t xml:space="preserve"> 10/100/1000</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sz w:val="18"/>
                <w:szCs w:val="18"/>
              </w:rPr>
            </w:pPr>
            <w:r w:rsidRPr="00145624">
              <w:rPr>
                <w:rFonts w:ascii="Century Gothic" w:hAnsi="Century Gothic" w:cs="Arial"/>
                <w:sz w:val="18"/>
                <w:szCs w:val="18"/>
              </w:rPr>
              <w:t>8</w:t>
            </w:r>
          </w:p>
        </w:tc>
      </w:tr>
      <w:tr w:rsidR="00606081" w:rsidRPr="00145624" w:rsidTr="00606081">
        <w:trPr>
          <w:trHeight w:val="713"/>
        </w:trPr>
        <w:tc>
          <w:tcPr>
            <w:tcW w:w="940"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10</w:t>
            </w:r>
          </w:p>
        </w:tc>
        <w:tc>
          <w:tcPr>
            <w:tcW w:w="5156" w:type="dxa"/>
            <w:tcBorders>
              <w:top w:val="single" w:sz="4" w:space="0" w:color="auto"/>
              <w:left w:val="single" w:sz="4" w:space="0" w:color="auto"/>
              <w:bottom w:val="single" w:sz="4" w:space="0" w:color="auto"/>
              <w:right w:val="single" w:sz="4" w:space="0" w:color="auto"/>
            </w:tcBorders>
          </w:tcPr>
          <w:p w:rsidR="00606081" w:rsidRPr="002D2D61" w:rsidRDefault="00606081" w:rsidP="00606081">
            <w:pPr>
              <w:rPr>
                <w:rFonts w:ascii="Century Gothic" w:hAnsi="Century Gothic"/>
                <w:sz w:val="20"/>
                <w:szCs w:val="18"/>
              </w:rPr>
            </w:pPr>
            <w:r w:rsidRPr="002D2D61">
              <w:rPr>
                <w:rFonts w:ascii="Century Gothic" w:hAnsi="Century Gothic"/>
                <w:sz w:val="20"/>
                <w:szCs w:val="18"/>
              </w:rPr>
              <w:t xml:space="preserve">Instalación que incluye , material necesario de sujeción, tubería / canaleta, cable </w:t>
            </w:r>
            <w:proofErr w:type="spellStart"/>
            <w:r w:rsidRPr="002D2D61">
              <w:rPr>
                <w:rFonts w:ascii="Century Gothic" w:hAnsi="Century Gothic"/>
                <w:sz w:val="20"/>
                <w:szCs w:val="18"/>
              </w:rPr>
              <w:t>utp</w:t>
            </w:r>
            <w:proofErr w:type="spellEnd"/>
            <w:r w:rsidRPr="002D2D61">
              <w:rPr>
                <w:rFonts w:ascii="Century Gothic" w:hAnsi="Century Gothic"/>
                <w:sz w:val="20"/>
                <w:szCs w:val="18"/>
              </w:rPr>
              <w:t xml:space="preserve"> </w:t>
            </w:r>
            <w:proofErr w:type="spellStart"/>
            <w:r w:rsidRPr="002D2D61">
              <w:rPr>
                <w:rFonts w:ascii="Century Gothic" w:hAnsi="Century Gothic"/>
                <w:sz w:val="20"/>
                <w:szCs w:val="18"/>
              </w:rPr>
              <w:t>cat</w:t>
            </w:r>
            <w:proofErr w:type="spellEnd"/>
            <w:r w:rsidRPr="002D2D61">
              <w:rPr>
                <w:rFonts w:ascii="Century Gothic" w:hAnsi="Century Gothic"/>
                <w:sz w:val="20"/>
                <w:szCs w:val="18"/>
              </w:rPr>
              <w:t xml:space="preserve"> 6 nodos certificados, configuración, puesta en marcha y capacitación por cámara</w:t>
            </w:r>
          </w:p>
        </w:tc>
        <w:tc>
          <w:tcPr>
            <w:tcW w:w="1191" w:type="dxa"/>
            <w:vAlign w:val="center"/>
          </w:tcPr>
          <w:p w:rsidR="00606081" w:rsidRPr="00145624" w:rsidRDefault="00606081" w:rsidP="0060608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606081" w:rsidRPr="00145624" w:rsidRDefault="00606081" w:rsidP="00606081">
            <w:pPr>
              <w:jc w:val="center"/>
              <w:rPr>
                <w:rFonts w:ascii="Century Gothic" w:hAnsi="Century Gothic" w:cs="Arial"/>
                <w:sz w:val="18"/>
                <w:szCs w:val="18"/>
              </w:rPr>
            </w:pPr>
            <w:r w:rsidRPr="00145624">
              <w:rPr>
                <w:rFonts w:ascii="Century Gothic" w:hAnsi="Century Gothic" w:cs="Arial"/>
                <w:sz w:val="18"/>
                <w:szCs w:val="18"/>
              </w:rPr>
              <w:t>120</w:t>
            </w:r>
          </w:p>
        </w:tc>
      </w:tr>
    </w:tbl>
    <w:p w:rsidR="00805061" w:rsidRDefault="00805061" w:rsidP="009745B6">
      <w:pPr>
        <w:spacing w:after="0" w:line="240" w:lineRule="auto"/>
        <w:ind w:left="709"/>
        <w:jc w:val="both"/>
        <w:rPr>
          <w:rFonts w:ascii="Arial" w:hAnsi="Arial" w:cs="Arial"/>
          <w:b/>
        </w:rPr>
      </w:pPr>
    </w:p>
    <w:p w:rsidR="00116ECF" w:rsidRDefault="00F56CC1" w:rsidP="009745B6">
      <w:pPr>
        <w:spacing w:after="0" w:line="240" w:lineRule="auto"/>
        <w:ind w:left="709"/>
        <w:jc w:val="both"/>
        <w:rPr>
          <w:rFonts w:ascii="Arial" w:hAnsi="Arial" w:cs="Arial"/>
          <w:b/>
        </w:rPr>
      </w:pPr>
      <w:r>
        <w:rPr>
          <w:rFonts w:ascii="Arial" w:hAnsi="Arial" w:cs="Arial"/>
          <w:b/>
        </w:rPr>
        <w:t>CONDICIONES DE TIEMPOS DE ENTREGA</w:t>
      </w:r>
      <w:r w:rsidR="00116ECF">
        <w:rPr>
          <w:rFonts w:ascii="Arial" w:hAnsi="Arial" w:cs="Arial"/>
          <w:b/>
        </w:rPr>
        <w:t>:</w:t>
      </w:r>
    </w:p>
    <w:p w:rsidR="00116ECF" w:rsidRDefault="00116ECF" w:rsidP="00901770">
      <w:pPr>
        <w:spacing w:after="0" w:line="240" w:lineRule="auto"/>
        <w:ind w:left="709"/>
        <w:jc w:val="both"/>
        <w:rPr>
          <w:rFonts w:ascii="Arial" w:hAnsi="Arial" w:cs="Arial"/>
        </w:rPr>
      </w:pPr>
    </w:p>
    <w:p w:rsidR="00901770" w:rsidRPr="003209DD" w:rsidRDefault="00901770" w:rsidP="00901770">
      <w:pPr>
        <w:spacing w:after="0"/>
        <w:ind w:left="709"/>
        <w:jc w:val="both"/>
        <w:rPr>
          <w:rFonts w:ascii="Arial" w:hAnsi="Arial" w:cs="Arial"/>
        </w:rPr>
      </w:pPr>
      <w:r w:rsidRPr="003209DD">
        <w:rPr>
          <w:rFonts w:ascii="Arial" w:hAnsi="Arial" w:cs="Arial"/>
        </w:rPr>
        <w:t>El tiempo máximo de entrega</w:t>
      </w:r>
      <w:r>
        <w:rPr>
          <w:rFonts w:ascii="Arial" w:hAnsi="Arial" w:cs="Arial"/>
        </w:rPr>
        <w:t xml:space="preserve"> e instalación</w:t>
      </w:r>
      <w:r w:rsidRPr="003209DD">
        <w:rPr>
          <w:rFonts w:ascii="Arial" w:hAnsi="Arial" w:cs="Arial"/>
        </w:rPr>
        <w:t xml:space="preserve"> tras la adjudicación será de </w:t>
      </w:r>
      <w:r>
        <w:rPr>
          <w:rFonts w:ascii="Arial" w:hAnsi="Arial" w:cs="Arial"/>
        </w:rPr>
        <w:t>45 días hábiles</w:t>
      </w:r>
    </w:p>
    <w:p w:rsidR="009745B6" w:rsidRDefault="009745B6" w:rsidP="009745B6">
      <w:pPr>
        <w:spacing w:after="0" w:line="240" w:lineRule="auto"/>
        <w:ind w:left="426" w:firstLine="283"/>
        <w:jc w:val="both"/>
        <w:rPr>
          <w:rFonts w:ascii="Arial" w:hAnsi="Arial" w:cs="Arial"/>
        </w:rPr>
      </w:pPr>
    </w:p>
    <w:p w:rsidR="00116ECF" w:rsidRDefault="00140DF3" w:rsidP="009745B6">
      <w:pPr>
        <w:spacing w:after="0" w:line="240" w:lineRule="auto"/>
        <w:ind w:left="426" w:firstLine="283"/>
        <w:jc w:val="both"/>
        <w:rPr>
          <w:rFonts w:ascii="Arial" w:hAnsi="Arial" w:cs="Arial"/>
          <w:b/>
        </w:rPr>
      </w:pPr>
      <w:r>
        <w:rPr>
          <w:rFonts w:ascii="Arial" w:hAnsi="Arial" w:cs="Arial"/>
          <w:b/>
        </w:rPr>
        <w:t>CONDICIONES DE</w:t>
      </w:r>
      <w:r w:rsidR="00F56CC1">
        <w:rPr>
          <w:rFonts w:ascii="Arial" w:hAnsi="Arial" w:cs="Arial"/>
          <w:b/>
        </w:rPr>
        <w:t xml:space="preserve"> ENTREGA:</w:t>
      </w:r>
    </w:p>
    <w:p w:rsidR="00901770" w:rsidRDefault="00901770" w:rsidP="009745B6">
      <w:pPr>
        <w:spacing w:after="0" w:line="240" w:lineRule="auto"/>
        <w:ind w:left="426" w:firstLine="283"/>
        <w:jc w:val="both"/>
        <w:rPr>
          <w:rFonts w:ascii="Arial" w:hAnsi="Arial" w:cs="Arial"/>
          <w:b/>
        </w:rPr>
      </w:pPr>
    </w:p>
    <w:p w:rsidR="00901770" w:rsidRDefault="00901770" w:rsidP="00901770">
      <w:pPr>
        <w:spacing w:after="0"/>
        <w:ind w:left="709"/>
        <w:jc w:val="both"/>
        <w:rPr>
          <w:rFonts w:ascii="Arial" w:hAnsi="Arial" w:cs="Arial"/>
        </w:rPr>
      </w:pPr>
      <w:r>
        <w:rPr>
          <w:rFonts w:ascii="Arial" w:hAnsi="Arial" w:cs="Arial"/>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12" w:history="1">
        <w:r w:rsidRPr="003937B3">
          <w:rPr>
            <w:rStyle w:val="Hipervnculo"/>
          </w:rPr>
          <w:t>ti.ssmz@zapopan.gob.mx</w:t>
        </w:r>
      </w:hyperlink>
      <w:r>
        <w:rPr>
          <w:rFonts w:ascii="Arial" w:hAnsi="Arial" w:cs="Arial"/>
        </w:rPr>
        <w:t xml:space="preserve"> el </w:t>
      </w:r>
    </w:p>
    <w:p w:rsidR="00901770" w:rsidRDefault="00901770" w:rsidP="00901770">
      <w:pPr>
        <w:spacing w:after="0"/>
        <w:ind w:left="709"/>
        <w:jc w:val="both"/>
        <w:rPr>
          <w:rFonts w:ascii="Arial" w:hAnsi="Arial" w:cs="Arial"/>
        </w:rPr>
      </w:pPr>
      <w:r>
        <w:rPr>
          <w:rFonts w:ascii="Arial" w:hAnsi="Arial" w:cs="Arial"/>
        </w:rPr>
        <w:t xml:space="preserve">listado de los equipos que serán entregados indicando en dicho listado: cantidad, descripción, modelo, marca y número de serie. </w:t>
      </w:r>
    </w:p>
    <w:p w:rsidR="00901770" w:rsidRDefault="00901770" w:rsidP="009745B6">
      <w:pPr>
        <w:spacing w:after="0" w:line="240" w:lineRule="auto"/>
        <w:ind w:left="426" w:firstLine="283"/>
        <w:jc w:val="both"/>
        <w:rPr>
          <w:rFonts w:ascii="Arial" w:hAnsi="Arial" w:cs="Arial"/>
          <w:b/>
        </w:rPr>
      </w:pPr>
    </w:p>
    <w:p w:rsidR="00901770" w:rsidRDefault="00901770" w:rsidP="00901770">
      <w:pPr>
        <w:spacing w:after="0"/>
        <w:ind w:firstLine="709"/>
        <w:jc w:val="both"/>
        <w:rPr>
          <w:rFonts w:ascii="Arial" w:hAnsi="Arial" w:cs="Arial"/>
        </w:rPr>
      </w:pPr>
      <w:r>
        <w:rPr>
          <w:rFonts w:ascii="Arial" w:hAnsi="Arial" w:cs="Arial"/>
        </w:rPr>
        <w:t>E</w:t>
      </w:r>
      <w:r w:rsidRPr="003209DD">
        <w:rPr>
          <w:rFonts w:ascii="Arial" w:hAnsi="Arial" w:cs="Arial"/>
        </w:rPr>
        <w:t>ntrega</w:t>
      </w:r>
      <w:r>
        <w:rPr>
          <w:rFonts w:ascii="Arial" w:hAnsi="Arial" w:cs="Arial"/>
        </w:rPr>
        <w:t xml:space="preserve"> e instalación</w:t>
      </w:r>
      <w:r w:rsidRPr="003209DD">
        <w:rPr>
          <w:rFonts w:ascii="Arial" w:hAnsi="Arial" w:cs="Arial"/>
        </w:rPr>
        <w:t xml:space="preserve"> parcial de los equipos distribuidos de la siguiente manera:</w:t>
      </w:r>
      <w:r>
        <w:rPr>
          <w:rFonts w:ascii="Arial" w:hAnsi="Arial" w:cs="Arial"/>
        </w:rPr>
        <w:t xml:space="preserve"> </w:t>
      </w:r>
    </w:p>
    <w:p w:rsidR="00901770" w:rsidRDefault="00901770" w:rsidP="00901770">
      <w:pPr>
        <w:tabs>
          <w:tab w:val="left" w:pos="2850"/>
        </w:tabs>
        <w:spacing w:after="0"/>
        <w:ind w:left="1276" w:firstLine="709"/>
        <w:jc w:val="both"/>
        <w:rPr>
          <w:rFonts w:ascii="Arial" w:hAnsi="Arial" w:cs="Arial"/>
        </w:rPr>
      </w:pPr>
      <w:r>
        <w:rPr>
          <w:rFonts w:ascii="Arial" w:hAnsi="Arial" w:cs="Arial"/>
        </w:rPr>
        <w:tab/>
      </w:r>
    </w:p>
    <w:p w:rsidR="00901770" w:rsidRDefault="00901770" w:rsidP="00901770">
      <w:pPr>
        <w:tabs>
          <w:tab w:val="left" w:pos="2850"/>
        </w:tabs>
        <w:spacing w:after="0"/>
        <w:ind w:left="1276" w:hanging="567"/>
        <w:jc w:val="both"/>
        <w:rPr>
          <w:rFonts w:ascii="Arial" w:hAnsi="Arial" w:cs="Arial"/>
        </w:rPr>
      </w:pPr>
      <w:r>
        <w:rPr>
          <w:rFonts w:ascii="Arial" w:hAnsi="Arial" w:cs="Arial"/>
        </w:rPr>
        <w:t>Para las instalaciones del</w:t>
      </w:r>
      <w:r w:rsidRPr="00901770">
        <w:rPr>
          <w:rFonts w:ascii="Arial" w:hAnsi="Arial" w:cs="Arial"/>
          <w:b/>
        </w:rPr>
        <w:t xml:space="preserve"> HGZ</w:t>
      </w:r>
      <w:r>
        <w:rPr>
          <w:rFonts w:ascii="Arial" w:hAnsi="Arial" w:cs="Arial"/>
        </w:rPr>
        <w:t xml:space="preserve"> </w:t>
      </w:r>
    </w:p>
    <w:p w:rsidR="00901770" w:rsidRDefault="00901770" w:rsidP="009745B6">
      <w:pPr>
        <w:spacing w:after="0" w:line="240" w:lineRule="auto"/>
        <w:ind w:left="426" w:firstLine="283"/>
        <w:jc w:val="both"/>
        <w:rPr>
          <w:rFonts w:ascii="Arial" w:hAnsi="Arial" w:cs="Arial"/>
          <w:b/>
        </w:rPr>
      </w:pPr>
    </w:p>
    <w:tbl>
      <w:tblPr>
        <w:tblStyle w:val="Tablaconcuadrcula"/>
        <w:tblW w:w="8374" w:type="dxa"/>
        <w:tblInd w:w="704" w:type="dxa"/>
        <w:tblLook w:val="04A0" w:firstRow="1" w:lastRow="0" w:firstColumn="1" w:lastColumn="0" w:noHBand="0" w:noVBand="1"/>
      </w:tblPr>
      <w:tblGrid>
        <w:gridCol w:w="1000"/>
        <w:gridCol w:w="5152"/>
        <w:gridCol w:w="1026"/>
        <w:gridCol w:w="1196"/>
      </w:tblGrid>
      <w:tr w:rsidR="00E1671D" w:rsidRPr="002D2D61" w:rsidTr="002D2D61">
        <w:trPr>
          <w:trHeight w:val="331"/>
        </w:trPr>
        <w:tc>
          <w:tcPr>
            <w:tcW w:w="1000" w:type="dxa"/>
            <w:vAlign w:val="center"/>
          </w:tcPr>
          <w:p w:rsidR="00E1671D" w:rsidRPr="002D2D61" w:rsidRDefault="00E1671D" w:rsidP="00E1671D">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Renglón</w:t>
            </w:r>
          </w:p>
        </w:tc>
        <w:tc>
          <w:tcPr>
            <w:tcW w:w="5152" w:type="dxa"/>
            <w:vAlign w:val="center"/>
          </w:tcPr>
          <w:p w:rsidR="00E1671D" w:rsidRPr="002D2D61" w:rsidRDefault="00E1671D" w:rsidP="00E1671D">
            <w:pPr>
              <w:spacing w:after="0"/>
              <w:ind w:left="709"/>
              <w:jc w:val="center"/>
              <w:rPr>
                <w:rFonts w:ascii="Century Gothic" w:hAnsi="Century Gothic" w:cs="Arial"/>
                <w:b/>
                <w:sz w:val="18"/>
                <w:szCs w:val="18"/>
              </w:rPr>
            </w:pPr>
            <w:r w:rsidRPr="002D2D61">
              <w:rPr>
                <w:rFonts w:ascii="Century Gothic" w:hAnsi="Century Gothic"/>
                <w:b/>
                <w:color w:val="000000"/>
                <w:sz w:val="18"/>
                <w:szCs w:val="18"/>
              </w:rPr>
              <w:t>Descripción y/o Características</w:t>
            </w:r>
          </w:p>
          <w:p w:rsidR="00E1671D" w:rsidRPr="002D2D61" w:rsidRDefault="00E1671D" w:rsidP="00E1671D">
            <w:pPr>
              <w:spacing w:after="0" w:line="240" w:lineRule="auto"/>
              <w:jc w:val="center"/>
              <w:rPr>
                <w:rFonts w:ascii="Century Gothic" w:eastAsia="Times New Roman" w:hAnsi="Century Gothic"/>
                <w:b/>
                <w:color w:val="000000"/>
                <w:sz w:val="18"/>
                <w:szCs w:val="18"/>
              </w:rPr>
            </w:pPr>
          </w:p>
        </w:tc>
        <w:tc>
          <w:tcPr>
            <w:tcW w:w="1026" w:type="dxa"/>
            <w:vAlign w:val="center"/>
          </w:tcPr>
          <w:p w:rsidR="00E1671D" w:rsidRPr="002D2D61" w:rsidRDefault="00E1671D" w:rsidP="00E1671D">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Unidad</w:t>
            </w:r>
          </w:p>
          <w:p w:rsidR="00E1671D" w:rsidRPr="002D2D61" w:rsidRDefault="00E1671D" w:rsidP="00E1671D">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de medida</w:t>
            </w:r>
          </w:p>
        </w:tc>
        <w:tc>
          <w:tcPr>
            <w:tcW w:w="1196" w:type="dxa"/>
            <w:vAlign w:val="center"/>
          </w:tcPr>
          <w:p w:rsidR="00E1671D" w:rsidRPr="002D2D61" w:rsidRDefault="00E1671D" w:rsidP="00E1671D">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Cantidad</w:t>
            </w:r>
          </w:p>
        </w:tc>
      </w:tr>
      <w:tr w:rsidR="002D2D61" w:rsidRPr="002D2D61" w:rsidTr="002D2D61">
        <w:trPr>
          <w:trHeight w:val="747"/>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1</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NVR de 16 canales IP de 8 Megapíxeles con 16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8 con </w:t>
            </w:r>
            <w:proofErr w:type="spellStart"/>
            <w:r w:rsidRPr="002D2D61">
              <w:rPr>
                <w:rFonts w:ascii="Century Gothic" w:hAnsi="Century Gothic"/>
                <w:sz w:val="20"/>
                <w:szCs w:val="18"/>
              </w:rPr>
              <w:t>ePoE</w:t>
            </w:r>
            <w:proofErr w:type="spellEnd"/>
            <w:r w:rsidRPr="002D2D61">
              <w:rPr>
                <w:rFonts w:ascii="Century Gothic" w:hAnsi="Century Gothic"/>
                <w:sz w:val="20"/>
                <w:szCs w:val="18"/>
              </w:rPr>
              <w:t xml:space="preserve">, 4 bahías para disco duro y con detección de movimiento inteligente </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1</w:t>
            </w:r>
          </w:p>
        </w:tc>
      </w:tr>
      <w:tr w:rsidR="002D2D61" w:rsidRPr="002D2D61" w:rsidTr="002D2D61">
        <w:trPr>
          <w:trHeight w:val="707"/>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2</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NVR de 64 canales IP, 16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8 bahías para discos duros, con detección de movimiento inteligente </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1</w:t>
            </w:r>
          </w:p>
        </w:tc>
      </w:tr>
      <w:tr w:rsidR="002D2D61" w:rsidRPr="002D2D61" w:rsidTr="002D2D61">
        <w:trPr>
          <w:trHeight w:val="600"/>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3</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WD 36 PURZ Disco Duro de 6 TB Purple/ Especial para Video vigilancia/ Trabajo 24/7/ Interface: Sata 6 Gb </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12</w:t>
            </w:r>
          </w:p>
        </w:tc>
      </w:tr>
      <w:tr w:rsidR="002D2D61" w:rsidRPr="002D2D61" w:rsidTr="002D2D61">
        <w:trPr>
          <w:trHeight w:val="600"/>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4</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Cámara </w:t>
            </w:r>
            <w:proofErr w:type="spellStart"/>
            <w:r w:rsidRPr="002D2D61">
              <w:rPr>
                <w:rFonts w:ascii="Century Gothic" w:hAnsi="Century Gothic"/>
                <w:sz w:val="20"/>
                <w:szCs w:val="18"/>
              </w:rPr>
              <w:t>Bullet</w:t>
            </w:r>
            <w:proofErr w:type="spellEnd"/>
            <w:r w:rsidRPr="002D2D61">
              <w:rPr>
                <w:rFonts w:ascii="Century Gothic" w:hAnsi="Century Gothic"/>
                <w:sz w:val="20"/>
                <w:szCs w:val="18"/>
              </w:rPr>
              <w:t xml:space="preserve"> IP de 8 MP con reconocimiento inteligente lente de 2.8mm y 107° de apertura con micrófono integrado, H.265+, 1 E&amp;S de alarma y audio </w:t>
            </w:r>
            <w:proofErr w:type="spellStart"/>
            <w:r w:rsidRPr="002D2D61">
              <w:rPr>
                <w:rFonts w:ascii="Century Gothic" w:hAnsi="Century Gothic"/>
                <w:sz w:val="20"/>
                <w:szCs w:val="18"/>
              </w:rPr>
              <w:t>PoE</w:t>
            </w:r>
            <w:proofErr w:type="spellEnd"/>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10</w:t>
            </w:r>
          </w:p>
        </w:tc>
      </w:tr>
      <w:tr w:rsidR="002D2D61" w:rsidRPr="002D2D61" w:rsidTr="002D2D61">
        <w:trPr>
          <w:trHeight w:val="600"/>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5</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Brazo de Pared para Cámara </w:t>
            </w:r>
            <w:proofErr w:type="spellStart"/>
            <w:r w:rsidRPr="002D2D61">
              <w:rPr>
                <w:rFonts w:ascii="Century Gothic" w:hAnsi="Century Gothic"/>
                <w:sz w:val="20"/>
                <w:szCs w:val="18"/>
              </w:rPr>
              <w:t>Bullet</w:t>
            </w:r>
            <w:proofErr w:type="spellEnd"/>
            <w:r w:rsidRPr="002D2D61">
              <w:rPr>
                <w:rFonts w:ascii="Century Gothic" w:hAnsi="Century Gothic"/>
                <w:sz w:val="20"/>
                <w:szCs w:val="18"/>
              </w:rPr>
              <w:t xml:space="preserve"> IP</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10</w:t>
            </w:r>
          </w:p>
        </w:tc>
      </w:tr>
      <w:tr w:rsidR="002D2D61" w:rsidRPr="002D2D61" w:rsidTr="002D2D61">
        <w:trPr>
          <w:trHeight w:val="600"/>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6</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Cámara IP Domo </w:t>
            </w:r>
            <w:proofErr w:type="spellStart"/>
            <w:r w:rsidRPr="002D2D61">
              <w:rPr>
                <w:rFonts w:ascii="Century Gothic" w:hAnsi="Century Gothic"/>
                <w:sz w:val="20"/>
                <w:szCs w:val="18"/>
              </w:rPr>
              <w:t>Antibandálica</w:t>
            </w:r>
            <w:proofErr w:type="spellEnd"/>
            <w:r w:rsidRPr="002D2D61">
              <w:rPr>
                <w:rFonts w:ascii="Century Gothic" w:hAnsi="Century Gothic"/>
                <w:sz w:val="20"/>
                <w:szCs w:val="18"/>
              </w:rPr>
              <w:t xml:space="preserve"> de 5 MP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con 111 grados de apertura,, micrófono integrado y reconocimiento inteligente</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58</w:t>
            </w:r>
          </w:p>
        </w:tc>
      </w:tr>
      <w:tr w:rsidR="002D2D61" w:rsidRPr="002D2D61" w:rsidTr="002D2D61">
        <w:trPr>
          <w:trHeight w:val="600"/>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7</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Brazo de Pared para Cámara Domo IP</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58</w:t>
            </w:r>
          </w:p>
        </w:tc>
      </w:tr>
      <w:tr w:rsidR="002D2D61" w:rsidRPr="002D2D61" w:rsidTr="002D2D61">
        <w:trPr>
          <w:trHeight w:val="600"/>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8</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Cámara </w:t>
            </w:r>
            <w:proofErr w:type="spellStart"/>
            <w:r w:rsidRPr="002D2D61">
              <w:rPr>
                <w:rFonts w:ascii="Century Gothic" w:hAnsi="Century Gothic"/>
                <w:sz w:val="20"/>
                <w:szCs w:val="18"/>
              </w:rPr>
              <w:t>Fisheye</w:t>
            </w:r>
            <w:proofErr w:type="spellEnd"/>
            <w:r w:rsidRPr="002D2D61">
              <w:rPr>
                <w:rFonts w:ascii="Century Gothic" w:hAnsi="Century Gothic"/>
                <w:sz w:val="20"/>
                <w:szCs w:val="18"/>
              </w:rPr>
              <w:t xml:space="preserve"> IP 5 Megapíxel /10 mts IR/ </w:t>
            </w:r>
            <w:proofErr w:type="spellStart"/>
            <w:r w:rsidRPr="002D2D61">
              <w:rPr>
                <w:rFonts w:ascii="Century Gothic" w:hAnsi="Century Gothic"/>
                <w:sz w:val="20"/>
                <w:szCs w:val="18"/>
              </w:rPr>
              <w:t>PoE</w:t>
            </w:r>
            <w:proofErr w:type="spellEnd"/>
            <w:r w:rsidRPr="002D2D61">
              <w:rPr>
                <w:rFonts w:ascii="Century Gothic" w:hAnsi="Century Gothic"/>
                <w:sz w:val="20"/>
                <w:szCs w:val="18"/>
              </w:rPr>
              <w:t>/ Micrófono Integrado / Detección Inteligente</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3</w:t>
            </w:r>
          </w:p>
        </w:tc>
      </w:tr>
      <w:tr w:rsidR="002D2D61" w:rsidRPr="002D2D61" w:rsidTr="002D2D61">
        <w:trPr>
          <w:trHeight w:val="600"/>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9</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proofErr w:type="spellStart"/>
            <w:r w:rsidRPr="002D2D61">
              <w:rPr>
                <w:rFonts w:ascii="Century Gothic" w:hAnsi="Century Gothic"/>
                <w:sz w:val="20"/>
                <w:szCs w:val="18"/>
              </w:rPr>
              <w:t>Switch</w:t>
            </w:r>
            <w:proofErr w:type="spellEnd"/>
            <w:r w:rsidRPr="002D2D61">
              <w:rPr>
                <w:rFonts w:ascii="Century Gothic" w:hAnsi="Century Gothic"/>
                <w:sz w:val="20"/>
                <w:szCs w:val="18"/>
              </w:rPr>
              <w:t xml:space="preserve">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de 10 puertos </w:t>
            </w:r>
            <w:proofErr w:type="spellStart"/>
            <w:r w:rsidRPr="002D2D61">
              <w:rPr>
                <w:rFonts w:ascii="Century Gothic" w:hAnsi="Century Gothic"/>
                <w:sz w:val="20"/>
                <w:szCs w:val="18"/>
              </w:rPr>
              <w:t>Fast</w:t>
            </w:r>
            <w:proofErr w:type="spellEnd"/>
            <w:r w:rsidRPr="002D2D61">
              <w:rPr>
                <w:rFonts w:ascii="Century Gothic" w:hAnsi="Century Gothic"/>
                <w:sz w:val="20"/>
                <w:szCs w:val="18"/>
              </w:rPr>
              <w:t xml:space="preserve"> Ethernet, 8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2 puertos </w:t>
            </w:r>
            <w:proofErr w:type="spellStart"/>
            <w:r w:rsidRPr="002D2D61">
              <w:rPr>
                <w:rFonts w:ascii="Century Gothic" w:hAnsi="Century Gothic"/>
                <w:sz w:val="20"/>
                <w:szCs w:val="18"/>
              </w:rPr>
              <w:t>uplink</w:t>
            </w:r>
            <w:proofErr w:type="spellEnd"/>
            <w:r w:rsidRPr="002D2D61">
              <w:rPr>
                <w:rFonts w:ascii="Century Gothic" w:hAnsi="Century Gothic"/>
                <w:sz w:val="20"/>
                <w:szCs w:val="18"/>
              </w:rPr>
              <w:t xml:space="preserve"> 10/100/1000</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3</w:t>
            </w:r>
          </w:p>
        </w:tc>
      </w:tr>
      <w:tr w:rsidR="002D2D61" w:rsidRPr="002D2D61" w:rsidTr="002D2D61">
        <w:trPr>
          <w:trHeight w:val="600"/>
        </w:trPr>
        <w:tc>
          <w:tcPr>
            <w:tcW w:w="1000"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10</w:t>
            </w:r>
          </w:p>
        </w:tc>
        <w:tc>
          <w:tcPr>
            <w:tcW w:w="5152"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Instalación que incluye , material necesario de sujeción, tubería / canaleta, cable </w:t>
            </w:r>
            <w:proofErr w:type="spellStart"/>
            <w:r w:rsidRPr="002D2D61">
              <w:rPr>
                <w:rFonts w:ascii="Century Gothic" w:hAnsi="Century Gothic"/>
                <w:sz w:val="20"/>
                <w:szCs w:val="18"/>
              </w:rPr>
              <w:t>utp</w:t>
            </w:r>
            <w:proofErr w:type="spellEnd"/>
            <w:r w:rsidRPr="002D2D61">
              <w:rPr>
                <w:rFonts w:ascii="Century Gothic" w:hAnsi="Century Gothic"/>
                <w:sz w:val="20"/>
                <w:szCs w:val="18"/>
              </w:rPr>
              <w:t xml:space="preserve"> </w:t>
            </w:r>
            <w:proofErr w:type="spellStart"/>
            <w:r w:rsidRPr="002D2D61">
              <w:rPr>
                <w:rFonts w:ascii="Century Gothic" w:hAnsi="Century Gothic"/>
                <w:sz w:val="20"/>
                <w:szCs w:val="18"/>
              </w:rPr>
              <w:t>cat</w:t>
            </w:r>
            <w:proofErr w:type="spellEnd"/>
            <w:r w:rsidRPr="002D2D61">
              <w:rPr>
                <w:rFonts w:ascii="Century Gothic" w:hAnsi="Century Gothic"/>
                <w:sz w:val="20"/>
                <w:szCs w:val="18"/>
              </w:rPr>
              <w:t xml:space="preserve"> 6 nodos certificados, configuración, puesta en marcha y capacitación por cámara</w:t>
            </w:r>
          </w:p>
        </w:tc>
        <w:tc>
          <w:tcPr>
            <w:tcW w:w="102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96"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71</w:t>
            </w:r>
          </w:p>
        </w:tc>
      </w:tr>
    </w:tbl>
    <w:p w:rsidR="00116ECF" w:rsidRDefault="00116ECF" w:rsidP="009745B6">
      <w:pPr>
        <w:spacing w:after="0" w:line="240" w:lineRule="auto"/>
        <w:ind w:left="426" w:firstLine="283"/>
        <w:jc w:val="both"/>
        <w:rPr>
          <w:rFonts w:ascii="Arial" w:hAnsi="Arial" w:cs="Arial"/>
        </w:rPr>
      </w:pPr>
    </w:p>
    <w:p w:rsidR="00E1671D" w:rsidRPr="00145624" w:rsidRDefault="00E1671D" w:rsidP="00E1671D">
      <w:pPr>
        <w:tabs>
          <w:tab w:val="left" w:pos="2850"/>
        </w:tabs>
        <w:spacing w:after="0"/>
        <w:jc w:val="both"/>
        <w:rPr>
          <w:rFonts w:ascii="Century Gothic" w:hAnsi="Century Gothic" w:cs="Arial"/>
        </w:rPr>
      </w:pPr>
      <w:r w:rsidRPr="00145624">
        <w:rPr>
          <w:rFonts w:ascii="Century Gothic" w:hAnsi="Century Gothic" w:cs="Arial"/>
        </w:rPr>
        <w:lastRenderedPageBreak/>
        <w:t xml:space="preserve">           Para las instalaciones de </w:t>
      </w:r>
      <w:r w:rsidRPr="00145624">
        <w:rPr>
          <w:rFonts w:ascii="Century Gothic" w:hAnsi="Century Gothic" w:cs="Arial"/>
          <w:b/>
        </w:rPr>
        <w:t>CV NORTE</w:t>
      </w:r>
    </w:p>
    <w:tbl>
      <w:tblPr>
        <w:tblStyle w:val="Tablaconcuadrcula"/>
        <w:tblW w:w="8943" w:type="dxa"/>
        <w:tblInd w:w="279" w:type="dxa"/>
        <w:tblLook w:val="04A0" w:firstRow="1" w:lastRow="0" w:firstColumn="1" w:lastColumn="0" w:noHBand="0" w:noVBand="1"/>
      </w:tblPr>
      <w:tblGrid>
        <w:gridCol w:w="1016"/>
        <w:gridCol w:w="5575"/>
        <w:gridCol w:w="1205"/>
        <w:gridCol w:w="1147"/>
      </w:tblGrid>
      <w:tr w:rsidR="00145624" w:rsidRPr="002D2D61" w:rsidTr="002D2D61">
        <w:trPr>
          <w:trHeight w:val="211"/>
        </w:trPr>
        <w:tc>
          <w:tcPr>
            <w:tcW w:w="1016" w:type="dxa"/>
            <w:vAlign w:val="center"/>
          </w:tcPr>
          <w:p w:rsidR="00E1671D" w:rsidRPr="002D2D61" w:rsidRDefault="00E1671D" w:rsidP="00606081">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Renglón</w:t>
            </w:r>
          </w:p>
        </w:tc>
        <w:tc>
          <w:tcPr>
            <w:tcW w:w="5575" w:type="dxa"/>
            <w:vAlign w:val="center"/>
          </w:tcPr>
          <w:p w:rsidR="00E1671D" w:rsidRPr="002D2D61" w:rsidRDefault="00E1671D" w:rsidP="00606081">
            <w:pPr>
              <w:spacing w:after="0"/>
              <w:ind w:left="709"/>
              <w:jc w:val="center"/>
              <w:rPr>
                <w:rFonts w:ascii="Century Gothic" w:hAnsi="Century Gothic" w:cs="Arial"/>
                <w:b/>
                <w:sz w:val="18"/>
                <w:szCs w:val="18"/>
              </w:rPr>
            </w:pPr>
            <w:r w:rsidRPr="002D2D61">
              <w:rPr>
                <w:rFonts w:ascii="Century Gothic" w:hAnsi="Century Gothic"/>
                <w:b/>
                <w:color w:val="000000"/>
                <w:sz w:val="18"/>
                <w:szCs w:val="18"/>
              </w:rPr>
              <w:t>Descripción y/o Características</w:t>
            </w:r>
          </w:p>
          <w:p w:rsidR="00E1671D" w:rsidRPr="002D2D61" w:rsidRDefault="00E1671D" w:rsidP="00606081">
            <w:pPr>
              <w:spacing w:after="0" w:line="240" w:lineRule="auto"/>
              <w:jc w:val="center"/>
              <w:rPr>
                <w:rFonts w:ascii="Century Gothic" w:eastAsia="Times New Roman" w:hAnsi="Century Gothic"/>
                <w:b/>
                <w:color w:val="000000"/>
                <w:sz w:val="18"/>
                <w:szCs w:val="18"/>
              </w:rPr>
            </w:pPr>
          </w:p>
        </w:tc>
        <w:tc>
          <w:tcPr>
            <w:tcW w:w="1205" w:type="dxa"/>
            <w:vAlign w:val="center"/>
          </w:tcPr>
          <w:p w:rsidR="00E1671D" w:rsidRPr="002D2D61" w:rsidRDefault="00E1671D" w:rsidP="00606081">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Unidad</w:t>
            </w:r>
          </w:p>
          <w:p w:rsidR="00E1671D" w:rsidRPr="002D2D61" w:rsidRDefault="00E1671D" w:rsidP="00606081">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de medida</w:t>
            </w:r>
          </w:p>
        </w:tc>
        <w:tc>
          <w:tcPr>
            <w:tcW w:w="1147" w:type="dxa"/>
            <w:vAlign w:val="center"/>
          </w:tcPr>
          <w:p w:rsidR="00E1671D" w:rsidRPr="002D2D61" w:rsidRDefault="00E1671D" w:rsidP="00606081">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Cantidad</w:t>
            </w:r>
          </w:p>
        </w:tc>
      </w:tr>
      <w:tr w:rsidR="00145624" w:rsidRPr="002D2D61" w:rsidTr="002D2D61">
        <w:trPr>
          <w:trHeight w:val="477"/>
        </w:trPr>
        <w:tc>
          <w:tcPr>
            <w:tcW w:w="1016" w:type="dxa"/>
            <w:vAlign w:val="center"/>
          </w:tcPr>
          <w:p w:rsidR="006B6DC9" w:rsidRPr="002D2D61" w:rsidRDefault="006B6DC9" w:rsidP="006B6DC9">
            <w:pPr>
              <w:pStyle w:val="Standard"/>
              <w:jc w:val="center"/>
              <w:rPr>
                <w:rFonts w:ascii="Century Gothic" w:hAnsi="Century Gothic"/>
                <w:b/>
                <w:sz w:val="18"/>
                <w:szCs w:val="18"/>
              </w:rPr>
            </w:pPr>
            <w:r w:rsidRPr="002D2D61">
              <w:rPr>
                <w:rFonts w:ascii="Century Gothic" w:hAnsi="Century Gothic"/>
                <w:b/>
                <w:sz w:val="18"/>
                <w:szCs w:val="18"/>
              </w:rPr>
              <w:t>1</w:t>
            </w:r>
          </w:p>
        </w:tc>
        <w:tc>
          <w:tcPr>
            <w:tcW w:w="5575" w:type="dxa"/>
            <w:tcBorders>
              <w:top w:val="single" w:sz="4" w:space="0" w:color="auto"/>
              <w:left w:val="single" w:sz="4" w:space="0" w:color="auto"/>
              <w:bottom w:val="single" w:sz="4" w:space="0" w:color="auto"/>
              <w:right w:val="single" w:sz="4" w:space="0" w:color="auto"/>
            </w:tcBorders>
            <w:vAlign w:val="center"/>
          </w:tcPr>
          <w:p w:rsidR="006B6DC9" w:rsidRPr="002D2D61" w:rsidRDefault="002D2D61" w:rsidP="006B6DC9">
            <w:pPr>
              <w:jc w:val="center"/>
              <w:rPr>
                <w:rFonts w:ascii="Century Gothic" w:hAnsi="Century Gothic"/>
                <w:sz w:val="18"/>
                <w:szCs w:val="18"/>
              </w:rPr>
            </w:pPr>
            <w:r w:rsidRPr="002D2D61">
              <w:rPr>
                <w:rFonts w:ascii="Century Gothic" w:hAnsi="Century Gothic"/>
                <w:sz w:val="18"/>
                <w:szCs w:val="18"/>
              </w:rPr>
              <w:t xml:space="preserve">NVR de 16 canales IP de 8 Megapíxeles con 16 puertos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8 con </w:t>
            </w:r>
            <w:proofErr w:type="spellStart"/>
            <w:r w:rsidRPr="002D2D61">
              <w:rPr>
                <w:rFonts w:ascii="Century Gothic" w:hAnsi="Century Gothic"/>
                <w:sz w:val="18"/>
                <w:szCs w:val="18"/>
              </w:rPr>
              <w:t>ePoE</w:t>
            </w:r>
            <w:proofErr w:type="spellEnd"/>
            <w:r w:rsidRPr="002D2D61">
              <w:rPr>
                <w:rFonts w:ascii="Century Gothic" w:hAnsi="Century Gothic"/>
                <w:sz w:val="18"/>
                <w:szCs w:val="18"/>
              </w:rPr>
              <w:t>, 4 bahías para disco duro y con detección de movimiento inteligente</w:t>
            </w:r>
          </w:p>
        </w:tc>
        <w:tc>
          <w:tcPr>
            <w:tcW w:w="1205" w:type="dxa"/>
            <w:vAlign w:val="center"/>
          </w:tcPr>
          <w:p w:rsidR="006B6DC9" w:rsidRPr="002D2D61" w:rsidRDefault="006B6DC9" w:rsidP="006B6DC9">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6B6DC9" w:rsidRPr="002D2D61" w:rsidRDefault="006B6DC9" w:rsidP="006B6DC9">
            <w:pPr>
              <w:jc w:val="center"/>
              <w:rPr>
                <w:rFonts w:ascii="Century Gothic" w:hAnsi="Century Gothic" w:cs="Arial"/>
                <w:sz w:val="18"/>
                <w:szCs w:val="18"/>
              </w:rPr>
            </w:pPr>
            <w:r w:rsidRPr="002D2D61">
              <w:rPr>
                <w:rFonts w:ascii="Century Gothic" w:hAnsi="Century Gothic" w:cs="Arial"/>
                <w:sz w:val="18"/>
                <w:szCs w:val="18"/>
              </w:rPr>
              <w:t>2</w:t>
            </w:r>
          </w:p>
        </w:tc>
      </w:tr>
      <w:tr w:rsidR="002D2D61" w:rsidRPr="002D2D61" w:rsidTr="002D2D61">
        <w:trPr>
          <w:trHeight w:val="382"/>
        </w:trPr>
        <w:tc>
          <w:tcPr>
            <w:tcW w:w="1016" w:type="dxa"/>
            <w:vAlign w:val="center"/>
          </w:tcPr>
          <w:p w:rsidR="002D2D61" w:rsidRPr="002D2D61" w:rsidRDefault="002D2D61" w:rsidP="002D2D61">
            <w:pPr>
              <w:pStyle w:val="Standard"/>
              <w:jc w:val="center"/>
              <w:rPr>
                <w:rFonts w:ascii="Century Gothic" w:hAnsi="Century Gothic"/>
                <w:b/>
                <w:sz w:val="18"/>
                <w:szCs w:val="18"/>
              </w:rPr>
            </w:pPr>
            <w:r w:rsidRPr="002D2D61">
              <w:rPr>
                <w:rFonts w:ascii="Century Gothic" w:hAnsi="Century Gothic"/>
                <w:b/>
                <w:sz w:val="18"/>
                <w:szCs w:val="18"/>
              </w:rPr>
              <w:t>3</w:t>
            </w:r>
          </w:p>
        </w:tc>
        <w:tc>
          <w:tcPr>
            <w:tcW w:w="557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WD 36 PURZ Disco Duro de 6 TB Purple/ Especial para Video vigilancia/ Trabajo 24/7/ Interface: Sata 6 Gb </w:t>
            </w:r>
          </w:p>
        </w:tc>
        <w:tc>
          <w:tcPr>
            <w:tcW w:w="1205"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4</w:t>
            </w:r>
          </w:p>
        </w:tc>
      </w:tr>
      <w:tr w:rsidR="002D2D61" w:rsidRPr="002D2D61" w:rsidTr="002D2D61">
        <w:trPr>
          <w:trHeight w:val="382"/>
        </w:trPr>
        <w:tc>
          <w:tcPr>
            <w:tcW w:w="1016" w:type="dxa"/>
            <w:vAlign w:val="center"/>
          </w:tcPr>
          <w:p w:rsidR="002D2D61" w:rsidRPr="002D2D61" w:rsidRDefault="002D2D61" w:rsidP="002D2D61">
            <w:pPr>
              <w:pStyle w:val="Standard"/>
              <w:jc w:val="center"/>
              <w:rPr>
                <w:rFonts w:ascii="Century Gothic" w:hAnsi="Century Gothic"/>
                <w:b/>
                <w:sz w:val="18"/>
                <w:szCs w:val="18"/>
              </w:rPr>
            </w:pPr>
            <w:r w:rsidRPr="002D2D61">
              <w:rPr>
                <w:rFonts w:ascii="Century Gothic" w:hAnsi="Century Gothic"/>
                <w:b/>
                <w:sz w:val="18"/>
                <w:szCs w:val="18"/>
              </w:rPr>
              <w:t>4</w:t>
            </w:r>
          </w:p>
        </w:tc>
        <w:tc>
          <w:tcPr>
            <w:tcW w:w="557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Cámara </w:t>
            </w:r>
            <w:proofErr w:type="spellStart"/>
            <w:r w:rsidRPr="002D2D61">
              <w:rPr>
                <w:rFonts w:ascii="Century Gothic" w:hAnsi="Century Gothic"/>
                <w:sz w:val="18"/>
                <w:szCs w:val="18"/>
              </w:rPr>
              <w:t>Bullet</w:t>
            </w:r>
            <w:proofErr w:type="spellEnd"/>
            <w:r w:rsidRPr="002D2D61">
              <w:rPr>
                <w:rFonts w:ascii="Century Gothic" w:hAnsi="Century Gothic"/>
                <w:sz w:val="18"/>
                <w:szCs w:val="18"/>
              </w:rPr>
              <w:t xml:space="preserve"> IP de 8 MP con reconocimiento inteligente lente de 2.8mm y 107° de apertura con micrófono integrado, H.265+, 1 E&amp;S de alarma y audio </w:t>
            </w:r>
            <w:proofErr w:type="spellStart"/>
            <w:r w:rsidRPr="002D2D61">
              <w:rPr>
                <w:rFonts w:ascii="Century Gothic" w:hAnsi="Century Gothic"/>
                <w:sz w:val="18"/>
                <w:szCs w:val="18"/>
              </w:rPr>
              <w:t>PoE</w:t>
            </w:r>
            <w:proofErr w:type="spellEnd"/>
          </w:p>
        </w:tc>
        <w:tc>
          <w:tcPr>
            <w:tcW w:w="1205"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6</w:t>
            </w:r>
          </w:p>
        </w:tc>
      </w:tr>
      <w:tr w:rsidR="002D2D61" w:rsidRPr="002D2D61" w:rsidTr="002D2D61">
        <w:trPr>
          <w:trHeight w:val="382"/>
        </w:trPr>
        <w:tc>
          <w:tcPr>
            <w:tcW w:w="1016" w:type="dxa"/>
            <w:vAlign w:val="center"/>
          </w:tcPr>
          <w:p w:rsidR="002D2D61" w:rsidRPr="002D2D61" w:rsidRDefault="002D2D61" w:rsidP="002D2D61">
            <w:pPr>
              <w:pStyle w:val="Standard"/>
              <w:jc w:val="center"/>
              <w:rPr>
                <w:rFonts w:ascii="Century Gothic" w:hAnsi="Century Gothic"/>
                <w:b/>
                <w:sz w:val="18"/>
                <w:szCs w:val="18"/>
              </w:rPr>
            </w:pPr>
            <w:r w:rsidRPr="002D2D61">
              <w:rPr>
                <w:rFonts w:ascii="Century Gothic" w:hAnsi="Century Gothic"/>
                <w:b/>
                <w:sz w:val="18"/>
                <w:szCs w:val="18"/>
              </w:rPr>
              <w:t>5</w:t>
            </w:r>
          </w:p>
        </w:tc>
        <w:tc>
          <w:tcPr>
            <w:tcW w:w="557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Brazo de Pared para Cámara </w:t>
            </w:r>
            <w:proofErr w:type="spellStart"/>
            <w:r w:rsidRPr="002D2D61">
              <w:rPr>
                <w:rFonts w:ascii="Century Gothic" w:hAnsi="Century Gothic"/>
                <w:sz w:val="18"/>
                <w:szCs w:val="18"/>
              </w:rPr>
              <w:t>Bullet</w:t>
            </w:r>
            <w:proofErr w:type="spellEnd"/>
            <w:r w:rsidRPr="002D2D61">
              <w:rPr>
                <w:rFonts w:ascii="Century Gothic" w:hAnsi="Century Gothic"/>
                <w:sz w:val="18"/>
                <w:szCs w:val="18"/>
              </w:rPr>
              <w:t xml:space="preserve"> IP</w:t>
            </w:r>
          </w:p>
        </w:tc>
        <w:tc>
          <w:tcPr>
            <w:tcW w:w="1205"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6</w:t>
            </w:r>
          </w:p>
        </w:tc>
      </w:tr>
      <w:tr w:rsidR="002D2D61" w:rsidRPr="002D2D61" w:rsidTr="002D2D61">
        <w:trPr>
          <w:trHeight w:val="382"/>
        </w:trPr>
        <w:tc>
          <w:tcPr>
            <w:tcW w:w="1016" w:type="dxa"/>
            <w:vAlign w:val="center"/>
          </w:tcPr>
          <w:p w:rsidR="002D2D61" w:rsidRPr="002D2D61" w:rsidRDefault="002D2D61" w:rsidP="002D2D61">
            <w:pPr>
              <w:pStyle w:val="Standard"/>
              <w:jc w:val="center"/>
              <w:rPr>
                <w:rFonts w:ascii="Century Gothic" w:hAnsi="Century Gothic"/>
                <w:b/>
                <w:sz w:val="18"/>
                <w:szCs w:val="18"/>
              </w:rPr>
            </w:pPr>
            <w:r w:rsidRPr="002D2D61">
              <w:rPr>
                <w:rFonts w:ascii="Century Gothic" w:hAnsi="Century Gothic"/>
                <w:b/>
                <w:sz w:val="18"/>
                <w:szCs w:val="18"/>
              </w:rPr>
              <w:t>6</w:t>
            </w:r>
          </w:p>
        </w:tc>
        <w:tc>
          <w:tcPr>
            <w:tcW w:w="557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Cámara IP Domo </w:t>
            </w:r>
            <w:proofErr w:type="spellStart"/>
            <w:r w:rsidRPr="002D2D61">
              <w:rPr>
                <w:rFonts w:ascii="Century Gothic" w:hAnsi="Century Gothic"/>
                <w:sz w:val="18"/>
                <w:szCs w:val="18"/>
              </w:rPr>
              <w:t>Antibandálica</w:t>
            </w:r>
            <w:proofErr w:type="spellEnd"/>
            <w:r w:rsidRPr="002D2D61">
              <w:rPr>
                <w:rFonts w:ascii="Century Gothic" w:hAnsi="Century Gothic"/>
                <w:sz w:val="18"/>
                <w:szCs w:val="18"/>
              </w:rPr>
              <w:t xml:space="preserve"> de 5 MP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con 111 grados de apertura,, micrófono integrado y reconocimiento inteligente</w:t>
            </w:r>
          </w:p>
        </w:tc>
        <w:tc>
          <w:tcPr>
            <w:tcW w:w="1205"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16</w:t>
            </w:r>
          </w:p>
        </w:tc>
      </w:tr>
      <w:tr w:rsidR="002D2D61" w:rsidRPr="002D2D61" w:rsidTr="002D2D61">
        <w:trPr>
          <w:trHeight w:val="382"/>
        </w:trPr>
        <w:tc>
          <w:tcPr>
            <w:tcW w:w="1016" w:type="dxa"/>
            <w:vAlign w:val="center"/>
          </w:tcPr>
          <w:p w:rsidR="002D2D61" w:rsidRPr="002D2D61" w:rsidRDefault="002D2D61" w:rsidP="002D2D61">
            <w:pPr>
              <w:pStyle w:val="Standard"/>
              <w:jc w:val="center"/>
              <w:rPr>
                <w:rFonts w:ascii="Century Gothic" w:hAnsi="Century Gothic"/>
                <w:b/>
                <w:sz w:val="18"/>
                <w:szCs w:val="18"/>
              </w:rPr>
            </w:pPr>
            <w:r w:rsidRPr="002D2D61">
              <w:rPr>
                <w:rFonts w:ascii="Century Gothic" w:hAnsi="Century Gothic"/>
                <w:b/>
                <w:sz w:val="18"/>
                <w:szCs w:val="18"/>
              </w:rPr>
              <w:t>7</w:t>
            </w:r>
          </w:p>
        </w:tc>
        <w:tc>
          <w:tcPr>
            <w:tcW w:w="557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Brazo de Pared para Cámara Domo IP</w:t>
            </w:r>
          </w:p>
        </w:tc>
        <w:tc>
          <w:tcPr>
            <w:tcW w:w="1205"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16</w:t>
            </w:r>
          </w:p>
        </w:tc>
      </w:tr>
      <w:tr w:rsidR="002D2D61" w:rsidRPr="002D2D61" w:rsidTr="002D2D61">
        <w:trPr>
          <w:trHeight w:val="382"/>
        </w:trPr>
        <w:tc>
          <w:tcPr>
            <w:tcW w:w="1016" w:type="dxa"/>
            <w:vAlign w:val="center"/>
          </w:tcPr>
          <w:p w:rsidR="002D2D61" w:rsidRPr="002D2D61" w:rsidRDefault="002D2D61" w:rsidP="002D2D61">
            <w:pPr>
              <w:pStyle w:val="Standard"/>
              <w:jc w:val="center"/>
              <w:rPr>
                <w:rFonts w:ascii="Century Gothic" w:hAnsi="Century Gothic"/>
                <w:b/>
                <w:sz w:val="18"/>
                <w:szCs w:val="18"/>
              </w:rPr>
            </w:pPr>
            <w:r w:rsidRPr="002D2D61">
              <w:rPr>
                <w:rFonts w:ascii="Century Gothic" w:hAnsi="Century Gothic"/>
                <w:b/>
                <w:sz w:val="18"/>
                <w:szCs w:val="18"/>
              </w:rPr>
              <w:t>8</w:t>
            </w:r>
          </w:p>
        </w:tc>
        <w:tc>
          <w:tcPr>
            <w:tcW w:w="557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Cámara </w:t>
            </w:r>
            <w:proofErr w:type="spellStart"/>
            <w:r w:rsidRPr="002D2D61">
              <w:rPr>
                <w:rFonts w:ascii="Century Gothic" w:hAnsi="Century Gothic"/>
                <w:sz w:val="18"/>
                <w:szCs w:val="18"/>
              </w:rPr>
              <w:t>Fisheye</w:t>
            </w:r>
            <w:proofErr w:type="spellEnd"/>
            <w:r w:rsidRPr="002D2D61">
              <w:rPr>
                <w:rFonts w:ascii="Century Gothic" w:hAnsi="Century Gothic"/>
                <w:sz w:val="18"/>
                <w:szCs w:val="18"/>
              </w:rPr>
              <w:t xml:space="preserve"> IP 5 Megapíxel /10 mts IR/ </w:t>
            </w:r>
            <w:proofErr w:type="spellStart"/>
            <w:r w:rsidRPr="002D2D61">
              <w:rPr>
                <w:rFonts w:ascii="Century Gothic" w:hAnsi="Century Gothic"/>
                <w:sz w:val="18"/>
                <w:szCs w:val="18"/>
              </w:rPr>
              <w:t>PoE</w:t>
            </w:r>
            <w:proofErr w:type="spellEnd"/>
            <w:r w:rsidRPr="002D2D61">
              <w:rPr>
                <w:rFonts w:ascii="Century Gothic" w:hAnsi="Century Gothic"/>
                <w:sz w:val="18"/>
                <w:szCs w:val="18"/>
              </w:rPr>
              <w:t>/ Micrófono Integrado / Detección Inteligente</w:t>
            </w:r>
          </w:p>
        </w:tc>
        <w:tc>
          <w:tcPr>
            <w:tcW w:w="1205"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1</w:t>
            </w:r>
          </w:p>
        </w:tc>
      </w:tr>
      <w:tr w:rsidR="002D2D61" w:rsidRPr="002D2D61" w:rsidTr="002D2D61">
        <w:trPr>
          <w:trHeight w:val="382"/>
        </w:trPr>
        <w:tc>
          <w:tcPr>
            <w:tcW w:w="1016" w:type="dxa"/>
            <w:vAlign w:val="center"/>
          </w:tcPr>
          <w:p w:rsidR="002D2D61" w:rsidRPr="002D2D61" w:rsidRDefault="002D2D61" w:rsidP="002D2D61">
            <w:pPr>
              <w:pStyle w:val="Standard"/>
              <w:jc w:val="center"/>
              <w:rPr>
                <w:rFonts w:ascii="Century Gothic" w:hAnsi="Century Gothic"/>
                <w:b/>
                <w:sz w:val="18"/>
                <w:szCs w:val="18"/>
              </w:rPr>
            </w:pPr>
            <w:r w:rsidRPr="002D2D61">
              <w:rPr>
                <w:rFonts w:ascii="Century Gothic" w:hAnsi="Century Gothic"/>
                <w:b/>
                <w:sz w:val="18"/>
                <w:szCs w:val="18"/>
              </w:rPr>
              <w:t>9</w:t>
            </w:r>
          </w:p>
        </w:tc>
        <w:tc>
          <w:tcPr>
            <w:tcW w:w="557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proofErr w:type="spellStart"/>
            <w:r w:rsidRPr="002D2D61">
              <w:rPr>
                <w:rFonts w:ascii="Century Gothic" w:hAnsi="Century Gothic"/>
                <w:sz w:val="18"/>
                <w:szCs w:val="18"/>
              </w:rPr>
              <w:t>Switch</w:t>
            </w:r>
            <w:proofErr w:type="spellEnd"/>
            <w:r w:rsidRPr="002D2D61">
              <w:rPr>
                <w:rFonts w:ascii="Century Gothic" w:hAnsi="Century Gothic"/>
                <w:sz w:val="18"/>
                <w:szCs w:val="18"/>
              </w:rPr>
              <w:t xml:space="preserve">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de 10 puertos </w:t>
            </w:r>
            <w:proofErr w:type="spellStart"/>
            <w:r w:rsidRPr="002D2D61">
              <w:rPr>
                <w:rFonts w:ascii="Century Gothic" w:hAnsi="Century Gothic"/>
                <w:sz w:val="18"/>
                <w:szCs w:val="18"/>
              </w:rPr>
              <w:t>Fast</w:t>
            </w:r>
            <w:proofErr w:type="spellEnd"/>
            <w:r w:rsidRPr="002D2D61">
              <w:rPr>
                <w:rFonts w:ascii="Century Gothic" w:hAnsi="Century Gothic"/>
                <w:sz w:val="18"/>
                <w:szCs w:val="18"/>
              </w:rPr>
              <w:t xml:space="preserve"> Ethernet, 8 puertos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2 puertos </w:t>
            </w:r>
            <w:proofErr w:type="spellStart"/>
            <w:r w:rsidRPr="002D2D61">
              <w:rPr>
                <w:rFonts w:ascii="Century Gothic" w:hAnsi="Century Gothic"/>
                <w:sz w:val="18"/>
                <w:szCs w:val="18"/>
              </w:rPr>
              <w:t>uplink</w:t>
            </w:r>
            <w:proofErr w:type="spellEnd"/>
            <w:r w:rsidRPr="002D2D61">
              <w:rPr>
                <w:rFonts w:ascii="Century Gothic" w:hAnsi="Century Gothic"/>
                <w:sz w:val="18"/>
                <w:szCs w:val="18"/>
              </w:rPr>
              <w:t xml:space="preserve"> 10/100/1000</w:t>
            </w:r>
          </w:p>
        </w:tc>
        <w:tc>
          <w:tcPr>
            <w:tcW w:w="1205"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2</w:t>
            </w:r>
          </w:p>
        </w:tc>
      </w:tr>
      <w:tr w:rsidR="002D2D61" w:rsidRPr="002D2D61" w:rsidTr="002D2D61">
        <w:trPr>
          <w:trHeight w:val="566"/>
        </w:trPr>
        <w:tc>
          <w:tcPr>
            <w:tcW w:w="1016" w:type="dxa"/>
            <w:vAlign w:val="center"/>
          </w:tcPr>
          <w:p w:rsidR="002D2D61" w:rsidRPr="002D2D61" w:rsidRDefault="002D2D61" w:rsidP="002D2D61">
            <w:pPr>
              <w:pStyle w:val="Standard"/>
              <w:jc w:val="center"/>
              <w:rPr>
                <w:rFonts w:ascii="Century Gothic" w:hAnsi="Century Gothic"/>
                <w:b/>
                <w:sz w:val="18"/>
                <w:szCs w:val="18"/>
              </w:rPr>
            </w:pPr>
            <w:r w:rsidRPr="002D2D61">
              <w:rPr>
                <w:rFonts w:ascii="Century Gothic" w:hAnsi="Century Gothic"/>
                <w:b/>
                <w:sz w:val="18"/>
                <w:szCs w:val="18"/>
              </w:rPr>
              <w:t>10</w:t>
            </w:r>
          </w:p>
        </w:tc>
        <w:tc>
          <w:tcPr>
            <w:tcW w:w="557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Instalación que incluye , material necesario de sujeción, tubería / canaleta, cable </w:t>
            </w:r>
            <w:proofErr w:type="spellStart"/>
            <w:r w:rsidRPr="002D2D61">
              <w:rPr>
                <w:rFonts w:ascii="Century Gothic" w:hAnsi="Century Gothic"/>
                <w:sz w:val="18"/>
                <w:szCs w:val="18"/>
              </w:rPr>
              <w:t>utp</w:t>
            </w:r>
            <w:proofErr w:type="spellEnd"/>
            <w:r w:rsidRPr="002D2D61">
              <w:rPr>
                <w:rFonts w:ascii="Century Gothic" w:hAnsi="Century Gothic"/>
                <w:sz w:val="18"/>
                <w:szCs w:val="18"/>
              </w:rPr>
              <w:t xml:space="preserve"> </w:t>
            </w:r>
            <w:proofErr w:type="spellStart"/>
            <w:r w:rsidRPr="002D2D61">
              <w:rPr>
                <w:rFonts w:ascii="Century Gothic" w:hAnsi="Century Gothic"/>
                <w:sz w:val="18"/>
                <w:szCs w:val="18"/>
              </w:rPr>
              <w:t>cat</w:t>
            </w:r>
            <w:proofErr w:type="spellEnd"/>
            <w:r w:rsidRPr="002D2D61">
              <w:rPr>
                <w:rFonts w:ascii="Century Gothic" w:hAnsi="Century Gothic"/>
                <w:sz w:val="18"/>
                <w:szCs w:val="18"/>
              </w:rPr>
              <w:t xml:space="preserve"> 6 nodos certificados, configuración, puesta en marcha y capacitación por cámara</w:t>
            </w:r>
          </w:p>
        </w:tc>
        <w:tc>
          <w:tcPr>
            <w:tcW w:w="1205"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47"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23</w:t>
            </w:r>
          </w:p>
        </w:tc>
      </w:tr>
    </w:tbl>
    <w:p w:rsidR="00901770" w:rsidRDefault="00901770" w:rsidP="009745B6">
      <w:pPr>
        <w:spacing w:after="0" w:line="240" w:lineRule="auto"/>
        <w:ind w:left="426" w:firstLine="283"/>
        <w:jc w:val="both"/>
        <w:rPr>
          <w:rFonts w:ascii="Arial" w:hAnsi="Arial" w:cs="Arial"/>
        </w:rPr>
      </w:pPr>
    </w:p>
    <w:p w:rsidR="006B6DC9" w:rsidRDefault="006B6DC9" w:rsidP="006B6DC9">
      <w:pPr>
        <w:tabs>
          <w:tab w:val="left" w:pos="2850"/>
        </w:tabs>
        <w:spacing w:after="0"/>
        <w:jc w:val="both"/>
        <w:rPr>
          <w:rFonts w:ascii="Arial" w:hAnsi="Arial" w:cs="Arial"/>
          <w:b/>
        </w:rPr>
      </w:pPr>
      <w:r>
        <w:rPr>
          <w:rFonts w:ascii="Arial" w:hAnsi="Arial" w:cs="Arial"/>
        </w:rPr>
        <w:t xml:space="preserve">            Para las instalaciones de </w:t>
      </w:r>
      <w:r w:rsidRPr="006B6DC9">
        <w:rPr>
          <w:rFonts w:ascii="Arial" w:hAnsi="Arial" w:cs="Arial"/>
          <w:b/>
        </w:rPr>
        <w:t>CV SUR</w:t>
      </w:r>
    </w:p>
    <w:tbl>
      <w:tblPr>
        <w:tblStyle w:val="Tablaconcuadrcula"/>
        <w:tblW w:w="8930" w:type="dxa"/>
        <w:tblInd w:w="279" w:type="dxa"/>
        <w:tblLook w:val="04A0" w:firstRow="1" w:lastRow="0" w:firstColumn="1" w:lastColumn="0" w:noHBand="0" w:noVBand="1"/>
      </w:tblPr>
      <w:tblGrid>
        <w:gridCol w:w="992"/>
        <w:gridCol w:w="5528"/>
        <w:gridCol w:w="1276"/>
        <w:gridCol w:w="1134"/>
      </w:tblGrid>
      <w:tr w:rsidR="00145624" w:rsidRPr="002D2D61" w:rsidTr="002D2D61">
        <w:trPr>
          <w:trHeight w:val="251"/>
        </w:trPr>
        <w:tc>
          <w:tcPr>
            <w:tcW w:w="992" w:type="dxa"/>
            <w:vAlign w:val="center"/>
          </w:tcPr>
          <w:p w:rsidR="006B6DC9" w:rsidRPr="002D2D61" w:rsidRDefault="006B6DC9" w:rsidP="002D2D61">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Renglón</w:t>
            </w:r>
          </w:p>
        </w:tc>
        <w:tc>
          <w:tcPr>
            <w:tcW w:w="5528" w:type="dxa"/>
            <w:vAlign w:val="center"/>
          </w:tcPr>
          <w:p w:rsidR="006B6DC9" w:rsidRPr="002D2D61" w:rsidRDefault="006B6DC9" w:rsidP="002D2D61">
            <w:pPr>
              <w:spacing w:after="0"/>
              <w:ind w:left="709"/>
              <w:jc w:val="center"/>
              <w:rPr>
                <w:rFonts w:ascii="Century Gothic" w:hAnsi="Century Gothic" w:cs="Arial"/>
                <w:b/>
                <w:sz w:val="18"/>
                <w:szCs w:val="18"/>
              </w:rPr>
            </w:pPr>
            <w:r w:rsidRPr="002D2D61">
              <w:rPr>
                <w:rFonts w:ascii="Century Gothic" w:hAnsi="Century Gothic"/>
                <w:b/>
                <w:color w:val="000000"/>
                <w:sz w:val="18"/>
                <w:szCs w:val="18"/>
              </w:rPr>
              <w:t>Descripción y/o Características</w:t>
            </w:r>
          </w:p>
          <w:p w:rsidR="006B6DC9" w:rsidRPr="002D2D61" w:rsidRDefault="006B6DC9" w:rsidP="002D2D61">
            <w:pPr>
              <w:spacing w:after="0" w:line="240" w:lineRule="auto"/>
              <w:jc w:val="center"/>
              <w:rPr>
                <w:rFonts w:ascii="Century Gothic" w:eastAsia="Times New Roman" w:hAnsi="Century Gothic"/>
                <w:b/>
                <w:color w:val="000000"/>
                <w:sz w:val="18"/>
                <w:szCs w:val="18"/>
              </w:rPr>
            </w:pPr>
          </w:p>
        </w:tc>
        <w:tc>
          <w:tcPr>
            <w:tcW w:w="1276" w:type="dxa"/>
            <w:vAlign w:val="center"/>
          </w:tcPr>
          <w:p w:rsidR="006B6DC9" w:rsidRPr="002D2D61" w:rsidRDefault="006B6DC9" w:rsidP="002D2D61">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Unidad</w:t>
            </w:r>
          </w:p>
          <w:p w:rsidR="006B6DC9" w:rsidRPr="002D2D61" w:rsidRDefault="006B6DC9" w:rsidP="002D2D61">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de medida</w:t>
            </w:r>
          </w:p>
        </w:tc>
        <w:tc>
          <w:tcPr>
            <w:tcW w:w="1134" w:type="dxa"/>
            <w:vAlign w:val="center"/>
          </w:tcPr>
          <w:p w:rsidR="006B6DC9" w:rsidRPr="002D2D61" w:rsidRDefault="006B6DC9" w:rsidP="002D2D61">
            <w:pPr>
              <w:spacing w:line="264" w:lineRule="auto"/>
              <w:contextualSpacing/>
              <w:jc w:val="center"/>
              <w:rPr>
                <w:rFonts w:ascii="Century Gothic" w:eastAsia="Times New Roman" w:hAnsi="Century Gothic" w:cs="Arial"/>
                <w:b/>
                <w:sz w:val="18"/>
                <w:szCs w:val="18"/>
              </w:rPr>
            </w:pPr>
            <w:r w:rsidRPr="002D2D61">
              <w:rPr>
                <w:rFonts w:ascii="Century Gothic" w:eastAsia="Times New Roman" w:hAnsi="Century Gothic" w:cs="Arial"/>
                <w:b/>
                <w:sz w:val="18"/>
                <w:szCs w:val="18"/>
              </w:rPr>
              <w:t>Cantidad</w:t>
            </w:r>
          </w:p>
        </w:tc>
      </w:tr>
      <w:tr w:rsidR="002D2D61" w:rsidRPr="002D2D61" w:rsidTr="002D2D61">
        <w:trPr>
          <w:trHeight w:val="568"/>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r w:rsidRPr="002D2D61">
              <w:rPr>
                <w:rFonts w:ascii="Century Gothic" w:hAnsi="Century Gothic"/>
                <w:sz w:val="18"/>
                <w:szCs w:val="18"/>
              </w:rPr>
              <w:t xml:space="preserve">NVR de 16 canales IP de 8 Megapíxeles con 16 puertos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8 con </w:t>
            </w:r>
            <w:proofErr w:type="spellStart"/>
            <w:r w:rsidRPr="002D2D61">
              <w:rPr>
                <w:rFonts w:ascii="Century Gothic" w:hAnsi="Century Gothic"/>
                <w:sz w:val="18"/>
                <w:szCs w:val="18"/>
              </w:rPr>
              <w:t>ePoE</w:t>
            </w:r>
            <w:proofErr w:type="spellEnd"/>
            <w:r w:rsidRPr="002D2D61">
              <w:rPr>
                <w:rFonts w:ascii="Century Gothic" w:hAnsi="Century Gothic"/>
                <w:sz w:val="18"/>
                <w:szCs w:val="18"/>
              </w:rPr>
              <w:t>, 4 bahías para disco duro y con detección de movimiento inteligente</w:t>
            </w:r>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2</w:t>
            </w:r>
          </w:p>
        </w:tc>
      </w:tr>
      <w:tr w:rsidR="002D2D61" w:rsidRPr="002D2D61" w:rsidTr="002D2D61">
        <w:trPr>
          <w:trHeight w:val="455"/>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3</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r w:rsidRPr="002D2D61">
              <w:rPr>
                <w:rFonts w:ascii="Century Gothic" w:hAnsi="Century Gothic"/>
                <w:sz w:val="18"/>
                <w:szCs w:val="18"/>
              </w:rPr>
              <w:t>WD 36 PURZ Disco Duro de 6 TB Purple/ Especial para Video vigilancia/ Trabajo 24/7/ Interface: Sata 6 Gb</w:t>
            </w:r>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5</w:t>
            </w:r>
          </w:p>
        </w:tc>
      </w:tr>
      <w:tr w:rsidR="002D2D61" w:rsidRPr="002D2D61" w:rsidTr="002D2D61">
        <w:trPr>
          <w:trHeight w:val="455"/>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4</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r w:rsidRPr="002D2D61">
              <w:rPr>
                <w:rFonts w:ascii="Century Gothic" w:hAnsi="Century Gothic"/>
                <w:sz w:val="18"/>
                <w:szCs w:val="18"/>
              </w:rPr>
              <w:t xml:space="preserve">Cámara </w:t>
            </w:r>
            <w:proofErr w:type="spellStart"/>
            <w:r w:rsidRPr="002D2D61">
              <w:rPr>
                <w:rFonts w:ascii="Century Gothic" w:hAnsi="Century Gothic"/>
                <w:sz w:val="18"/>
                <w:szCs w:val="18"/>
              </w:rPr>
              <w:t>Bullet</w:t>
            </w:r>
            <w:proofErr w:type="spellEnd"/>
            <w:r w:rsidRPr="002D2D61">
              <w:rPr>
                <w:rFonts w:ascii="Century Gothic" w:hAnsi="Century Gothic"/>
                <w:sz w:val="18"/>
                <w:szCs w:val="18"/>
              </w:rPr>
              <w:t xml:space="preserve"> IP de 8 MP con reconocimiento inteligente lente de 2.8mm y 107° de apertura con micrófono integrado, H.265+, 1 E&amp;S de alarma y audio </w:t>
            </w:r>
            <w:proofErr w:type="spellStart"/>
            <w:r w:rsidRPr="002D2D61">
              <w:rPr>
                <w:rFonts w:ascii="Century Gothic" w:hAnsi="Century Gothic"/>
                <w:sz w:val="18"/>
                <w:szCs w:val="18"/>
              </w:rPr>
              <w:t>PoE</w:t>
            </w:r>
            <w:proofErr w:type="spellEnd"/>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1</w:t>
            </w:r>
          </w:p>
        </w:tc>
      </w:tr>
      <w:tr w:rsidR="002D2D61" w:rsidRPr="002D2D61" w:rsidTr="002D2D61">
        <w:trPr>
          <w:trHeight w:val="455"/>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5</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r w:rsidRPr="002D2D61">
              <w:rPr>
                <w:rFonts w:ascii="Century Gothic" w:hAnsi="Century Gothic"/>
                <w:sz w:val="18"/>
                <w:szCs w:val="18"/>
              </w:rPr>
              <w:t xml:space="preserve">Brazo de Pared para Cámara </w:t>
            </w:r>
            <w:proofErr w:type="spellStart"/>
            <w:r w:rsidRPr="002D2D61">
              <w:rPr>
                <w:rFonts w:ascii="Century Gothic" w:hAnsi="Century Gothic"/>
                <w:sz w:val="18"/>
                <w:szCs w:val="18"/>
              </w:rPr>
              <w:t>Bullet</w:t>
            </w:r>
            <w:proofErr w:type="spellEnd"/>
            <w:r w:rsidRPr="002D2D61">
              <w:rPr>
                <w:rFonts w:ascii="Century Gothic" w:hAnsi="Century Gothic"/>
                <w:sz w:val="18"/>
                <w:szCs w:val="18"/>
              </w:rPr>
              <w:t xml:space="preserve"> IP</w:t>
            </w:r>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1</w:t>
            </w:r>
          </w:p>
        </w:tc>
      </w:tr>
      <w:tr w:rsidR="002D2D61" w:rsidRPr="002D2D61" w:rsidTr="002D2D61">
        <w:trPr>
          <w:trHeight w:val="455"/>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6</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r w:rsidRPr="002D2D61">
              <w:rPr>
                <w:rFonts w:ascii="Century Gothic" w:hAnsi="Century Gothic"/>
                <w:sz w:val="18"/>
                <w:szCs w:val="18"/>
              </w:rPr>
              <w:t xml:space="preserve">Cámara IP Domo </w:t>
            </w:r>
            <w:proofErr w:type="spellStart"/>
            <w:r w:rsidRPr="002D2D61">
              <w:rPr>
                <w:rFonts w:ascii="Century Gothic" w:hAnsi="Century Gothic"/>
                <w:sz w:val="18"/>
                <w:szCs w:val="18"/>
              </w:rPr>
              <w:t>Antibandálica</w:t>
            </w:r>
            <w:proofErr w:type="spellEnd"/>
            <w:r w:rsidRPr="002D2D61">
              <w:rPr>
                <w:rFonts w:ascii="Century Gothic" w:hAnsi="Century Gothic"/>
                <w:sz w:val="18"/>
                <w:szCs w:val="18"/>
              </w:rPr>
              <w:t xml:space="preserve"> de 5 MP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con 111 grados de apertura,, micrófono integrado y reconocimiento inteligente</w:t>
            </w:r>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b/>
                <w:sz w:val="18"/>
                <w:szCs w:val="18"/>
              </w:rPr>
            </w:pPr>
            <w:r w:rsidRPr="002D2D61">
              <w:rPr>
                <w:rFonts w:ascii="Century Gothic" w:hAnsi="Century Gothic" w:cs="Arial"/>
                <w:sz w:val="18"/>
                <w:szCs w:val="18"/>
              </w:rPr>
              <w:t>21</w:t>
            </w:r>
          </w:p>
        </w:tc>
      </w:tr>
      <w:tr w:rsidR="002D2D61" w:rsidRPr="002D2D61" w:rsidTr="002D2D61">
        <w:trPr>
          <w:trHeight w:val="455"/>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7</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r w:rsidRPr="002D2D61">
              <w:rPr>
                <w:rFonts w:ascii="Century Gothic" w:hAnsi="Century Gothic"/>
                <w:sz w:val="18"/>
                <w:szCs w:val="18"/>
              </w:rPr>
              <w:t>Brazo de Pared para Cámara Domo IP</w:t>
            </w:r>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21</w:t>
            </w:r>
          </w:p>
        </w:tc>
      </w:tr>
      <w:tr w:rsidR="002D2D61" w:rsidRPr="002D2D61" w:rsidTr="002D2D61">
        <w:trPr>
          <w:trHeight w:val="455"/>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8</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r w:rsidRPr="002D2D61">
              <w:rPr>
                <w:rFonts w:ascii="Century Gothic" w:hAnsi="Century Gothic"/>
                <w:sz w:val="18"/>
                <w:szCs w:val="18"/>
              </w:rPr>
              <w:t xml:space="preserve">Cámara </w:t>
            </w:r>
            <w:proofErr w:type="spellStart"/>
            <w:r w:rsidRPr="002D2D61">
              <w:rPr>
                <w:rFonts w:ascii="Century Gothic" w:hAnsi="Century Gothic"/>
                <w:sz w:val="18"/>
                <w:szCs w:val="18"/>
              </w:rPr>
              <w:t>Fisheye</w:t>
            </w:r>
            <w:proofErr w:type="spellEnd"/>
            <w:r w:rsidRPr="002D2D61">
              <w:rPr>
                <w:rFonts w:ascii="Century Gothic" w:hAnsi="Century Gothic"/>
                <w:sz w:val="18"/>
                <w:szCs w:val="18"/>
              </w:rPr>
              <w:t xml:space="preserve"> IP 5 Megapíxel /10 mts IR/ </w:t>
            </w:r>
            <w:proofErr w:type="spellStart"/>
            <w:r w:rsidRPr="002D2D61">
              <w:rPr>
                <w:rFonts w:ascii="Century Gothic" w:hAnsi="Century Gothic"/>
                <w:sz w:val="18"/>
                <w:szCs w:val="18"/>
              </w:rPr>
              <w:t>PoE</w:t>
            </w:r>
            <w:proofErr w:type="spellEnd"/>
            <w:r w:rsidRPr="002D2D61">
              <w:rPr>
                <w:rFonts w:ascii="Century Gothic" w:hAnsi="Century Gothic"/>
                <w:sz w:val="18"/>
                <w:szCs w:val="18"/>
              </w:rPr>
              <w:t>/ Micrófono Integrado / Detección Inteligente</w:t>
            </w:r>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4</w:t>
            </w:r>
          </w:p>
        </w:tc>
      </w:tr>
      <w:tr w:rsidR="002D2D61" w:rsidRPr="002D2D61" w:rsidTr="002D2D61">
        <w:trPr>
          <w:trHeight w:val="455"/>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9</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proofErr w:type="spellStart"/>
            <w:r w:rsidRPr="002D2D61">
              <w:rPr>
                <w:rFonts w:ascii="Century Gothic" w:hAnsi="Century Gothic"/>
                <w:sz w:val="18"/>
                <w:szCs w:val="18"/>
              </w:rPr>
              <w:t>Switch</w:t>
            </w:r>
            <w:proofErr w:type="spellEnd"/>
            <w:r w:rsidRPr="002D2D61">
              <w:rPr>
                <w:rFonts w:ascii="Century Gothic" w:hAnsi="Century Gothic"/>
                <w:sz w:val="18"/>
                <w:szCs w:val="18"/>
              </w:rPr>
              <w:t xml:space="preserve">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de 10 puertos </w:t>
            </w:r>
            <w:proofErr w:type="spellStart"/>
            <w:r w:rsidRPr="002D2D61">
              <w:rPr>
                <w:rFonts w:ascii="Century Gothic" w:hAnsi="Century Gothic"/>
                <w:sz w:val="18"/>
                <w:szCs w:val="18"/>
              </w:rPr>
              <w:t>Fast</w:t>
            </w:r>
            <w:proofErr w:type="spellEnd"/>
            <w:r w:rsidRPr="002D2D61">
              <w:rPr>
                <w:rFonts w:ascii="Century Gothic" w:hAnsi="Century Gothic"/>
                <w:sz w:val="18"/>
                <w:szCs w:val="18"/>
              </w:rPr>
              <w:t xml:space="preserve"> Ethernet, 8 puertos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2 puertos </w:t>
            </w:r>
            <w:proofErr w:type="spellStart"/>
            <w:r w:rsidRPr="002D2D61">
              <w:rPr>
                <w:rFonts w:ascii="Century Gothic" w:hAnsi="Century Gothic"/>
                <w:sz w:val="18"/>
                <w:szCs w:val="18"/>
              </w:rPr>
              <w:t>uplink</w:t>
            </w:r>
            <w:proofErr w:type="spellEnd"/>
            <w:r w:rsidRPr="002D2D61">
              <w:rPr>
                <w:rFonts w:ascii="Century Gothic" w:hAnsi="Century Gothic"/>
                <w:sz w:val="18"/>
                <w:szCs w:val="18"/>
              </w:rPr>
              <w:t xml:space="preserve"> 10/100/1000</w:t>
            </w:r>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3</w:t>
            </w:r>
          </w:p>
        </w:tc>
      </w:tr>
      <w:tr w:rsidR="002D2D61" w:rsidRPr="002D2D61" w:rsidTr="002D2D61">
        <w:trPr>
          <w:trHeight w:val="455"/>
        </w:trPr>
        <w:tc>
          <w:tcPr>
            <w:tcW w:w="992"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10</w:t>
            </w:r>
          </w:p>
        </w:tc>
        <w:tc>
          <w:tcPr>
            <w:tcW w:w="5528" w:type="dxa"/>
            <w:tcBorders>
              <w:top w:val="single" w:sz="4" w:space="0" w:color="auto"/>
              <w:left w:val="single" w:sz="4" w:space="0" w:color="auto"/>
              <w:bottom w:val="single" w:sz="4" w:space="0" w:color="auto"/>
              <w:right w:val="single" w:sz="4" w:space="0" w:color="auto"/>
            </w:tcBorders>
            <w:vAlign w:val="center"/>
          </w:tcPr>
          <w:p w:rsidR="002D2D61" w:rsidRPr="002D2D61" w:rsidRDefault="002D2D61" w:rsidP="002D2D61">
            <w:pPr>
              <w:jc w:val="both"/>
              <w:rPr>
                <w:rFonts w:ascii="Century Gothic" w:hAnsi="Century Gothic"/>
                <w:sz w:val="18"/>
                <w:szCs w:val="18"/>
              </w:rPr>
            </w:pPr>
            <w:r w:rsidRPr="002D2D61">
              <w:rPr>
                <w:rFonts w:ascii="Century Gothic" w:hAnsi="Century Gothic"/>
                <w:sz w:val="18"/>
                <w:szCs w:val="18"/>
              </w:rPr>
              <w:t xml:space="preserve">Instalación que incluye , material necesario de sujeción, tubería / canaleta, cable </w:t>
            </w:r>
            <w:proofErr w:type="spellStart"/>
            <w:r w:rsidRPr="002D2D61">
              <w:rPr>
                <w:rFonts w:ascii="Century Gothic" w:hAnsi="Century Gothic"/>
                <w:sz w:val="18"/>
                <w:szCs w:val="18"/>
              </w:rPr>
              <w:t>utp</w:t>
            </w:r>
            <w:proofErr w:type="spellEnd"/>
            <w:r w:rsidRPr="002D2D61">
              <w:rPr>
                <w:rFonts w:ascii="Century Gothic" w:hAnsi="Century Gothic"/>
                <w:sz w:val="18"/>
                <w:szCs w:val="18"/>
              </w:rPr>
              <w:t xml:space="preserve"> </w:t>
            </w:r>
            <w:proofErr w:type="spellStart"/>
            <w:r w:rsidRPr="002D2D61">
              <w:rPr>
                <w:rFonts w:ascii="Century Gothic" w:hAnsi="Century Gothic"/>
                <w:sz w:val="18"/>
                <w:szCs w:val="18"/>
              </w:rPr>
              <w:t>cat</w:t>
            </w:r>
            <w:proofErr w:type="spellEnd"/>
            <w:r w:rsidRPr="002D2D61">
              <w:rPr>
                <w:rFonts w:ascii="Century Gothic" w:hAnsi="Century Gothic"/>
                <w:sz w:val="18"/>
                <w:szCs w:val="18"/>
              </w:rPr>
              <w:t xml:space="preserve"> 6 nodos certificados, configuración, puesta en marcha y capacitación por cámara</w:t>
            </w:r>
          </w:p>
        </w:tc>
        <w:tc>
          <w:tcPr>
            <w:tcW w:w="1276" w:type="dxa"/>
            <w:vAlign w:val="center"/>
          </w:tcPr>
          <w:p w:rsidR="002D2D61" w:rsidRPr="002D2D61" w:rsidRDefault="002D2D61" w:rsidP="002D2D61">
            <w:pPr>
              <w:pStyle w:val="Standard"/>
              <w:jc w:val="center"/>
              <w:rPr>
                <w:rFonts w:ascii="Century Gothic" w:hAnsi="Century Gothic"/>
                <w:sz w:val="18"/>
                <w:szCs w:val="18"/>
              </w:rPr>
            </w:pPr>
            <w:r w:rsidRPr="002D2D61">
              <w:rPr>
                <w:rFonts w:ascii="Century Gothic" w:hAnsi="Century Gothic"/>
                <w:sz w:val="18"/>
                <w:szCs w:val="18"/>
              </w:rPr>
              <w:t>PIEZA</w:t>
            </w:r>
          </w:p>
        </w:tc>
        <w:tc>
          <w:tcPr>
            <w:tcW w:w="1134" w:type="dxa"/>
            <w:vAlign w:val="center"/>
          </w:tcPr>
          <w:p w:rsidR="002D2D61" w:rsidRPr="002D2D61" w:rsidRDefault="002D2D61" w:rsidP="002D2D61">
            <w:pPr>
              <w:jc w:val="center"/>
              <w:rPr>
                <w:rFonts w:ascii="Century Gothic" w:hAnsi="Century Gothic" w:cs="Arial"/>
                <w:sz w:val="18"/>
                <w:szCs w:val="18"/>
              </w:rPr>
            </w:pPr>
            <w:r w:rsidRPr="002D2D61">
              <w:rPr>
                <w:rFonts w:ascii="Century Gothic" w:hAnsi="Century Gothic" w:cs="Arial"/>
                <w:sz w:val="18"/>
                <w:szCs w:val="18"/>
              </w:rPr>
              <w:t>26</w:t>
            </w:r>
          </w:p>
        </w:tc>
      </w:tr>
    </w:tbl>
    <w:p w:rsidR="00582A36" w:rsidRDefault="00582A36" w:rsidP="009745B6">
      <w:pPr>
        <w:spacing w:after="0" w:line="240" w:lineRule="auto"/>
        <w:ind w:left="426" w:firstLine="283"/>
        <w:jc w:val="both"/>
        <w:rPr>
          <w:rFonts w:ascii="Century Gothic" w:hAnsi="Century Gothic" w:cs="Arial"/>
          <w:b/>
        </w:rPr>
      </w:pPr>
    </w:p>
    <w:p w:rsidR="00E700EB" w:rsidRPr="006F6F80" w:rsidRDefault="00F56CC1" w:rsidP="009745B6">
      <w:pPr>
        <w:spacing w:after="0" w:line="240" w:lineRule="auto"/>
        <w:ind w:left="426" w:firstLine="283"/>
        <w:jc w:val="both"/>
        <w:rPr>
          <w:rFonts w:ascii="Century Gothic" w:hAnsi="Century Gothic" w:cs="Arial"/>
          <w:b/>
        </w:rPr>
      </w:pPr>
      <w:r w:rsidRPr="006F6F80">
        <w:rPr>
          <w:rFonts w:ascii="Century Gothic" w:hAnsi="Century Gothic" w:cs="Arial"/>
          <w:b/>
        </w:rPr>
        <w:t>CONDICIONES DE LA ADJUDICACIÓN:</w:t>
      </w:r>
    </w:p>
    <w:p w:rsidR="00E700EB" w:rsidRPr="006F6F80" w:rsidRDefault="00E700EB" w:rsidP="009745B6">
      <w:pPr>
        <w:spacing w:after="0" w:line="240" w:lineRule="auto"/>
        <w:ind w:left="426" w:firstLine="283"/>
        <w:jc w:val="both"/>
        <w:rPr>
          <w:rFonts w:ascii="Century Gothic" w:hAnsi="Century Gothic" w:cs="Arial"/>
        </w:rPr>
      </w:pPr>
    </w:p>
    <w:p w:rsidR="006F6F80" w:rsidRPr="006F6F80" w:rsidRDefault="00400CDA" w:rsidP="006F6F80">
      <w:pPr>
        <w:spacing w:after="0"/>
        <w:ind w:left="709"/>
        <w:jc w:val="both"/>
        <w:rPr>
          <w:rFonts w:ascii="Century Gothic" w:hAnsi="Century Gothic" w:cs="Arial"/>
        </w:rPr>
      </w:pPr>
      <w:r>
        <w:rPr>
          <w:rFonts w:ascii="Century Gothic" w:hAnsi="Century Gothic" w:cs="Arial"/>
        </w:rPr>
        <w:t xml:space="preserve">Los </w:t>
      </w:r>
      <w:r w:rsidR="006F6F80" w:rsidRPr="006F6F80">
        <w:rPr>
          <w:rFonts w:ascii="Century Gothic" w:hAnsi="Century Gothic" w:cs="Arial"/>
        </w:rPr>
        <w:t>equipos que forman parte del sistema (cámaras y grabadores de video) deben de ser de la misma marca para garantizar la consistencia y compatibilidad entre los diferentes componentes del sistema, facilitar la gestión y soporte técnico, facilitar la actualización y escalabilidad del sistema cumpliendo estándares de calidad y fiabilidad.</w:t>
      </w:r>
    </w:p>
    <w:p w:rsidR="006F6F80" w:rsidRPr="006F6F80" w:rsidRDefault="006F6F80" w:rsidP="006F6F80">
      <w:pPr>
        <w:spacing w:after="0"/>
        <w:ind w:left="709"/>
        <w:jc w:val="both"/>
        <w:rPr>
          <w:rFonts w:ascii="Century Gothic" w:hAnsi="Century Gothic" w:cs="Arial"/>
        </w:rPr>
      </w:pPr>
    </w:p>
    <w:p w:rsidR="006F6F80" w:rsidRPr="006F6F80" w:rsidRDefault="006F6F80" w:rsidP="006F6F80">
      <w:pPr>
        <w:spacing w:after="0"/>
        <w:ind w:left="709"/>
        <w:jc w:val="both"/>
        <w:rPr>
          <w:rFonts w:ascii="Century Gothic" w:hAnsi="Century Gothic" w:cs="Arial"/>
        </w:rPr>
      </w:pPr>
      <w:r w:rsidRPr="006F6F80">
        <w:rPr>
          <w:rFonts w:ascii="Century Gothic" w:hAnsi="Century Gothic" w:cs="Arial"/>
        </w:rPr>
        <w:t>Los equipos que facilitan la intercomunicación y almacenamiento de los equipos si pueden ser de marcas distintas con la condición de que cumplan con estándares optimizados para CCTV</w:t>
      </w:r>
    </w:p>
    <w:p w:rsidR="006F6F80" w:rsidRPr="006F6F80" w:rsidRDefault="006F6F80" w:rsidP="006F6F80">
      <w:pPr>
        <w:spacing w:after="0"/>
        <w:ind w:left="709"/>
        <w:jc w:val="both"/>
        <w:rPr>
          <w:rFonts w:ascii="Century Gothic" w:hAnsi="Century Gothic" w:cs="Arial"/>
        </w:rPr>
      </w:pPr>
    </w:p>
    <w:p w:rsidR="006F6F80" w:rsidRPr="006F6F80" w:rsidRDefault="006F6F80" w:rsidP="006F6F80">
      <w:pPr>
        <w:spacing w:after="0"/>
        <w:ind w:left="709"/>
        <w:jc w:val="both"/>
        <w:rPr>
          <w:rFonts w:ascii="Century Gothic" w:hAnsi="Century Gothic" w:cs="Arial"/>
        </w:rPr>
      </w:pPr>
      <w:r w:rsidRPr="006F6F80">
        <w:rPr>
          <w:rFonts w:ascii="Century Gothic" w:hAnsi="Century Gothic" w:cs="Arial"/>
        </w:rPr>
        <w:t>Para el servicio de cableado para la intercomunicación entre los distintos equipos debe de ser con un cable categoría 6 o superior y la red debe de ser certificada</w:t>
      </w:r>
    </w:p>
    <w:p w:rsidR="009745B6" w:rsidRPr="006F6F80" w:rsidRDefault="009745B6" w:rsidP="009745B6">
      <w:pPr>
        <w:tabs>
          <w:tab w:val="left" w:pos="709"/>
        </w:tabs>
        <w:spacing w:after="0" w:line="240" w:lineRule="auto"/>
        <w:ind w:left="709"/>
        <w:jc w:val="both"/>
        <w:rPr>
          <w:rFonts w:ascii="Century Gothic" w:hAnsi="Century Gothic" w:cs="Arial"/>
        </w:rPr>
      </w:pPr>
    </w:p>
    <w:p w:rsidR="00E700EB" w:rsidRPr="006F6F80" w:rsidRDefault="00F56CC1" w:rsidP="009745B6">
      <w:pPr>
        <w:tabs>
          <w:tab w:val="left" w:pos="709"/>
        </w:tabs>
        <w:spacing w:after="0" w:line="240" w:lineRule="auto"/>
        <w:ind w:left="709"/>
        <w:jc w:val="both"/>
        <w:rPr>
          <w:rFonts w:ascii="Century Gothic" w:hAnsi="Century Gothic" w:cs="Arial"/>
          <w:b/>
        </w:rPr>
      </w:pPr>
      <w:r w:rsidRPr="006F6F80">
        <w:rPr>
          <w:rFonts w:ascii="Century Gothic" w:hAnsi="Century Gothic" w:cs="Arial"/>
          <w:b/>
        </w:rPr>
        <w:t>CONDICIONES DE LAS GARANTÍAS:</w:t>
      </w:r>
    </w:p>
    <w:p w:rsidR="00E700EB" w:rsidRPr="006F6F80" w:rsidRDefault="00E700EB" w:rsidP="009745B6">
      <w:pPr>
        <w:tabs>
          <w:tab w:val="left" w:pos="709"/>
        </w:tabs>
        <w:spacing w:after="0" w:line="240" w:lineRule="auto"/>
        <w:ind w:left="709"/>
        <w:jc w:val="both"/>
        <w:rPr>
          <w:rFonts w:ascii="Century Gothic" w:hAnsi="Century Gothic" w:cs="Arial"/>
        </w:rPr>
      </w:pPr>
    </w:p>
    <w:p w:rsidR="006F6F80" w:rsidRPr="006F6F80" w:rsidRDefault="006F6F80" w:rsidP="006F6F80">
      <w:pPr>
        <w:spacing w:after="0"/>
        <w:ind w:left="1276" w:hanging="567"/>
        <w:jc w:val="both"/>
        <w:rPr>
          <w:rFonts w:ascii="Century Gothic" w:hAnsi="Century Gothic" w:cs="Arial"/>
        </w:rPr>
      </w:pPr>
      <w:r w:rsidRPr="006F6F80">
        <w:rPr>
          <w:rFonts w:ascii="Century Gothic" w:hAnsi="Century Gothic" w:cs="Arial"/>
        </w:rPr>
        <w:t xml:space="preserve">Por lo menos 3 años de garantía en los equipos </w:t>
      </w:r>
    </w:p>
    <w:p w:rsidR="009745B6" w:rsidRPr="006F6F80" w:rsidRDefault="009745B6" w:rsidP="009745B6">
      <w:pPr>
        <w:tabs>
          <w:tab w:val="left" w:pos="709"/>
        </w:tabs>
        <w:spacing w:after="0" w:line="240" w:lineRule="auto"/>
        <w:ind w:left="709" w:right="-93"/>
        <w:jc w:val="both"/>
        <w:rPr>
          <w:rFonts w:ascii="Century Gothic" w:hAnsi="Century Gothic" w:cs="Arial"/>
        </w:rPr>
      </w:pPr>
    </w:p>
    <w:p w:rsidR="007C1BDE" w:rsidRPr="006F6F80" w:rsidRDefault="007C1BDE" w:rsidP="007C1BDE">
      <w:pPr>
        <w:spacing w:after="0"/>
        <w:ind w:left="709"/>
        <w:jc w:val="both"/>
        <w:rPr>
          <w:rFonts w:ascii="Century Gothic" w:hAnsi="Century Gothic" w:cs="Arial"/>
        </w:rPr>
      </w:pPr>
      <w:r w:rsidRPr="006F6F80">
        <w:rPr>
          <w:rFonts w:ascii="Century Gothic" w:hAnsi="Century Gothic" w:cs="Arial"/>
        </w:rPr>
        <w:t xml:space="preserve">Con la finalidad de realizar una evaluación cualitativa de manera objetiva, los proveedores interesados en participar, deberán presentar </w:t>
      </w:r>
      <w:r w:rsidR="006F6F80" w:rsidRPr="006F6F80">
        <w:rPr>
          <w:rFonts w:ascii="Century Gothic" w:hAnsi="Century Gothic" w:cs="Arial"/>
          <w:b/>
        </w:rPr>
        <w:t>FICHA TÉCNICA</w:t>
      </w:r>
      <w:r w:rsidR="006F6F80" w:rsidRPr="006F6F80">
        <w:rPr>
          <w:rFonts w:ascii="Century Gothic" w:hAnsi="Century Gothic" w:cs="Arial"/>
        </w:rPr>
        <w:t xml:space="preserve"> </w:t>
      </w:r>
      <w:r w:rsidRPr="006F6F80">
        <w:rPr>
          <w:rFonts w:ascii="Century Gothic" w:hAnsi="Century Gothic" w:cs="Arial"/>
        </w:rPr>
        <w:t>del equipo y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C1BDE" w:rsidRPr="006F6F80" w:rsidRDefault="007C1BDE" w:rsidP="007C1BDE">
      <w:pPr>
        <w:spacing w:after="0"/>
        <w:ind w:left="709"/>
        <w:jc w:val="both"/>
        <w:rPr>
          <w:rFonts w:ascii="Century Gothic" w:hAnsi="Century Gothic" w:cs="Arial"/>
        </w:rPr>
      </w:pPr>
    </w:p>
    <w:p w:rsidR="007C1BDE" w:rsidRPr="006F6F80" w:rsidRDefault="007C1BDE" w:rsidP="007C1BDE">
      <w:pPr>
        <w:spacing w:after="0"/>
        <w:ind w:left="709"/>
        <w:jc w:val="both"/>
        <w:rPr>
          <w:rFonts w:ascii="Century Gothic" w:hAnsi="Century Gothic" w:cs="Arial"/>
        </w:rPr>
      </w:pPr>
      <w:r w:rsidRPr="006F6F80">
        <w:rPr>
          <w:rFonts w:ascii="Century Gothic" w:hAnsi="Century Gothic" w:cs="Arial"/>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rsidR="007C1BDE" w:rsidRPr="006F6F80" w:rsidRDefault="007C1BDE" w:rsidP="007C1BDE">
      <w:pPr>
        <w:spacing w:after="0"/>
        <w:ind w:left="709"/>
        <w:jc w:val="both"/>
        <w:rPr>
          <w:rFonts w:ascii="Century Gothic" w:hAnsi="Century Gothic" w:cs="Arial"/>
        </w:rPr>
      </w:pPr>
    </w:p>
    <w:p w:rsidR="007C1BDE" w:rsidRDefault="007C1BDE" w:rsidP="007C1BDE">
      <w:pPr>
        <w:spacing w:after="0"/>
        <w:ind w:left="709"/>
        <w:jc w:val="both"/>
        <w:rPr>
          <w:rFonts w:ascii="Century Gothic" w:hAnsi="Century Gothic" w:cs="Arial"/>
        </w:rPr>
      </w:pPr>
      <w:r w:rsidRPr="006F6F80">
        <w:rPr>
          <w:rFonts w:ascii="Century Gothic" w:hAnsi="Century Gothic" w:cs="Arial"/>
        </w:rPr>
        <w:t>Una vez sustituido el bien, se reiniciará el periodo requerido de garantía establecido. Dicha garantía deberá ser presentada por escrito.</w:t>
      </w:r>
    </w:p>
    <w:p w:rsidR="00582A36" w:rsidRPr="006F6F80" w:rsidRDefault="00582A36" w:rsidP="007C1BDE">
      <w:pPr>
        <w:spacing w:after="0"/>
        <w:ind w:left="709"/>
        <w:jc w:val="both"/>
        <w:rPr>
          <w:rFonts w:ascii="Century Gothic" w:hAnsi="Century Gothic" w:cs="Arial"/>
        </w:rPr>
      </w:pPr>
    </w:p>
    <w:p w:rsidR="00C11267" w:rsidRPr="006F6F80" w:rsidRDefault="00C11267" w:rsidP="007C1BDE">
      <w:pPr>
        <w:spacing w:after="0"/>
        <w:ind w:left="709"/>
        <w:jc w:val="both"/>
        <w:rPr>
          <w:rFonts w:ascii="Century Gothic" w:hAnsi="Century Gothic" w:cs="Arial"/>
        </w:rPr>
      </w:pPr>
    </w:p>
    <w:p w:rsidR="00E700EB" w:rsidRPr="006F6F80" w:rsidRDefault="00F56CC1" w:rsidP="00F56CC1">
      <w:pPr>
        <w:tabs>
          <w:tab w:val="left" w:pos="709"/>
        </w:tabs>
        <w:spacing w:after="0"/>
        <w:ind w:left="709"/>
        <w:jc w:val="both"/>
        <w:rPr>
          <w:rFonts w:ascii="Century Gothic" w:hAnsi="Century Gothic" w:cs="Arial"/>
          <w:b/>
        </w:rPr>
      </w:pPr>
      <w:r w:rsidRPr="006F6F80">
        <w:rPr>
          <w:rFonts w:ascii="Century Gothic" w:hAnsi="Century Gothic" w:cs="Arial"/>
          <w:b/>
        </w:rPr>
        <w:t>OTRAS CONDICIONES:</w:t>
      </w:r>
    </w:p>
    <w:p w:rsidR="00E700EB" w:rsidRPr="006F6F80" w:rsidRDefault="00E700EB" w:rsidP="00F56CC1">
      <w:pPr>
        <w:tabs>
          <w:tab w:val="left" w:pos="709"/>
        </w:tabs>
        <w:spacing w:after="0"/>
        <w:ind w:left="709"/>
        <w:jc w:val="both"/>
        <w:rPr>
          <w:rFonts w:ascii="Century Gothic" w:hAnsi="Century Gothic" w:cs="Arial"/>
        </w:rPr>
      </w:pPr>
    </w:p>
    <w:p w:rsidR="00E700EB" w:rsidRPr="006F6F80" w:rsidRDefault="00E700EB" w:rsidP="00F56CC1">
      <w:pPr>
        <w:tabs>
          <w:tab w:val="left" w:pos="709"/>
        </w:tabs>
        <w:spacing w:after="0"/>
        <w:ind w:left="709"/>
        <w:jc w:val="both"/>
        <w:rPr>
          <w:rFonts w:ascii="Century Gothic" w:hAnsi="Century Gothic" w:cs="Arial"/>
        </w:rPr>
      </w:pPr>
      <w:r w:rsidRPr="006F6F80">
        <w:rPr>
          <w:rFonts w:ascii="Century Gothic" w:hAnsi="Century Gothic" w:cs="Arial"/>
        </w:rPr>
        <w:t>Se requiere que el proveedor ofrezca un programa de capacitación inicial para el personal encargado del mantenimiento y operación de los equipos.</w:t>
      </w:r>
    </w:p>
    <w:p w:rsidR="00E700EB" w:rsidRPr="006F6F80" w:rsidRDefault="00E700EB" w:rsidP="00F56CC1">
      <w:pPr>
        <w:tabs>
          <w:tab w:val="left" w:pos="709"/>
        </w:tabs>
        <w:spacing w:after="0"/>
        <w:ind w:left="709"/>
        <w:jc w:val="both"/>
        <w:rPr>
          <w:rFonts w:ascii="Century Gothic" w:hAnsi="Century Gothic" w:cs="Arial"/>
        </w:rPr>
      </w:pPr>
    </w:p>
    <w:p w:rsidR="00E700EB" w:rsidRDefault="00E700EB" w:rsidP="00F56CC1">
      <w:pPr>
        <w:tabs>
          <w:tab w:val="left" w:pos="709"/>
        </w:tabs>
        <w:spacing w:after="0"/>
        <w:ind w:left="709"/>
        <w:jc w:val="both"/>
        <w:rPr>
          <w:rFonts w:ascii="Century Gothic" w:hAnsi="Century Gothic" w:cs="Arial"/>
        </w:rPr>
      </w:pPr>
      <w:r w:rsidRPr="006F6F80">
        <w:rPr>
          <w:rFonts w:ascii="Century Gothic" w:hAnsi="Century Gothic" w:cs="Arial"/>
        </w:rPr>
        <w:t>El proveedor deberá proporcionar soporte técnico local durante el período de garantía.</w:t>
      </w:r>
    </w:p>
    <w:p w:rsidR="00582A36" w:rsidRPr="006F6F80" w:rsidRDefault="00582A36" w:rsidP="00F56CC1">
      <w:pPr>
        <w:tabs>
          <w:tab w:val="left" w:pos="709"/>
        </w:tabs>
        <w:spacing w:after="0"/>
        <w:ind w:left="709"/>
        <w:jc w:val="both"/>
        <w:rPr>
          <w:rFonts w:ascii="Century Gothic" w:hAnsi="Century Gothic" w:cs="Arial"/>
        </w:rPr>
      </w:pPr>
    </w:p>
    <w:p w:rsidR="00116ECF" w:rsidRPr="006F6F80" w:rsidRDefault="00116ECF" w:rsidP="00F56CC1">
      <w:pPr>
        <w:pStyle w:val="Standard"/>
        <w:tabs>
          <w:tab w:val="left" w:pos="709"/>
        </w:tabs>
        <w:spacing w:line="247" w:lineRule="auto"/>
        <w:ind w:left="709" w:right="-518"/>
        <w:jc w:val="both"/>
        <w:rPr>
          <w:rFonts w:ascii="Century Gothic" w:hAnsi="Century Gothic" w:cs="Arial"/>
          <w:b/>
          <w:sz w:val="22"/>
          <w:szCs w:val="22"/>
        </w:rPr>
      </w:pPr>
    </w:p>
    <w:p w:rsidR="009B77DF" w:rsidRPr="006F6F80" w:rsidRDefault="00FC6468" w:rsidP="00FC6468">
      <w:pPr>
        <w:pStyle w:val="Standard"/>
        <w:spacing w:line="247" w:lineRule="auto"/>
        <w:ind w:left="709" w:right="-518"/>
        <w:jc w:val="both"/>
        <w:rPr>
          <w:rFonts w:ascii="Century Gothic" w:hAnsi="Century Gothic" w:cs="Arial"/>
          <w:b/>
          <w:sz w:val="22"/>
          <w:szCs w:val="22"/>
        </w:rPr>
      </w:pPr>
      <w:r w:rsidRPr="006F6F80">
        <w:rPr>
          <w:rFonts w:ascii="Century Gothic" w:hAnsi="Century Gothic" w:cs="Arial"/>
          <w:b/>
          <w:sz w:val="22"/>
          <w:szCs w:val="22"/>
        </w:rPr>
        <w:t>PROPUESTA ECONÓMICA:</w:t>
      </w:r>
    </w:p>
    <w:p w:rsidR="00783C8D" w:rsidRPr="006F6F80" w:rsidRDefault="00783C8D" w:rsidP="00FC6468">
      <w:pPr>
        <w:pStyle w:val="Standard"/>
        <w:spacing w:line="247" w:lineRule="auto"/>
        <w:ind w:left="709" w:right="-518"/>
        <w:jc w:val="both"/>
        <w:rPr>
          <w:rFonts w:ascii="Century Gothic" w:hAnsi="Century Gothic" w:cs="Arial"/>
          <w:b/>
          <w:sz w:val="22"/>
          <w:szCs w:val="22"/>
        </w:rPr>
      </w:pPr>
    </w:p>
    <w:p w:rsidR="009B77DF" w:rsidRPr="006F6F80" w:rsidRDefault="009B77DF" w:rsidP="00FC6468">
      <w:pPr>
        <w:pStyle w:val="Standard"/>
        <w:spacing w:line="247" w:lineRule="auto"/>
        <w:ind w:left="709" w:right="-518"/>
        <w:jc w:val="both"/>
        <w:rPr>
          <w:rFonts w:ascii="Century Gothic" w:hAnsi="Century Gothic" w:cs="Arial"/>
          <w:sz w:val="22"/>
          <w:szCs w:val="22"/>
        </w:rPr>
      </w:pPr>
      <w:r w:rsidRPr="006F6F80">
        <w:rPr>
          <w:rFonts w:ascii="Century Gothic" w:hAnsi="Century Gothic" w:cs="Arial"/>
          <w:sz w:val="22"/>
          <w:szCs w:val="22"/>
        </w:rPr>
        <w:t>Los participantes deberán presentar su propuesta económica en Moneda Nacional, no serán aceptadas cotizaciones en otro tipo de moneda.</w:t>
      </w:r>
    </w:p>
    <w:p w:rsidR="00917CCC" w:rsidRPr="006F6F80" w:rsidRDefault="00917CCC" w:rsidP="00FC6468">
      <w:pPr>
        <w:pStyle w:val="Standard"/>
        <w:spacing w:line="247" w:lineRule="auto"/>
        <w:ind w:left="709" w:right="-518"/>
        <w:jc w:val="both"/>
        <w:rPr>
          <w:rFonts w:ascii="Century Gothic" w:hAnsi="Century Gothic" w:cs="Arial"/>
          <w:sz w:val="22"/>
          <w:szCs w:val="22"/>
        </w:rPr>
      </w:pPr>
    </w:p>
    <w:p w:rsidR="00917CCC" w:rsidRPr="006F6F80" w:rsidRDefault="00917CCC" w:rsidP="00FC6468">
      <w:pPr>
        <w:spacing w:line="240" w:lineRule="auto"/>
        <w:ind w:left="709" w:right="-518"/>
        <w:contextualSpacing/>
        <w:rPr>
          <w:rFonts w:ascii="Century Gothic" w:hAnsi="Century Gothic" w:cs="Arial"/>
          <w:b/>
          <w:lang w:eastAsia="en-US"/>
        </w:rPr>
      </w:pPr>
      <w:r w:rsidRPr="006F6F80">
        <w:rPr>
          <w:rFonts w:ascii="Century Gothic" w:hAnsi="Century Gothic" w:cs="Arial"/>
          <w:lang w:eastAsia="en-US"/>
        </w:rPr>
        <w:t xml:space="preserve">La asignación del servicio objeto de la presente licitación será a </w:t>
      </w:r>
      <w:r w:rsidR="00400CDA" w:rsidRPr="006F6F80">
        <w:rPr>
          <w:rFonts w:ascii="Century Gothic" w:hAnsi="Century Gothic" w:cs="Arial"/>
          <w:b/>
          <w:lang w:eastAsia="en-US"/>
        </w:rPr>
        <w:t>UN</w:t>
      </w:r>
      <w:r w:rsidR="00400CDA">
        <w:rPr>
          <w:rFonts w:ascii="Century Gothic" w:hAnsi="Century Gothic" w:cs="Arial"/>
          <w:b/>
          <w:lang w:eastAsia="en-US"/>
        </w:rPr>
        <w:t xml:space="preserve"> SOLO </w:t>
      </w:r>
      <w:r w:rsidR="00FF544A">
        <w:rPr>
          <w:rFonts w:ascii="Century Gothic" w:hAnsi="Century Gothic" w:cs="Arial"/>
          <w:b/>
          <w:lang w:eastAsia="en-US"/>
        </w:rPr>
        <w:t>PARTICIPANTE</w:t>
      </w:r>
    </w:p>
    <w:p w:rsidR="00C11267" w:rsidRPr="006F6F80" w:rsidRDefault="00C11267" w:rsidP="00FC6468">
      <w:pPr>
        <w:spacing w:line="240" w:lineRule="auto"/>
        <w:ind w:left="709" w:right="-518"/>
        <w:contextualSpacing/>
        <w:rPr>
          <w:rFonts w:ascii="Century Gothic" w:eastAsia="Times New Roman" w:hAnsi="Century Gothic" w:cs="Arial"/>
          <w:b/>
        </w:rPr>
      </w:pPr>
    </w:p>
    <w:p w:rsidR="00E419ED" w:rsidRPr="00805061" w:rsidRDefault="00E419ED" w:rsidP="009B77DF">
      <w:pPr>
        <w:pStyle w:val="Standard"/>
        <w:spacing w:line="247" w:lineRule="auto"/>
        <w:ind w:right="-510"/>
        <w:jc w:val="both"/>
        <w:rPr>
          <w:rFonts w:ascii="Century Gothic" w:hAnsi="Century Gothic" w:cs="Arial"/>
          <w:sz w:val="22"/>
          <w:szCs w:val="22"/>
        </w:rPr>
      </w:pPr>
    </w:p>
    <w:p w:rsidR="009B77DF" w:rsidRPr="00805061" w:rsidRDefault="00FC6468" w:rsidP="00FC6468">
      <w:pPr>
        <w:pStyle w:val="Standard"/>
        <w:spacing w:line="264" w:lineRule="auto"/>
        <w:ind w:left="709" w:right="-373"/>
        <w:jc w:val="both"/>
        <w:rPr>
          <w:rFonts w:ascii="Century Gothic" w:hAnsi="Century Gothic" w:cs="Arial"/>
          <w:b/>
          <w:sz w:val="22"/>
          <w:szCs w:val="22"/>
        </w:rPr>
      </w:pPr>
      <w:r w:rsidRPr="00805061">
        <w:rPr>
          <w:rFonts w:ascii="Century Gothic" w:hAnsi="Century Gothic" w:cs="Arial"/>
          <w:b/>
          <w:sz w:val="22"/>
          <w:szCs w:val="22"/>
        </w:rPr>
        <w:t>CRITERIO PARA LA EVALUACIÓN DE PROPUESTAS:</w:t>
      </w:r>
    </w:p>
    <w:p w:rsidR="00783C8D" w:rsidRPr="00805061" w:rsidRDefault="00783C8D" w:rsidP="00FC6468">
      <w:pPr>
        <w:pStyle w:val="Standard"/>
        <w:spacing w:line="264" w:lineRule="auto"/>
        <w:ind w:left="709" w:right="-373"/>
        <w:jc w:val="both"/>
        <w:rPr>
          <w:rFonts w:ascii="Century Gothic" w:hAnsi="Century Gothic" w:cs="Arial"/>
          <w:b/>
          <w:sz w:val="22"/>
          <w:szCs w:val="22"/>
        </w:rPr>
      </w:pPr>
    </w:p>
    <w:p w:rsidR="009B77DF" w:rsidRDefault="009B77DF" w:rsidP="00FC6468">
      <w:pPr>
        <w:pStyle w:val="Prrafodelista"/>
        <w:spacing w:line="264" w:lineRule="auto"/>
        <w:ind w:left="709" w:right="-373"/>
        <w:jc w:val="both"/>
        <w:rPr>
          <w:rFonts w:ascii="Century Gothic" w:hAnsi="Century Gothic" w:cs="Arial"/>
        </w:rPr>
      </w:pPr>
      <w:r w:rsidRPr="00805061">
        <w:rPr>
          <w:rFonts w:ascii="Century Gothic" w:hAnsi="Century Gothic" w:cs="Arial"/>
        </w:rPr>
        <w:t>Sólo se evaluarán las propuestas de los licitantes que cumplan con todos y cada uno de los requisitos establecidos en las bases.</w:t>
      </w:r>
    </w:p>
    <w:p w:rsidR="00805061" w:rsidRPr="00805061" w:rsidRDefault="00805061" w:rsidP="00FC6468">
      <w:pPr>
        <w:pStyle w:val="Prrafodelista"/>
        <w:spacing w:line="264" w:lineRule="auto"/>
        <w:ind w:left="709" w:right="-373"/>
        <w:jc w:val="both"/>
        <w:rPr>
          <w:rFonts w:ascii="Century Gothic" w:hAnsi="Century Gothic" w:cs="Arial"/>
        </w:rPr>
      </w:pPr>
    </w:p>
    <w:p w:rsidR="009B77DF" w:rsidRPr="00805061" w:rsidRDefault="009B77DF" w:rsidP="00FC6468">
      <w:pPr>
        <w:pStyle w:val="Prrafodelista"/>
        <w:spacing w:line="264" w:lineRule="auto"/>
        <w:ind w:left="709" w:right="-373"/>
        <w:jc w:val="both"/>
        <w:rPr>
          <w:rFonts w:ascii="Century Gothic" w:hAnsi="Century Gothic" w:cs="Arial"/>
        </w:rPr>
      </w:pPr>
      <w:r w:rsidRPr="00805061">
        <w:rPr>
          <w:rFonts w:ascii="Century Gothic" w:hAnsi="Century Gothic" w:cs="Arial"/>
        </w:rPr>
        <w:t>Las proposiciones que resulten solventes serán evaluadas con el sistema COSTO BENEFICIO.</w:t>
      </w:r>
    </w:p>
    <w:p w:rsidR="00C11267" w:rsidRPr="00805061" w:rsidRDefault="00C11267" w:rsidP="00FC6468">
      <w:pPr>
        <w:pStyle w:val="Prrafodelista"/>
        <w:spacing w:line="264" w:lineRule="auto"/>
        <w:ind w:left="709" w:right="-373"/>
        <w:jc w:val="both"/>
        <w:rPr>
          <w:rFonts w:ascii="Century Gothic" w:hAnsi="Century Gothic" w:cs="Arial"/>
        </w:rPr>
      </w:pPr>
    </w:p>
    <w:p w:rsidR="009B77DF" w:rsidRPr="00805061" w:rsidRDefault="00F12997" w:rsidP="00FC6468">
      <w:pPr>
        <w:pStyle w:val="Prrafodelista"/>
        <w:numPr>
          <w:ilvl w:val="0"/>
          <w:numId w:val="34"/>
        </w:numPr>
        <w:ind w:left="709" w:right="-373" w:firstLine="425"/>
        <w:rPr>
          <w:rFonts w:ascii="Century Gothic" w:hAnsi="Century Gothic"/>
        </w:rPr>
      </w:pPr>
      <w:r w:rsidRPr="00805061">
        <w:rPr>
          <w:rFonts w:ascii="Century Gothic" w:hAnsi="Century Gothic"/>
        </w:rPr>
        <w:t>Calidad del producto,</w:t>
      </w:r>
    </w:p>
    <w:p w:rsidR="009B77DF"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Precio.</w:t>
      </w:r>
    </w:p>
    <w:p w:rsidR="009B77DF"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Valores agregados</w:t>
      </w:r>
    </w:p>
    <w:p w:rsidR="00362190"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Garantías.</w:t>
      </w:r>
      <w:r w:rsidR="00F12997" w:rsidRPr="00805061">
        <w:rPr>
          <w:rFonts w:ascii="Century Gothic" w:hAnsi="Century Gothic"/>
        </w:rPr>
        <w:t xml:space="preserve"> </w:t>
      </w:r>
    </w:p>
    <w:p w:rsidR="004902AD" w:rsidRPr="00805061" w:rsidRDefault="00FC6468" w:rsidP="004902AD">
      <w:pPr>
        <w:pStyle w:val="Prrafodelista"/>
        <w:numPr>
          <w:ilvl w:val="0"/>
          <w:numId w:val="34"/>
        </w:numPr>
        <w:ind w:left="709" w:right="-373" w:firstLine="425"/>
        <w:rPr>
          <w:rFonts w:ascii="Century Gothic" w:hAnsi="Century Gothic"/>
        </w:rPr>
      </w:pPr>
      <w:r w:rsidRPr="00805061">
        <w:rPr>
          <w:rFonts w:ascii="Century Gothic" w:hAnsi="Century Gothic"/>
        </w:rPr>
        <w:t>Entregas</w:t>
      </w:r>
      <w:r w:rsidR="00783C8D" w:rsidRPr="00805061">
        <w:rPr>
          <w:rFonts w:ascii="Century Gothic" w:hAnsi="Century Gothic" w:cs="Arial"/>
        </w:rPr>
        <w:t xml:space="preserve">  </w:t>
      </w:r>
    </w:p>
    <w:p w:rsidR="00783C8D" w:rsidRPr="00805061" w:rsidRDefault="00783C8D" w:rsidP="004902AD">
      <w:pPr>
        <w:pStyle w:val="Prrafodelista"/>
        <w:ind w:left="1134" w:right="-373"/>
        <w:rPr>
          <w:rFonts w:ascii="Century Gothic" w:hAnsi="Century Gothic" w:cs="Arial"/>
        </w:rPr>
      </w:pPr>
      <w:r w:rsidRPr="00805061">
        <w:rPr>
          <w:rFonts w:ascii="Century Gothic" w:hAnsi="Century Gothic" w:cs="Arial"/>
        </w:rPr>
        <w:t xml:space="preserve">  </w:t>
      </w:r>
    </w:p>
    <w:p w:rsidR="00C11267" w:rsidRPr="00805061" w:rsidRDefault="00C11267" w:rsidP="004902AD">
      <w:pPr>
        <w:pStyle w:val="Prrafodelista"/>
        <w:ind w:left="1134" w:right="-373"/>
        <w:rPr>
          <w:rFonts w:ascii="Century Gothic" w:hAnsi="Century Gothic"/>
        </w:rPr>
      </w:pPr>
    </w:p>
    <w:p w:rsidR="00F80213" w:rsidRPr="00805061" w:rsidRDefault="004042C9" w:rsidP="00400CDA">
      <w:pPr>
        <w:autoSpaceDE w:val="0"/>
        <w:autoSpaceDN w:val="0"/>
        <w:adjustRightInd w:val="0"/>
        <w:spacing w:line="264" w:lineRule="auto"/>
        <w:ind w:left="709" w:right="-518"/>
        <w:jc w:val="both"/>
        <w:rPr>
          <w:rFonts w:ascii="Century Gothic" w:eastAsia="Times New Roman" w:hAnsi="Century Gothic" w:cs="Arial"/>
          <w:b/>
        </w:rPr>
      </w:pPr>
      <w:r w:rsidRPr="00805061">
        <w:rPr>
          <w:rFonts w:ascii="Century Gothic" w:eastAsia="Times New Roman" w:hAnsi="Century Gothic" w:cs="Arial"/>
          <w:b/>
        </w:rPr>
        <w:t>La no presentación de alguno de los requisitos señalados en el presente anexo, en los términos indicados</w:t>
      </w:r>
      <w:r w:rsidR="00582A36" w:rsidRPr="00805061">
        <w:rPr>
          <w:rFonts w:ascii="Century Gothic" w:eastAsia="Times New Roman" w:hAnsi="Century Gothic" w:cs="Arial"/>
          <w:b/>
        </w:rPr>
        <w:t>, SERÁ MOTIVO DE DESCALIFICACIÓN</w:t>
      </w:r>
    </w:p>
    <w:p w:rsidR="00F80213" w:rsidRPr="00805061" w:rsidRDefault="00F80213" w:rsidP="00400CDA">
      <w:pPr>
        <w:pStyle w:val="Sinespaciado"/>
        <w:ind w:left="709" w:right="-518"/>
        <w:jc w:val="both"/>
        <w:rPr>
          <w:rFonts w:ascii="Century Gothic" w:hAnsi="Century Gothic"/>
          <w:lang w:val="es-ES"/>
        </w:rPr>
      </w:pPr>
    </w:p>
    <w:p w:rsidR="008D7F20" w:rsidRPr="00783C8D" w:rsidRDefault="008D7F20" w:rsidP="00400CDA">
      <w:pPr>
        <w:pStyle w:val="Sinespaciado"/>
        <w:ind w:left="709"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12617E" w:rsidRPr="00783C8D" w:rsidRDefault="0012617E"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Pr="00783C8D"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A63DEC" w:rsidRPr="00133D2C" w:rsidRDefault="00A63DEC">
      <w:pPr>
        <w:spacing w:after="0" w:line="240" w:lineRule="auto"/>
        <w:jc w:val="both"/>
        <w:rPr>
          <w:rFonts w:ascii="Century Gothic" w:hAnsi="Century Gothic" w:cs="Arial"/>
        </w:rPr>
      </w:pPr>
    </w:p>
    <w:tbl>
      <w:tblPr>
        <w:tblStyle w:val="Tablaconcuadrcula"/>
        <w:tblW w:w="8549" w:type="dxa"/>
        <w:tblInd w:w="-5" w:type="dxa"/>
        <w:tblLook w:val="04A0" w:firstRow="1" w:lastRow="0" w:firstColumn="1" w:lastColumn="0" w:noHBand="0" w:noVBand="1"/>
      </w:tblPr>
      <w:tblGrid>
        <w:gridCol w:w="929"/>
        <w:gridCol w:w="4297"/>
        <w:gridCol w:w="989"/>
        <w:gridCol w:w="1133"/>
        <w:gridCol w:w="1201"/>
      </w:tblGrid>
      <w:tr w:rsidR="00400CDA" w:rsidRPr="00116ECF" w:rsidTr="002D2D61">
        <w:trPr>
          <w:trHeight w:val="440"/>
        </w:trPr>
        <w:tc>
          <w:tcPr>
            <w:tcW w:w="929" w:type="dxa"/>
            <w:vAlign w:val="center"/>
          </w:tcPr>
          <w:p w:rsidR="00400CDA" w:rsidRPr="00116ECF" w:rsidRDefault="00400CDA" w:rsidP="00606081">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18"/>
              </w:rPr>
              <w:t>Renglón</w:t>
            </w:r>
          </w:p>
        </w:tc>
        <w:tc>
          <w:tcPr>
            <w:tcW w:w="4297" w:type="dxa"/>
            <w:vAlign w:val="center"/>
          </w:tcPr>
          <w:p w:rsidR="00400CDA" w:rsidRDefault="00400CDA" w:rsidP="00606081">
            <w:pPr>
              <w:spacing w:after="0"/>
              <w:ind w:left="709"/>
              <w:jc w:val="center"/>
              <w:rPr>
                <w:rFonts w:ascii="Arial" w:hAnsi="Arial" w:cs="Arial"/>
                <w:b/>
              </w:rPr>
            </w:pPr>
            <w:r w:rsidRPr="00116ECF">
              <w:rPr>
                <w:rFonts w:ascii="Century Gothic" w:hAnsi="Century Gothic"/>
                <w:b/>
                <w:color w:val="000000"/>
                <w:sz w:val="20"/>
              </w:rPr>
              <w:t>Descripción</w:t>
            </w:r>
            <w:r>
              <w:rPr>
                <w:rFonts w:ascii="Century Gothic" w:hAnsi="Century Gothic"/>
                <w:b/>
                <w:color w:val="000000"/>
                <w:sz w:val="20"/>
              </w:rPr>
              <w:t xml:space="preserve"> y/o Características</w:t>
            </w:r>
          </w:p>
          <w:p w:rsidR="00400CDA" w:rsidRPr="00116ECF" w:rsidRDefault="00400CDA" w:rsidP="00606081">
            <w:pPr>
              <w:spacing w:after="0" w:line="240" w:lineRule="auto"/>
              <w:jc w:val="center"/>
              <w:rPr>
                <w:rFonts w:ascii="Century Gothic" w:eastAsia="Times New Roman" w:hAnsi="Century Gothic"/>
                <w:b/>
                <w:color w:val="000000"/>
                <w:sz w:val="20"/>
              </w:rPr>
            </w:pPr>
          </w:p>
        </w:tc>
        <w:tc>
          <w:tcPr>
            <w:tcW w:w="989" w:type="dxa"/>
            <w:vAlign w:val="center"/>
          </w:tcPr>
          <w:p w:rsidR="00400CDA" w:rsidRPr="00116ECF" w:rsidRDefault="00400CDA" w:rsidP="00606081">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Unidad</w:t>
            </w:r>
          </w:p>
          <w:p w:rsidR="00400CDA" w:rsidRPr="00116ECF" w:rsidRDefault="00400CDA" w:rsidP="00606081">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de medida</w:t>
            </w:r>
          </w:p>
        </w:tc>
        <w:tc>
          <w:tcPr>
            <w:tcW w:w="1133" w:type="dxa"/>
            <w:vAlign w:val="center"/>
          </w:tcPr>
          <w:p w:rsidR="00400CDA" w:rsidRPr="00116ECF" w:rsidRDefault="00400CDA" w:rsidP="00606081">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Cantidad</w:t>
            </w:r>
          </w:p>
        </w:tc>
        <w:tc>
          <w:tcPr>
            <w:tcW w:w="1201" w:type="dxa"/>
          </w:tcPr>
          <w:p w:rsidR="00400CDA" w:rsidRPr="00116ECF" w:rsidRDefault="00400CDA" w:rsidP="00606081">
            <w:pPr>
              <w:spacing w:line="264" w:lineRule="auto"/>
              <w:contextualSpacing/>
              <w:jc w:val="center"/>
              <w:rPr>
                <w:rFonts w:ascii="Century Gothic" w:eastAsia="Times New Roman" w:hAnsi="Century Gothic" w:cs="Arial"/>
                <w:b/>
                <w:sz w:val="20"/>
              </w:rPr>
            </w:pPr>
            <w:r>
              <w:rPr>
                <w:rFonts w:ascii="Century Gothic" w:eastAsia="Times New Roman" w:hAnsi="Century Gothic" w:cs="Arial"/>
                <w:b/>
                <w:sz w:val="20"/>
              </w:rPr>
              <w:t>Marca propuesta</w:t>
            </w:r>
          </w:p>
        </w:tc>
      </w:tr>
      <w:tr w:rsidR="002D2D61" w:rsidRPr="00116ECF" w:rsidTr="002D2D61">
        <w:trPr>
          <w:trHeight w:val="990"/>
        </w:trPr>
        <w:tc>
          <w:tcPr>
            <w:tcW w:w="92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1</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NVR de 16 canales IP de 8 Megapíxeles con 16 puertos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8 con </w:t>
            </w:r>
            <w:proofErr w:type="spellStart"/>
            <w:r w:rsidRPr="002D2D61">
              <w:rPr>
                <w:rFonts w:ascii="Century Gothic" w:hAnsi="Century Gothic"/>
                <w:sz w:val="18"/>
                <w:szCs w:val="18"/>
              </w:rPr>
              <w:t>ePoE</w:t>
            </w:r>
            <w:proofErr w:type="spellEnd"/>
            <w:r w:rsidRPr="002D2D61">
              <w:rPr>
                <w:rFonts w:ascii="Century Gothic" w:hAnsi="Century Gothic"/>
                <w:sz w:val="18"/>
                <w:szCs w:val="18"/>
              </w:rPr>
              <w:t xml:space="preserve">, 4 bahías para disco duro y con detección de movimiento inteligente </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b/>
                <w:sz w:val="20"/>
                <w:szCs w:val="20"/>
              </w:rPr>
            </w:pPr>
            <w:r w:rsidRPr="00376438">
              <w:rPr>
                <w:rFonts w:ascii="Century Gothic" w:hAnsi="Century Gothic" w:cs="Arial"/>
                <w:sz w:val="20"/>
                <w:szCs w:val="20"/>
              </w:rPr>
              <w:t>5</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2</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NVR de 64 canales IP, 16 puertos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8 bahías para discos duros, con detección de movimiento inteligente </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b/>
                <w:sz w:val="20"/>
                <w:szCs w:val="20"/>
              </w:rPr>
            </w:pPr>
            <w:r w:rsidRPr="00376438">
              <w:rPr>
                <w:rFonts w:ascii="Century Gothic" w:hAnsi="Century Gothic" w:cs="Arial"/>
                <w:sz w:val="20"/>
                <w:szCs w:val="20"/>
              </w:rPr>
              <w:t>1</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3</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WD 36 PURZ Disco Duro de 6 TB Purple/ Especial para Video vigilancia/ Trabajo 24/7/ Interface: Sata 6 Gb </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b/>
                <w:sz w:val="20"/>
                <w:szCs w:val="20"/>
              </w:rPr>
            </w:pPr>
            <w:r w:rsidRPr="00376438">
              <w:rPr>
                <w:rFonts w:ascii="Century Gothic" w:hAnsi="Century Gothic" w:cs="Arial"/>
                <w:sz w:val="20"/>
                <w:szCs w:val="20"/>
              </w:rPr>
              <w:t>21</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4</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Cámara </w:t>
            </w:r>
            <w:proofErr w:type="spellStart"/>
            <w:r w:rsidRPr="002D2D61">
              <w:rPr>
                <w:rFonts w:ascii="Century Gothic" w:hAnsi="Century Gothic"/>
                <w:sz w:val="18"/>
                <w:szCs w:val="18"/>
              </w:rPr>
              <w:t>Bullet</w:t>
            </w:r>
            <w:proofErr w:type="spellEnd"/>
            <w:r w:rsidRPr="002D2D61">
              <w:rPr>
                <w:rFonts w:ascii="Century Gothic" w:hAnsi="Century Gothic"/>
                <w:sz w:val="18"/>
                <w:szCs w:val="18"/>
              </w:rPr>
              <w:t xml:space="preserve"> IP de 8 MP con reconocimiento inteligente lente de 2.8mm y 107° de apertura con micrófono integrado, H.265+, 1 E&amp;S de alarma y audio </w:t>
            </w:r>
            <w:proofErr w:type="spellStart"/>
            <w:r w:rsidRPr="002D2D61">
              <w:rPr>
                <w:rFonts w:ascii="Century Gothic" w:hAnsi="Century Gothic"/>
                <w:sz w:val="18"/>
                <w:szCs w:val="18"/>
              </w:rPr>
              <w:t>PoE</w:t>
            </w:r>
            <w:proofErr w:type="spellEnd"/>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b/>
                <w:sz w:val="20"/>
                <w:szCs w:val="20"/>
              </w:rPr>
            </w:pPr>
            <w:r w:rsidRPr="00376438">
              <w:rPr>
                <w:rFonts w:ascii="Century Gothic" w:hAnsi="Century Gothic" w:cs="Arial"/>
                <w:sz w:val="20"/>
                <w:szCs w:val="20"/>
              </w:rPr>
              <w:t>17</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Pr>
                <w:rFonts w:ascii="Century Gothic" w:hAnsi="Century Gothic"/>
                <w:sz w:val="20"/>
                <w:szCs w:val="22"/>
              </w:rPr>
              <w:t>5</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Brazo de Pared para Cámara </w:t>
            </w:r>
            <w:proofErr w:type="spellStart"/>
            <w:r w:rsidRPr="002D2D61">
              <w:rPr>
                <w:rFonts w:ascii="Century Gothic" w:hAnsi="Century Gothic"/>
                <w:sz w:val="18"/>
                <w:szCs w:val="18"/>
              </w:rPr>
              <w:t>Bullet</w:t>
            </w:r>
            <w:proofErr w:type="spellEnd"/>
            <w:r w:rsidRPr="002D2D61">
              <w:rPr>
                <w:rFonts w:ascii="Century Gothic" w:hAnsi="Century Gothic"/>
                <w:sz w:val="18"/>
                <w:szCs w:val="18"/>
              </w:rPr>
              <w:t xml:space="preserve"> IP</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b/>
                <w:sz w:val="20"/>
                <w:szCs w:val="20"/>
              </w:rPr>
            </w:pPr>
            <w:r w:rsidRPr="00376438">
              <w:rPr>
                <w:rFonts w:ascii="Century Gothic" w:hAnsi="Century Gothic" w:cs="Arial"/>
                <w:sz w:val="20"/>
                <w:szCs w:val="20"/>
              </w:rPr>
              <w:t>17</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Pr>
                <w:rFonts w:ascii="Century Gothic" w:hAnsi="Century Gothic"/>
                <w:sz w:val="20"/>
                <w:szCs w:val="22"/>
              </w:rPr>
              <w:t>6</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Cámara IP Domo </w:t>
            </w:r>
            <w:proofErr w:type="spellStart"/>
            <w:r w:rsidRPr="002D2D61">
              <w:rPr>
                <w:rFonts w:ascii="Century Gothic" w:hAnsi="Century Gothic"/>
                <w:sz w:val="18"/>
                <w:szCs w:val="18"/>
              </w:rPr>
              <w:t>Antibandálica</w:t>
            </w:r>
            <w:proofErr w:type="spellEnd"/>
            <w:r w:rsidRPr="002D2D61">
              <w:rPr>
                <w:rFonts w:ascii="Century Gothic" w:hAnsi="Century Gothic"/>
                <w:sz w:val="18"/>
                <w:szCs w:val="18"/>
              </w:rPr>
              <w:t xml:space="preserve"> de 5 MP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con 111 grados de apertura,, micrófono integrado y reconocimiento inteligente</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b/>
                <w:sz w:val="20"/>
                <w:szCs w:val="20"/>
              </w:rPr>
            </w:pPr>
            <w:r w:rsidRPr="00376438">
              <w:rPr>
                <w:rFonts w:ascii="Century Gothic" w:hAnsi="Century Gothic" w:cs="Arial"/>
                <w:sz w:val="20"/>
                <w:szCs w:val="20"/>
              </w:rPr>
              <w:t>95</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Pr>
                <w:rFonts w:ascii="Century Gothic" w:hAnsi="Century Gothic"/>
                <w:sz w:val="20"/>
                <w:szCs w:val="22"/>
              </w:rPr>
              <w:t>7</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Brazo de Pared para Cámara Domo IP</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sz w:val="20"/>
                <w:szCs w:val="20"/>
              </w:rPr>
            </w:pPr>
            <w:r w:rsidRPr="00376438">
              <w:rPr>
                <w:rFonts w:ascii="Century Gothic" w:hAnsi="Century Gothic" w:cs="Arial"/>
                <w:sz w:val="20"/>
                <w:szCs w:val="20"/>
              </w:rPr>
              <w:t>95</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Pr>
                <w:rFonts w:ascii="Century Gothic" w:hAnsi="Century Gothic"/>
                <w:sz w:val="20"/>
                <w:szCs w:val="22"/>
              </w:rPr>
              <w:t>8</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Cámara </w:t>
            </w:r>
            <w:proofErr w:type="spellStart"/>
            <w:r w:rsidRPr="002D2D61">
              <w:rPr>
                <w:rFonts w:ascii="Century Gothic" w:hAnsi="Century Gothic"/>
                <w:sz w:val="18"/>
                <w:szCs w:val="18"/>
              </w:rPr>
              <w:t>Fisheye</w:t>
            </w:r>
            <w:proofErr w:type="spellEnd"/>
            <w:r w:rsidRPr="002D2D61">
              <w:rPr>
                <w:rFonts w:ascii="Century Gothic" w:hAnsi="Century Gothic"/>
                <w:sz w:val="18"/>
                <w:szCs w:val="18"/>
              </w:rPr>
              <w:t xml:space="preserve"> IP 5 Megapíxel /10 mts IR/ </w:t>
            </w:r>
            <w:proofErr w:type="spellStart"/>
            <w:r w:rsidRPr="002D2D61">
              <w:rPr>
                <w:rFonts w:ascii="Century Gothic" w:hAnsi="Century Gothic"/>
                <w:sz w:val="18"/>
                <w:szCs w:val="18"/>
              </w:rPr>
              <w:t>PoE</w:t>
            </w:r>
            <w:proofErr w:type="spellEnd"/>
            <w:r w:rsidRPr="002D2D61">
              <w:rPr>
                <w:rFonts w:ascii="Century Gothic" w:hAnsi="Century Gothic"/>
                <w:sz w:val="18"/>
                <w:szCs w:val="18"/>
              </w:rPr>
              <w:t>/ Micrófono Integrado / Detección Inteligente</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sz w:val="20"/>
                <w:szCs w:val="20"/>
              </w:rPr>
            </w:pPr>
            <w:r w:rsidRPr="00376438">
              <w:rPr>
                <w:rFonts w:ascii="Century Gothic" w:hAnsi="Century Gothic" w:cs="Arial"/>
                <w:sz w:val="20"/>
                <w:szCs w:val="20"/>
              </w:rPr>
              <w:t>8</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Pr>
                <w:rFonts w:ascii="Century Gothic" w:hAnsi="Century Gothic"/>
                <w:sz w:val="20"/>
                <w:szCs w:val="22"/>
              </w:rPr>
              <w:t>9</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proofErr w:type="spellStart"/>
            <w:r w:rsidRPr="002D2D61">
              <w:rPr>
                <w:rFonts w:ascii="Century Gothic" w:hAnsi="Century Gothic"/>
                <w:sz w:val="18"/>
                <w:szCs w:val="18"/>
              </w:rPr>
              <w:t>Switch</w:t>
            </w:r>
            <w:proofErr w:type="spellEnd"/>
            <w:r w:rsidRPr="002D2D61">
              <w:rPr>
                <w:rFonts w:ascii="Century Gothic" w:hAnsi="Century Gothic"/>
                <w:sz w:val="18"/>
                <w:szCs w:val="18"/>
              </w:rPr>
              <w:t xml:space="preserve">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de 10 puertos </w:t>
            </w:r>
            <w:proofErr w:type="spellStart"/>
            <w:r w:rsidRPr="002D2D61">
              <w:rPr>
                <w:rFonts w:ascii="Century Gothic" w:hAnsi="Century Gothic"/>
                <w:sz w:val="18"/>
                <w:szCs w:val="18"/>
              </w:rPr>
              <w:t>Fast</w:t>
            </w:r>
            <w:proofErr w:type="spellEnd"/>
            <w:r w:rsidRPr="002D2D61">
              <w:rPr>
                <w:rFonts w:ascii="Century Gothic" w:hAnsi="Century Gothic"/>
                <w:sz w:val="18"/>
                <w:szCs w:val="18"/>
              </w:rPr>
              <w:t xml:space="preserve"> Ethernet, 8 puertos </w:t>
            </w:r>
            <w:proofErr w:type="spellStart"/>
            <w:r w:rsidRPr="002D2D61">
              <w:rPr>
                <w:rFonts w:ascii="Century Gothic" w:hAnsi="Century Gothic"/>
                <w:sz w:val="18"/>
                <w:szCs w:val="18"/>
              </w:rPr>
              <w:t>PoE</w:t>
            </w:r>
            <w:proofErr w:type="spellEnd"/>
            <w:r w:rsidRPr="002D2D61">
              <w:rPr>
                <w:rFonts w:ascii="Century Gothic" w:hAnsi="Century Gothic"/>
                <w:sz w:val="18"/>
                <w:szCs w:val="18"/>
              </w:rPr>
              <w:t xml:space="preserve">, 2 puertos </w:t>
            </w:r>
            <w:proofErr w:type="spellStart"/>
            <w:r w:rsidRPr="002D2D61">
              <w:rPr>
                <w:rFonts w:ascii="Century Gothic" w:hAnsi="Century Gothic"/>
                <w:sz w:val="18"/>
                <w:szCs w:val="18"/>
              </w:rPr>
              <w:t>uplink</w:t>
            </w:r>
            <w:proofErr w:type="spellEnd"/>
            <w:r w:rsidRPr="002D2D61">
              <w:rPr>
                <w:rFonts w:ascii="Century Gothic" w:hAnsi="Century Gothic"/>
                <w:sz w:val="18"/>
                <w:szCs w:val="18"/>
              </w:rPr>
              <w:t xml:space="preserve"> 10/100/1000</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sz w:val="20"/>
                <w:szCs w:val="20"/>
              </w:rPr>
            </w:pPr>
            <w:r w:rsidRPr="00376438">
              <w:rPr>
                <w:rFonts w:ascii="Century Gothic" w:hAnsi="Century Gothic" w:cs="Arial"/>
                <w:sz w:val="20"/>
                <w:szCs w:val="20"/>
              </w:rPr>
              <w:t>8</w:t>
            </w:r>
          </w:p>
        </w:tc>
        <w:tc>
          <w:tcPr>
            <w:tcW w:w="1201" w:type="dxa"/>
          </w:tcPr>
          <w:p w:rsidR="002D2D61" w:rsidRPr="00376438" w:rsidRDefault="002D2D61" w:rsidP="002D2D61">
            <w:pPr>
              <w:jc w:val="center"/>
              <w:rPr>
                <w:rFonts w:ascii="Century Gothic" w:hAnsi="Century Gothic" w:cs="Arial"/>
                <w:sz w:val="20"/>
                <w:szCs w:val="20"/>
              </w:rPr>
            </w:pPr>
          </w:p>
        </w:tc>
      </w:tr>
      <w:tr w:rsidR="002D2D61" w:rsidRPr="00116ECF" w:rsidTr="002D2D61">
        <w:trPr>
          <w:trHeight w:val="795"/>
        </w:trPr>
        <w:tc>
          <w:tcPr>
            <w:tcW w:w="929" w:type="dxa"/>
            <w:vAlign w:val="center"/>
          </w:tcPr>
          <w:p w:rsidR="002D2D61" w:rsidRPr="00116ECF" w:rsidRDefault="002D2D61" w:rsidP="002D2D61">
            <w:pPr>
              <w:pStyle w:val="Standard"/>
              <w:jc w:val="center"/>
              <w:rPr>
                <w:rFonts w:ascii="Century Gothic" w:hAnsi="Century Gothic"/>
                <w:sz w:val="20"/>
                <w:szCs w:val="22"/>
              </w:rPr>
            </w:pPr>
            <w:r>
              <w:rPr>
                <w:rFonts w:ascii="Century Gothic" w:hAnsi="Century Gothic"/>
                <w:sz w:val="20"/>
                <w:szCs w:val="22"/>
              </w:rPr>
              <w:t>10</w:t>
            </w:r>
          </w:p>
        </w:tc>
        <w:tc>
          <w:tcPr>
            <w:tcW w:w="4297"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18"/>
                <w:szCs w:val="18"/>
              </w:rPr>
            </w:pPr>
            <w:r w:rsidRPr="002D2D61">
              <w:rPr>
                <w:rFonts w:ascii="Century Gothic" w:hAnsi="Century Gothic"/>
                <w:sz w:val="18"/>
                <w:szCs w:val="18"/>
              </w:rPr>
              <w:t xml:space="preserve">Instalación que incluye , material necesario de sujeción, tubería / canaleta, cable </w:t>
            </w:r>
            <w:proofErr w:type="spellStart"/>
            <w:r w:rsidRPr="002D2D61">
              <w:rPr>
                <w:rFonts w:ascii="Century Gothic" w:hAnsi="Century Gothic"/>
                <w:sz w:val="18"/>
                <w:szCs w:val="18"/>
              </w:rPr>
              <w:t>utp</w:t>
            </w:r>
            <w:proofErr w:type="spellEnd"/>
            <w:r w:rsidRPr="002D2D61">
              <w:rPr>
                <w:rFonts w:ascii="Century Gothic" w:hAnsi="Century Gothic"/>
                <w:sz w:val="18"/>
                <w:szCs w:val="18"/>
              </w:rPr>
              <w:t xml:space="preserve"> </w:t>
            </w:r>
            <w:proofErr w:type="spellStart"/>
            <w:r w:rsidRPr="002D2D61">
              <w:rPr>
                <w:rFonts w:ascii="Century Gothic" w:hAnsi="Century Gothic"/>
                <w:sz w:val="18"/>
                <w:szCs w:val="18"/>
              </w:rPr>
              <w:t>cat</w:t>
            </w:r>
            <w:proofErr w:type="spellEnd"/>
            <w:r w:rsidRPr="002D2D61">
              <w:rPr>
                <w:rFonts w:ascii="Century Gothic" w:hAnsi="Century Gothic"/>
                <w:sz w:val="18"/>
                <w:szCs w:val="18"/>
              </w:rPr>
              <w:t xml:space="preserve"> 6 nodos certificados, configuración, puesta en marcha y capacitación por cámara</w:t>
            </w:r>
          </w:p>
        </w:tc>
        <w:tc>
          <w:tcPr>
            <w:tcW w:w="989" w:type="dxa"/>
            <w:vAlign w:val="center"/>
          </w:tcPr>
          <w:p w:rsidR="002D2D61" w:rsidRPr="00116ECF" w:rsidRDefault="002D2D61" w:rsidP="002D2D61">
            <w:pPr>
              <w:pStyle w:val="Standard"/>
              <w:jc w:val="center"/>
              <w:rPr>
                <w:rFonts w:ascii="Century Gothic" w:hAnsi="Century Gothic"/>
                <w:sz w:val="20"/>
                <w:szCs w:val="22"/>
              </w:rPr>
            </w:pPr>
            <w:r w:rsidRPr="00116ECF">
              <w:rPr>
                <w:rFonts w:ascii="Century Gothic" w:hAnsi="Century Gothic"/>
                <w:sz w:val="20"/>
                <w:szCs w:val="22"/>
              </w:rPr>
              <w:t>PIEZA</w:t>
            </w:r>
          </w:p>
        </w:tc>
        <w:tc>
          <w:tcPr>
            <w:tcW w:w="1133" w:type="dxa"/>
            <w:vAlign w:val="center"/>
          </w:tcPr>
          <w:p w:rsidR="002D2D61" w:rsidRPr="00376438" w:rsidRDefault="002D2D61" w:rsidP="002D2D61">
            <w:pPr>
              <w:jc w:val="center"/>
              <w:rPr>
                <w:rFonts w:ascii="Century Gothic" w:hAnsi="Century Gothic" w:cs="Arial"/>
                <w:sz w:val="20"/>
                <w:szCs w:val="20"/>
              </w:rPr>
            </w:pPr>
            <w:r w:rsidRPr="00376438">
              <w:rPr>
                <w:rFonts w:ascii="Century Gothic" w:hAnsi="Century Gothic" w:cs="Arial"/>
                <w:sz w:val="20"/>
                <w:szCs w:val="20"/>
              </w:rPr>
              <w:t>120</w:t>
            </w:r>
          </w:p>
        </w:tc>
        <w:tc>
          <w:tcPr>
            <w:tcW w:w="1201" w:type="dxa"/>
          </w:tcPr>
          <w:p w:rsidR="002D2D61" w:rsidRPr="00376438" w:rsidRDefault="002D2D61" w:rsidP="002D2D61">
            <w:pPr>
              <w:jc w:val="center"/>
              <w:rPr>
                <w:rFonts w:ascii="Century Gothic" w:hAnsi="Century Gothic" w:cs="Arial"/>
                <w:sz w:val="20"/>
                <w:szCs w:val="20"/>
              </w:rPr>
            </w:pPr>
          </w:p>
        </w:tc>
      </w:tr>
    </w:tbl>
    <w:p w:rsidR="00606E06" w:rsidRPr="00133D2C" w:rsidRDefault="00606E06">
      <w:pPr>
        <w:spacing w:after="0" w:line="240" w:lineRule="auto"/>
        <w:jc w:val="both"/>
        <w:rPr>
          <w:rFonts w:ascii="Century Gothic" w:hAnsi="Century Gothic" w:cs="Arial"/>
        </w:rPr>
      </w:pPr>
    </w:p>
    <w:p w:rsidR="008C27B0" w:rsidRDefault="008C27B0"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lastRenderedPageBreak/>
        <w:t>Tiempo de garantía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F92BD7" w:rsidRDefault="00F92BD7">
      <w:pPr>
        <w:jc w:val="both"/>
        <w:rPr>
          <w:rFonts w:ascii="Century Gothic" w:hAnsi="Century Gothic"/>
        </w:rPr>
      </w:pPr>
    </w:p>
    <w:p w:rsidR="00F92BD7" w:rsidRPr="00133D2C" w:rsidRDefault="00F92BD7">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Pr="00133D2C" w:rsidRDefault="00F92BD7">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2D2D61" w:rsidRDefault="002D2D61">
      <w:pPr>
        <w:spacing w:after="0" w:line="276" w:lineRule="auto"/>
        <w:jc w:val="both"/>
        <w:rPr>
          <w:rFonts w:ascii="Century Gothic" w:eastAsia="Arial" w:hAnsi="Century Gothic" w:cs="Arial"/>
          <w:b/>
        </w:rPr>
      </w:pPr>
    </w:p>
    <w:p w:rsidR="002D2D61" w:rsidRDefault="002D2D61">
      <w:pPr>
        <w:spacing w:after="0" w:line="276" w:lineRule="auto"/>
        <w:jc w:val="both"/>
        <w:rPr>
          <w:rFonts w:ascii="Century Gothic" w:eastAsia="Arial" w:hAnsi="Century Gothic" w:cs="Arial"/>
          <w:b/>
        </w:rPr>
      </w:pPr>
    </w:p>
    <w:p w:rsidR="002D2D61" w:rsidRDefault="002D2D61">
      <w:pPr>
        <w:spacing w:after="0" w:line="276" w:lineRule="auto"/>
        <w:jc w:val="both"/>
        <w:rPr>
          <w:rFonts w:ascii="Century Gothic" w:eastAsia="Arial" w:hAnsi="Century Gothic" w:cs="Arial"/>
          <w:b/>
        </w:rPr>
      </w:pPr>
    </w:p>
    <w:p w:rsidR="002D2D61" w:rsidRDefault="002D2D61">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582A36" w:rsidRPr="00133D2C" w:rsidRDefault="00582A36">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rsidR="00B614E8" w:rsidRPr="00133D2C" w:rsidRDefault="00B614E8">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Style w:val="Tablaconcuadrcula"/>
        <w:tblW w:w="8925" w:type="dxa"/>
        <w:tblInd w:w="-289" w:type="dxa"/>
        <w:tblLook w:val="04A0" w:firstRow="1" w:lastRow="0" w:firstColumn="1" w:lastColumn="0" w:noHBand="0" w:noVBand="1"/>
      </w:tblPr>
      <w:tblGrid>
        <w:gridCol w:w="929"/>
        <w:gridCol w:w="2805"/>
        <w:gridCol w:w="901"/>
        <w:gridCol w:w="1037"/>
        <w:gridCol w:w="1102"/>
        <w:gridCol w:w="929"/>
        <w:gridCol w:w="1222"/>
      </w:tblGrid>
      <w:tr w:rsidR="00145624" w:rsidRPr="00145624" w:rsidTr="002D2D61">
        <w:trPr>
          <w:trHeight w:val="218"/>
        </w:trPr>
        <w:tc>
          <w:tcPr>
            <w:tcW w:w="929" w:type="dxa"/>
            <w:vAlign w:val="center"/>
          </w:tcPr>
          <w:p w:rsidR="00400CDA" w:rsidRPr="00145624" w:rsidRDefault="00400CDA" w:rsidP="00606081">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Renglón</w:t>
            </w:r>
          </w:p>
        </w:tc>
        <w:tc>
          <w:tcPr>
            <w:tcW w:w="2805" w:type="dxa"/>
            <w:vAlign w:val="center"/>
          </w:tcPr>
          <w:p w:rsidR="00400CDA" w:rsidRPr="00145624" w:rsidRDefault="00400CDA" w:rsidP="00400CDA">
            <w:pPr>
              <w:spacing w:after="0"/>
              <w:ind w:left="709"/>
              <w:rPr>
                <w:rFonts w:ascii="Century Gothic" w:hAnsi="Century Gothic" w:cs="Arial"/>
                <w:b/>
                <w:sz w:val="18"/>
                <w:szCs w:val="18"/>
              </w:rPr>
            </w:pPr>
            <w:r w:rsidRPr="00145624">
              <w:rPr>
                <w:rFonts w:ascii="Century Gothic" w:hAnsi="Century Gothic"/>
                <w:b/>
                <w:color w:val="000000"/>
                <w:sz w:val="18"/>
                <w:szCs w:val="18"/>
              </w:rPr>
              <w:t>Descripción y/o Características</w:t>
            </w:r>
          </w:p>
          <w:p w:rsidR="00400CDA" w:rsidRPr="00145624" w:rsidRDefault="00400CDA" w:rsidP="00606081">
            <w:pPr>
              <w:spacing w:after="0" w:line="240" w:lineRule="auto"/>
              <w:jc w:val="center"/>
              <w:rPr>
                <w:rFonts w:ascii="Century Gothic" w:eastAsia="Times New Roman" w:hAnsi="Century Gothic"/>
                <w:b/>
                <w:color w:val="000000"/>
                <w:sz w:val="18"/>
                <w:szCs w:val="18"/>
              </w:rPr>
            </w:pPr>
          </w:p>
        </w:tc>
        <w:tc>
          <w:tcPr>
            <w:tcW w:w="901" w:type="dxa"/>
            <w:vAlign w:val="center"/>
          </w:tcPr>
          <w:p w:rsidR="00400CDA" w:rsidRPr="00145624" w:rsidRDefault="00400CDA" w:rsidP="00606081">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Unidad</w:t>
            </w:r>
          </w:p>
          <w:p w:rsidR="00400CDA" w:rsidRPr="00145624" w:rsidRDefault="00400CDA" w:rsidP="00606081">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de medida</w:t>
            </w:r>
          </w:p>
        </w:tc>
        <w:tc>
          <w:tcPr>
            <w:tcW w:w="1037" w:type="dxa"/>
            <w:vAlign w:val="center"/>
          </w:tcPr>
          <w:p w:rsidR="00400CDA" w:rsidRPr="00145624" w:rsidRDefault="00400CDA" w:rsidP="00606081">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Cantidad</w:t>
            </w:r>
          </w:p>
        </w:tc>
        <w:tc>
          <w:tcPr>
            <w:tcW w:w="1102" w:type="dxa"/>
          </w:tcPr>
          <w:p w:rsidR="00400CDA" w:rsidRPr="00145624" w:rsidRDefault="00400CDA" w:rsidP="00606081">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Marca propuesta</w:t>
            </w:r>
          </w:p>
        </w:tc>
        <w:tc>
          <w:tcPr>
            <w:tcW w:w="929" w:type="dxa"/>
          </w:tcPr>
          <w:p w:rsidR="00400CDA" w:rsidRPr="00145624" w:rsidRDefault="00400CDA" w:rsidP="00606081">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Precio unitario</w:t>
            </w:r>
          </w:p>
        </w:tc>
        <w:tc>
          <w:tcPr>
            <w:tcW w:w="1222" w:type="dxa"/>
          </w:tcPr>
          <w:p w:rsidR="00400CDA" w:rsidRPr="00145624" w:rsidRDefault="00400CDA" w:rsidP="00606081">
            <w:pPr>
              <w:spacing w:line="264" w:lineRule="auto"/>
              <w:contextualSpacing/>
              <w:jc w:val="center"/>
              <w:rPr>
                <w:rFonts w:ascii="Century Gothic" w:eastAsia="Times New Roman" w:hAnsi="Century Gothic" w:cs="Arial"/>
                <w:b/>
                <w:sz w:val="18"/>
                <w:szCs w:val="18"/>
              </w:rPr>
            </w:pPr>
            <w:r w:rsidRPr="00145624">
              <w:rPr>
                <w:rFonts w:ascii="Century Gothic" w:eastAsia="Times New Roman" w:hAnsi="Century Gothic" w:cs="Arial"/>
                <w:b/>
                <w:sz w:val="18"/>
                <w:szCs w:val="18"/>
              </w:rPr>
              <w:t>Sub Total</w:t>
            </w:r>
          </w:p>
        </w:tc>
      </w:tr>
      <w:tr w:rsidR="002D2D61" w:rsidRPr="00145624" w:rsidTr="002D2D61">
        <w:trPr>
          <w:trHeight w:val="1833"/>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1</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NVR de 16 canales IP de 8 Megapíxeles con 16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8 con </w:t>
            </w:r>
            <w:proofErr w:type="spellStart"/>
            <w:r w:rsidRPr="002D2D61">
              <w:rPr>
                <w:rFonts w:ascii="Century Gothic" w:hAnsi="Century Gothic"/>
                <w:sz w:val="20"/>
                <w:szCs w:val="18"/>
              </w:rPr>
              <w:t>ePoE</w:t>
            </w:r>
            <w:proofErr w:type="spellEnd"/>
            <w:r w:rsidRPr="002D2D61">
              <w:rPr>
                <w:rFonts w:ascii="Century Gothic" w:hAnsi="Century Gothic"/>
                <w:sz w:val="20"/>
                <w:szCs w:val="18"/>
              </w:rPr>
              <w:t xml:space="preserve">, 4 bahías para disco duro y con detección de movimiento inteligente </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b/>
                <w:sz w:val="18"/>
                <w:szCs w:val="18"/>
              </w:rPr>
            </w:pPr>
            <w:r w:rsidRPr="00145624">
              <w:rPr>
                <w:rFonts w:ascii="Century Gothic" w:hAnsi="Century Gothic" w:cs="Arial"/>
                <w:sz w:val="18"/>
                <w:szCs w:val="18"/>
              </w:rPr>
              <w:t>5</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2</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NVR de 64 canales IP, 16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8 bahías para discos duros, con detección de movimiento inteligente </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b/>
                <w:sz w:val="18"/>
                <w:szCs w:val="18"/>
              </w:rPr>
            </w:pPr>
            <w:r w:rsidRPr="00145624">
              <w:rPr>
                <w:rFonts w:ascii="Century Gothic" w:hAnsi="Century Gothic" w:cs="Arial"/>
                <w:sz w:val="18"/>
                <w:szCs w:val="18"/>
              </w:rPr>
              <w:t>1</w:t>
            </w:r>
          </w:p>
        </w:tc>
        <w:tc>
          <w:tcPr>
            <w:tcW w:w="1102" w:type="dxa"/>
          </w:tcPr>
          <w:p w:rsidR="002D2D61" w:rsidRPr="00145624" w:rsidRDefault="002D2D61" w:rsidP="002D2D61">
            <w:pPr>
              <w:jc w:val="center"/>
              <w:rPr>
                <w:rFonts w:ascii="Century Gothic" w:hAnsi="Century Gothic" w:cs="Arial"/>
                <w:sz w:val="18"/>
                <w:szCs w:val="18"/>
              </w:rPr>
            </w:pPr>
            <w:bookmarkStart w:id="0" w:name="_GoBack"/>
            <w:bookmarkEnd w:id="0"/>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3</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WD 36 PURZ Disco Duro de 6 TB Purple/ Especial para Video vigilancia/ Trabajo 24/7/ Interface: Sata 6 Gb </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b/>
                <w:sz w:val="18"/>
                <w:szCs w:val="18"/>
              </w:rPr>
            </w:pPr>
            <w:r w:rsidRPr="00145624">
              <w:rPr>
                <w:rFonts w:ascii="Century Gothic" w:hAnsi="Century Gothic" w:cs="Arial"/>
                <w:sz w:val="18"/>
                <w:szCs w:val="18"/>
              </w:rPr>
              <w:t>21</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4</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Cámara </w:t>
            </w:r>
            <w:proofErr w:type="spellStart"/>
            <w:r w:rsidRPr="002D2D61">
              <w:rPr>
                <w:rFonts w:ascii="Century Gothic" w:hAnsi="Century Gothic"/>
                <w:sz w:val="20"/>
                <w:szCs w:val="18"/>
              </w:rPr>
              <w:t>Bullet</w:t>
            </w:r>
            <w:proofErr w:type="spellEnd"/>
            <w:r w:rsidRPr="002D2D61">
              <w:rPr>
                <w:rFonts w:ascii="Century Gothic" w:hAnsi="Century Gothic"/>
                <w:sz w:val="20"/>
                <w:szCs w:val="18"/>
              </w:rPr>
              <w:t xml:space="preserve"> IP de 8 MP con reconocimiento inteligente lente de 2.8mm y 107° de apertura con micrófono integrado, H.265+, 1 E&amp;S de alarma y audio </w:t>
            </w:r>
            <w:proofErr w:type="spellStart"/>
            <w:r w:rsidRPr="002D2D61">
              <w:rPr>
                <w:rFonts w:ascii="Century Gothic" w:hAnsi="Century Gothic"/>
                <w:sz w:val="20"/>
                <w:szCs w:val="18"/>
              </w:rPr>
              <w:t>PoE</w:t>
            </w:r>
            <w:proofErr w:type="spellEnd"/>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b/>
                <w:sz w:val="18"/>
                <w:szCs w:val="18"/>
              </w:rPr>
            </w:pPr>
            <w:r w:rsidRPr="00145624">
              <w:rPr>
                <w:rFonts w:ascii="Century Gothic" w:hAnsi="Century Gothic" w:cs="Arial"/>
                <w:sz w:val="18"/>
                <w:szCs w:val="18"/>
              </w:rPr>
              <w:t>17</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5</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Brazo de Pared para Cámara </w:t>
            </w:r>
            <w:proofErr w:type="spellStart"/>
            <w:r w:rsidRPr="002D2D61">
              <w:rPr>
                <w:rFonts w:ascii="Century Gothic" w:hAnsi="Century Gothic"/>
                <w:sz w:val="20"/>
                <w:szCs w:val="18"/>
              </w:rPr>
              <w:t>Bullet</w:t>
            </w:r>
            <w:proofErr w:type="spellEnd"/>
            <w:r w:rsidRPr="002D2D61">
              <w:rPr>
                <w:rFonts w:ascii="Century Gothic" w:hAnsi="Century Gothic"/>
                <w:sz w:val="20"/>
                <w:szCs w:val="18"/>
              </w:rPr>
              <w:t xml:space="preserve"> IP</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b/>
                <w:sz w:val="18"/>
                <w:szCs w:val="18"/>
              </w:rPr>
            </w:pPr>
            <w:r w:rsidRPr="00145624">
              <w:rPr>
                <w:rFonts w:ascii="Century Gothic" w:hAnsi="Century Gothic" w:cs="Arial"/>
                <w:sz w:val="18"/>
                <w:szCs w:val="18"/>
              </w:rPr>
              <w:t>17</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6</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Cámara IP Domo </w:t>
            </w:r>
            <w:proofErr w:type="spellStart"/>
            <w:r w:rsidRPr="002D2D61">
              <w:rPr>
                <w:rFonts w:ascii="Century Gothic" w:hAnsi="Century Gothic"/>
                <w:sz w:val="20"/>
                <w:szCs w:val="18"/>
              </w:rPr>
              <w:t>Antibandálica</w:t>
            </w:r>
            <w:proofErr w:type="spellEnd"/>
            <w:r w:rsidRPr="002D2D61">
              <w:rPr>
                <w:rFonts w:ascii="Century Gothic" w:hAnsi="Century Gothic"/>
                <w:sz w:val="20"/>
                <w:szCs w:val="18"/>
              </w:rPr>
              <w:t xml:space="preserve"> de 5 MP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con 111 grados de apertura,, micrófono integrado y reconocimiento inteligente</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b/>
                <w:sz w:val="18"/>
                <w:szCs w:val="18"/>
              </w:rPr>
            </w:pPr>
            <w:r w:rsidRPr="00145624">
              <w:rPr>
                <w:rFonts w:ascii="Century Gothic" w:hAnsi="Century Gothic" w:cs="Arial"/>
                <w:sz w:val="18"/>
                <w:szCs w:val="18"/>
              </w:rPr>
              <w:t>95</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7</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Brazo de Pared para Cámara Domo IP</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sz w:val="18"/>
                <w:szCs w:val="18"/>
              </w:rPr>
            </w:pPr>
            <w:r w:rsidRPr="00145624">
              <w:rPr>
                <w:rFonts w:ascii="Century Gothic" w:hAnsi="Century Gothic" w:cs="Arial"/>
                <w:sz w:val="18"/>
                <w:szCs w:val="18"/>
              </w:rPr>
              <w:t>95</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8</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Cámara </w:t>
            </w:r>
            <w:proofErr w:type="spellStart"/>
            <w:r w:rsidRPr="002D2D61">
              <w:rPr>
                <w:rFonts w:ascii="Century Gothic" w:hAnsi="Century Gothic"/>
                <w:sz w:val="20"/>
                <w:szCs w:val="18"/>
              </w:rPr>
              <w:t>Fisheye</w:t>
            </w:r>
            <w:proofErr w:type="spellEnd"/>
            <w:r w:rsidRPr="002D2D61">
              <w:rPr>
                <w:rFonts w:ascii="Century Gothic" w:hAnsi="Century Gothic"/>
                <w:sz w:val="20"/>
                <w:szCs w:val="18"/>
              </w:rPr>
              <w:t xml:space="preserve"> IP 5 Megapíxel /10 mts IR/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w:t>
            </w:r>
            <w:r w:rsidRPr="002D2D61">
              <w:rPr>
                <w:rFonts w:ascii="Century Gothic" w:hAnsi="Century Gothic"/>
                <w:sz w:val="20"/>
                <w:szCs w:val="18"/>
              </w:rPr>
              <w:lastRenderedPageBreak/>
              <w:t>Micrófono Integrado / Detección Inteligente</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lastRenderedPageBreak/>
              <w:t>PIEZA</w:t>
            </w:r>
          </w:p>
        </w:tc>
        <w:tc>
          <w:tcPr>
            <w:tcW w:w="1037" w:type="dxa"/>
            <w:vAlign w:val="center"/>
          </w:tcPr>
          <w:p w:rsidR="002D2D61" w:rsidRPr="00145624" w:rsidRDefault="002D2D61" w:rsidP="002D2D61">
            <w:pPr>
              <w:jc w:val="center"/>
              <w:rPr>
                <w:rFonts w:ascii="Century Gothic" w:hAnsi="Century Gothic" w:cs="Arial"/>
                <w:sz w:val="18"/>
                <w:szCs w:val="18"/>
              </w:rPr>
            </w:pPr>
            <w:r w:rsidRPr="00145624">
              <w:rPr>
                <w:rFonts w:ascii="Century Gothic" w:hAnsi="Century Gothic" w:cs="Arial"/>
                <w:sz w:val="18"/>
                <w:szCs w:val="18"/>
              </w:rPr>
              <w:t>8</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lastRenderedPageBreak/>
              <w:t>9</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proofErr w:type="spellStart"/>
            <w:r w:rsidRPr="002D2D61">
              <w:rPr>
                <w:rFonts w:ascii="Century Gothic" w:hAnsi="Century Gothic"/>
                <w:sz w:val="20"/>
                <w:szCs w:val="18"/>
              </w:rPr>
              <w:t>Switch</w:t>
            </w:r>
            <w:proofErr w:type="spellEnd"/>
            <w:r w:rsidRPr="002D2D61">
              <w:rPr>
                <w:rFonts w:ascii="Century Gothic" w:hAnsi="Century Gothic"/>
                <w:sz w:val="20"/>
                <w:szCs w:val="18"/>
              </w:rPr>
              <w:t xml:space="preserve">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de 10 puertos </w:t>
            </w:r>
            <w:proofErr w:type="spellStart"/>
            <w:r w:rsidRPr="002D2D61">
              <w:rPr>
                <w:rFonts w:ascii="Century Gothic" w:hAnsi="Century Gothic"/>
                <w:sz w:val="20"/>
                <w:szCs w:val="18"/>
              </w:rPr>
              <w:t>Fast</w:t>
            </w:r>
            <w:proofErr w:type="spellEnd"/>
            <w:r w:rsidRPr="002D2D61">
              <w:rPr>
                <w:rFonts w:ascii="Century Gothic" w:hAnsi="Century Gothic"/>
                <w:sz w:val="20"/>
                <w:szCs w:val="18"/>
              </w:rPr>
              <w:t xml:space="preserve"> Ethernet, 8 puertos </w:t>
            </w:r>
            <w:proofErr w:type="spellStart"/>
            <w:r w:rsidRPr="002D2D61">
              <w:rPr>
                <w:rFonts w:ascii="Century Gothic" w:hAnsi="Century Gothic"/>
                <w:sz w:val="20"/>
                <w:szCs w:val="18"/>
              </w:rPr>
              <w:t>PoE</w:t>
            </w:r>
            <w:proofErr w:type="spellEnd"/>
            <w:r w:rsidRPr="002D2D61">
              <w:rPr>
                <w:rFonts w:ascii="Century Gothic" w:hAnsi="Century Gothic"/>
                <w:sz w:val="20"/>
                <w:szCs w:val="18"/>
              </w:rPr>
              <w:t xml:space="preserve">, 2 puertos </w:t>
            </w:r>
            <w:proofErr w:type="spellStart"/>
            <w:r w:rsidRPr="002D2D61">
              <w:rPr>
                <w:rFonts w:ascii="Century Gothic" w:hAnsi="Century Gothic"/>
                <w:sz w:val="20"/>
                <w:szCs w:val="18"/>
              </w:rPr>
              <w:t>uplink</w:t>
            </w:r>
            <w:proofErr w:type="spellEnd"/>
            <w:r w:rsidRPr="002D2D61">
              <w:rPr>
                <w:rFonts w:ascii="Century Gothic" w:hAnsi="Century Gothic"/>
                <w:sz w:val="20"/>
                <w:szCs w:val="18"/>
              </w:rPr>
              <w:t xml:space="preserve"> 10/100/1000</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sz w:val="18"/>
                <w:szCs w:val="18"/>
              </w:rPr>
            </w:pPr>
            <w:r w:rsidRPr="00145624">
              <w:rPr>
                <w:rFonts w:ascii="Century Gothic" w:hAnsi="Century Gothic" w:cs="Arial"/>
                <w:sz w:val="18"/>
                <w:szCs w:val="18"/>
              </w:rPr>
              <w:t>8</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2D2D61" w:rsidRPr="00145624" w:rsidTr="002D2D61">
        <w:trPr>
          <w:trHeight w:val="396"/>
        </w:trPr>
        <w:tc>
          <w:tcPr>
            <w:tcW w:w="929"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10</w:t>
            </w:r>
          </w:p>
        </w:tc>
        <w:tc>
          <w:tcPr>
            <w:tcW w:w="2805" w:type="dxa"/>
            <w:tcBorders>
              <w:top w:val="single" w:sz="4" w:space="0" w:color="auto"/>
              <w:left w:val="single" w:sz="4" w:space="0" w:color="auto"/>
              <w:bottom w:val="single" w:sz="4" w:space="0" w:color="auto"/>
              <w:right w:val="single" w:sz="4" w:space="0" w:color="auto"/>
            </w:tcBorders>
          </w:tcPr>
          <w:p w:rsidR="002D2D61" w:rsidRPr="002D2D61" w:rsidRDefault="002D2D61" w:rsidP="002D2D61">
            <w:pPr>
              <w:rPr>
                <w:rFonts w:ascii="Century Gothic" w:hAnsi="Century Gothic"/>
                <w:sz w:val="20"/>
                <w:szCs w:val="18"/>
              </w:rPr>
            </w:pPr>
            <w:r w:rsidRPr="002D2D61">
              <w:rPr>
                <w:rFonts w:ascii="Century Gothic" w:hAnsi="Century Gothic"/>
                <w:sz w:val="20"/>
                <w:szCs w:val="18"/>
              </w:rPr>
              <w:t xml:space="preserve">Instalación que incluye , material necesario de sujeción, tubería / canaleta, cable </w:t>
            </w:r>
            <w:proofErr w:type="spellStart"/>
            <w:r w:rsidRPr="002D2D61">
              <w:rPr>
                <w:rFonts w:ascii="Century Gothic" w:hAnsi="Century Gothic"/>
                <w:sz w:val="20"/>
                <w:szCs w:val="18"/>
              </w:rPr>
              <w:t>utp</w:t>
            </w:r>
            <w:proofErr w:type="spellEnd"/>
            <w:r w:rsidRPr="002D2D61">
              <w:rPr>
                <w:rFonts w:ascii="Century Gothic" w:hAnsi="Century Gothic"/>
                <w:sz w:val="20"/>
                <w:szCs w:val="18"/>
              </w:rPr>
              <w:t xml:space="preserve"> </w:t>
            </w:r>
            <w:proofErr w:type="spellStart"/>
            <w:r w:rsidRPr="002D2D61">
              <w:rPr>
                <w:rFonts w:ascii="Century Gothic" w:hAnsi="Century Gothic"/>
                <w:sz w:val="20"/>
                <w:szCs w:val="18"/>
              </w:rPr>
              <w:t>cat</w:t>
            </w:r>
            <w:proofErr w:type="spellEnd"/>
            <w:r w:rsidRPr="002D2D61">
              <w:rPr>
                <w:rFonts w:ascii="Century Gothic" w:hAnsi="Century Gothic"/>
                <w:sz w:val="20"/>
                <w:szCs w:val="18"/>
              </w:rPr>
              <w:t xml:space="preserve"> 6 nodos certificados, configuración, puesta en marcha y capacitación por cámara</w:t>
            </w:r>
          </w:p>
        </w:tc>
        <w:tc>
          <w:tcPr>
            <w:tcW w:w="901" w:type="dxa"/>
            <w:vAlign w:val="center"/>
          </w:tcPr>
          <w:p w:rsidR="002D2D61" w:rsidRPr="00145624" w:rsidRDefault="002D2D61" w:rsidP="002D2D61">
            <w:pPr>
              <w:pStyle w:val="Standard"/>
              <w:jc w:val="center"/>
              <w:rPr>
                <w:rFonts w:ascii="Century Gothic" w:hAnsi="Century Gothic"/>
                <w:sz w:val="18"/>
                <w:szCs w:val="18"/>
              </w:rPr>
            </w:pPr>
            <w:r w:rsidRPr="00145624">
              <w:rPr>
                <w:rFonts w:ascii="Century Gothic" w:hAnsi="Century Gothic"/>
                <w:sz w:val="18"/>
                <w:szCs w:val="18"/>
              </w:rPr>
              <w:t>PIEZA</w:t>
            </w:r>
          </w:p>
        </w:tc>
        <w:tc>
          <w:tcPr>
            <w:tcW w:w="1037" w:type="dxa"/>
            <w:vAlign w:val="center"/>
          </w:tcPr>
          <w:p w:rsidR="002D2D61" w:rsidRPr="00145624" w:rsidRDefault="002D2D61" w:rsidP="002D2D61">
            <w:pPr>
              <w:jc w:val="center"/>
              <w:rPr>
                <w:rFonts w:ascii="Century Gothic" w:hAnsi="Century Gothic" w:cs="Arial"/>
                <w:sz w:val="18"/>
                <w:szCs w:val="18"/>
              </w:rPr>
            </w:pPr>
            <w:r w:rsidRPr="00145624">
              <w:rPr>
                <w:rFonts w:ascii="Century Gothic" w:hAnsi="Century Gothic" w:cs="Arial"/>
                <w:sz w:val="18"/>
                <w:szCs w:val="18"/>
              </w:rPr>
              <w:t>120</w:t>
            </w:r>
          </w:p>
        </w:tc>
        <w:tc>
          <w:tcPr>
            <w:tcW w:w="1102" w:type="dxa"/>
          </w:tcPr>
          <w:p w:rsidR="002D2D61" w:rsidRPr="00145624" w:rsidRDefault="002D2D61" w:rsidP="002D2D61">
            <w:pPr>
              <w:jc w:val="center"/>
              <w:rPr>
                <w:rFonts w:ascii="Century Gothic" w:hAnsi="Century Gothic" w:cs="Arial"/>
                <w:sz w:val="18"/>
                <w:szCs w:val="18"/>
              </w:rPr>
            </w:pPr>
          </w:p>
        </w:tc>
        <w:tc>
          <w:tcPr>
            <w:tcW w:w="929" w:type="dxa"/>
          </w:tcPr>
          <w:p w:rsidR="002D2D61" w:rsidRPr="00145624" w:rsidRDefault="002D2D61" w:rsidP="002D2D61">
            <w:pPr>
              <w:jc w:val="center"/>
              <w:rPr>
                <w:rFonts w:ascii="Century Gothic" w:hAnsi="Century Gothic" w:cs="Arial"/>
                <w:sz w:val="18"/>
                <w:szCs w:val="18"/>
              </w:rPr>
            </w:pPr>
          </w:p>
        </w:tc>
        <w:tc>
          <w:tcPr>
            <w:tcW w:w="1222" w:type="dxa"/>
          </w:tcPr>
          <w:p w:rsidR="002D2D61" w:rsidRPr="00145624" w:rsidRDefault="002D2D61" w:rsidP="002D2D61">
            <w:pPr>
              <w:jc w:val="center"/>
              <w:rPr>
                <w:rFonts w:ascii="Century Gothic" w:hAnsi="Century Gothic" w:cs="Arial"/>
                <w:sz w:val="18"/>
                <w:szCs w:val="18"/>
              </w:rPr>
            </w:pPr>
          </w:p>
        </w:tc>
      </w:tr>
      <w:tr w:rsidR="00400CDA" w:rsidRPr="00145624" w:rsidTr="002D2D61">
        <w:trPr>
          <w:trHeight w:val="396"/>
        </w:trPr>
        <w:tc>
          <w:tcPr>
            <w:tcW w:w="7703" w:type="dxa"/>
            <w:gridSpan w:val="6"/>
            <w:vAlign w:val="center"/>
          </w:tcPr>
          <w:p w:rsidR="00400CDA" w:rsidRPr="00145624" w:rsidRDefault="00400CDA" w:rsidP="00400CDA">
            <w:pPr>
              <w:jc w:val="right"/>
              <w:rPr>
                <w:rFonts w:ascii="Century Gothic" w:hAnsi="Century Gothic" w:cs="Arial"/>
                <w:b/>
                <w:sz w:val="18"/>
                <w:szCs w:val="18"/>
              </w:rPr>
            </w:pPr>
            <w:r w:rsidRPr="00145624">
              <w:rPr>
                <w:rFonts w:ascii="Century Gothic" w:hAnsi="Century Gothic" w:cs="Arial"/>
                <w:b/>
                <w:sz w:val="18"/>
                <w:szCs w:val="18"/>
              </w:rPr>
              <w:t>SUB TOTAL</w:t>
            </w:r>
          </w:p>
        </w:tc>
        <w:tc>
          <w:tcPr>
            <w:tcW w:w="1222" w:type="dxa"/>
          </w:tcPr>
          <w:p w:rsidR="00400CDA" w:rsidRPr="00145624" w:rsidRDefault="00400CDA" w:rsidP="00606081">
            <w:pPr>
              <w:jc w:val="center"/>
              <w:rPr>
                <w:rFonts w:ascii="Century Gothic" w:hAnsi="Century Gothic" w:cs="Arial"/>
                <w:sz w:val="18"/>
                <w:szCs w:val="18"/>
              </w:rPr>
            </w:pPr>
          </w:p>
        </w:tc>
      </w:tr>
      <w:tr w:rsidR="00400CDA" w:rsidRPr="00145624" w:rsidTr="002D2D61">
        <w:trPr>
          <w:trHeight w:val="396"/>
        </w:trPr>
        <w:tc>
          <w:tcPr>
            <w:tcW w:w="7703" w:type="dxa"/>
            <w:gridSpan w:val="6"/>
            <w:vAlign w:val="center"/>
          </w:tcPr>
          <w:p w:rsidR="00400CDA" w:rsidRPr="00145624" w:rsidRDefault="00400CDA" w:rsidP="00400CDA">
            <w:pPr>
              <w:jc w:val="right"/>
              <w:rPr>
                <w:rFonts w:ascii="Century Gothic" w:hAnsi="Century Gothic" w:cs="Arial"/>
                <w:b/>
                <w:sz w:val="18"/>
                <w:szCs w:val="18"/>
              </w:rPr>
            </w:pPr>
            <w:r w:rsidRPr="00145624">
              <w:rPr>
                <w:rFonts w:ascii="Century Gothic" w:hAnsi="Century Gothic" w:cs="Arial"/>
                <w:b/>
                <w:sz w:val="18"/>
                <w:szCs w:val="18"/>
              </w:rPr>
              <w:t>IVA</w:t>
            </w:r>
          </w:p>
        </w:tc>
        <w:tc>
          <w:tcPr>
            <w:tcW w:w="1222" w:type="dxa"/>
          </w:tcPr>
          <w:p w:rsidR="00400CDA" w:rsidRPr="00145624" w:rsidRDefault="00400CDA" w:rsidP="00606081">
            <w:pPr>
              <w:jc w:val="center"/>
              <w:rPr>
                <w:rFonts w:ascii="Century Gothic" w:hAnsi="Century Gothic" w:cs="Arial"/>
                <w:sz w:val="18"/>
                <w:szCs w:val="18"/>
              </w:rPr>
            </w:pPr>
          </w:p>
        </w:tc>
      </w:tr>
      <w:tr w:rsidR="00400CDA" w:rsidRPr="00145624" w:rsidTr="002D2D61">
        <w:trPr>
          <w:trHeight w:val="396"/>
        </w:trPr>
        <w:tc>
          <w:tcPr>
            <w:tcW w:w="7703" w:type="dxa"/>
            <w:gridSpan w:val="6"/>
            <w:vAlign w:val="center"/>
          </w:tcPr>
          <w:p w:rsidR="00400CDA" w:rsidRPr="00145624" w:rsidRDefault="00400CDA" w:rsidP="00400CDA">
            <w:pPr>
              <w:jc w:val="right"/>
              <w:rPr>
                <w:rFonts w:ascii="Century Gothic" w:hAnsi="Century Gothic" w:cs="Arial"/>
                <w:b/>
                <w:sz w:val="18"/>
                <w:szCs w:val="18"/>
              </w:rPr>
            </w:pPr>
            <w:r w:rsidRPr="00145624">
              <w:rPr>
                <w:rFonts w:ascii="Century Gothic" w:hAnsi="Century Gothic" w:cs="Arial"/>
                <w:b/>
                <w:sz w:val="18"/>
                <w:szCs w:val="18"/>
              </w:rPr>
              <w:t>TOTAL</w:t>
            </w:r>
          </w:p>
        </w:tc>
        <w:tc>
          <w:tcPr>
            <w:tcW w:w="1222" w:type="dxa"/>
          </w:tcPr>
          <w:p w:rsidR="00400CDA" w:rsidRPr="00145624" w:rsidRDefault="00400CDA" w:rsidP="00606081">
            <w:pPr>
              <w:jc w:val="center"/>
              <w:rPr>
                <w:rFonts w:ascii="Century Gothic" w:hAnsi="Century Gothic" w:cs="Arial"/>
                <w:sz w:val="18"/>
                <w:szCs w:val="18"/>
              </w:rPr>
            </w:pPr>
          </w:p>
        </w:tc>
      </w:tr>
    </w:tbl>
    <w:p w:rsidR="00082F97" w:rsidRDefault="00082F97" w:rsidP="00E447C9">
      <w:pPr>
        <w:spacing w:after="0" w:line="276" w:lineRule="auto"/>
        <w:rPr>
          <w:rFonts w:ascii="Century Gothic" w:eastAsia="Arial" w:hAnsi="Century Gothic" w:cs="Arial"/>
        </w:rPr>
      </w:pPr>
    </w:p>
    <w:p w:rsidR="00400CDA" w:rsidRDefault="00400CDA" w:rsidP="00E447C9">
      <w:pPr>
        <w:spacing w:after="0" w:line="276" w:lineRule="auto"/>
        <w:rPr>
          <w:rFonts w:ascii="Century Gothic" w:eastAsia="Arial" w:hAnsi="Century Gothic" w:cs="Arial"/>
        </w:rPr>
      </w:pPr>
    </w:p>
    <w:p w:rsidR="00400CDA" w:rsidRDefault="00400CDA" w:rsidP="00E447C9">
      <w:pPr>
        <w:spacing w:after="0" w:line="276" w:lineRule="auto"/>
        <w:rPr>
          <w:rFonts w:ascii="Century Gothic" w:eastAsia="Arial" w:hAnsi="Century Gothic" w:cs="Arial"/>
        </w:rPr>
      </w:pPr>
    </w:p>
    <w:p w:rsidR="0087396A" w:rsidRDefault="0087396A"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Pr="00133D2C" w:rsidRDefault="001B0900"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Pr="00133D2C" w:rsidRDefault="002764DD" w:rsidP="00084A0F">
      <w:pPr>
        <w:spacing w:after="200" w:line="276" w:lineRule="auto"/>
        <w:jc w:val="both"/>
        <w:rPr>
          <w:rFonts w:ascii="Century Gothic" w:hAnsi="Century Gothic" w:cs="Arial"/>
          <w:b/>
          <w:bCs/>
        </w:rPr>
      </w:pPr>
    </w:p>
    <w:p w:rsidR="0081675E" w:rsidRPr="00B614E8" w:rsidRDefault="0081675E" w:rsidP="00084A0F">
      <w:pPr>
        <w:spacing w:after="200" w:line="276" w:lineRule="auto"/>
        <w:jc w:val="both"/>
        <w:rPr>
          <w:rFonts w:ascii="Century Gothic" w:eastAsia="Arial" w:hAnsi="Century Gothic" w:cs="Arial"/>
        </w:rPr>
      </w:pPr>
      <w:r w:rsidRPr="00133D2C">
        <w:rPr>
          <w:rFonts w:ascii="Century Gothic" w:eastAsia="Arial" w:hAnsi="Century Gothic" w:cs="Arial"/>
          <w:b/>
        </w:rPr>
        <w:t>NOTA IMPORTANTE</w:t>
      </w:r>
      <w:r w:rsidRPr="00B614E8">
        <w:rPr>
          <w:rFonts w:ascii="Century Gothic" w:eastAsia="Arial" w:hAnsi="Century Gothic" w:cs="Arial"/>
        </w:rPr>
        <w:t>: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582A36" w:rsidRDefault="00582A36" w:rsidP="00084A0F">
      <w:pPr>
        <w:spacing w:after="200" w:line="276" w:lineRule="auto"/>
        <w:jc w:val="both"/>
        <w:rPr>
          <w:rFonts w:ascii="Century Gothic" w:eastAsia="Arial" w:hAnsi="Century Gothic" w:cs="Arial"/>
          <w:b/>
        </w:rPr>
      </w:pPr>
    </w:p>
    <w:p w:rsidR="00582A36" w:rsidRDefault="00582A36" w:rsidP="00084A0F">
      <w:pPr>
        <w:spacing w:after="200" w:line="276" w:lineRule="auto"/>
        <w:jc w:val="both"/>
        <w:rPr>
          <w:rFonts w:ascii="Century Gothic" w:eastAsia="Arial" w:hAnsi="Century Gothic" w:cs="Arial"/>
          <w:b/>
        </w:rPr>
      </w:pPr>
    </w:p>
    <w:p w:rsidR="00582A36" w:rsidRDefault="00582A36" w:rsidP="00084A0F">
      <w:pPr>
        <w:spacing w:after="200" w:line="276" w:lineRule="auto"/>
        <w:jc w:val="both"/>
        <w:rPr>
          <w:rFonts w:ascii="Century Gothic" w:eastAsia="Arial" w:hAnsi="Century Gothic" w:cs="Arial"/>
          <w:b/>
        </w:rPr>
      </w:pPr>
    </w:p>
    <w:p w:rsidR="00582A36" w:rsidRDefault="00582A36" w:rsidP="00084A0F">
      <w:pPr>
        <w:spacing w:after="200" w:line="276" w:lineRule="auto"/>
        <w:jc w:val="both"/>
        <w:rPr>
          <w:rFonts w:ascii="Century Gothic" w:eastAsia="Arial" w:hAnsi="Century Gothic" w:cs="Arial"/>
          <w:b/>
        </w:rPr>
      </w:pPr>
    </w:p>
    <w:p w:rsidR="00582A36" w:rsidRDefault="00582A36" w:rsidP="00084A0F">
      <w:pPr>
        <w:spacing w:after="200" w:line="276" w:lineRule="auto"/>
        <w:jc w:val="both"/>
        <w:rPr>
          <w:rFonts w:ascii="Century Gothic" w:eastAsia="Arial" w:hAnsi="Century Gothic" w:cs="Arial"/>
          <w:b/>
        </w:rPr>
      </w:pPr>
    </w:p>
    <w:p w:rsidR="002D2D61" w:rsidRDefault="002D2D61">
      <w:pPr>
        <w:spacing w:after="0" w:line="240" w:lineRule="auto"/>
        <w:jc w:val="center"/>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796885" w:rsidRPr="00926300" w:rsidRDefault="008B2BDB" w:rsidP="00796885">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 xml:space="preserve">ME REFIERO A MI PARTICIPACIÓN EN LA </w:t>
      </w:r>
      <w:r w:rsidRPr="00133D2C">
        <w:rPr>
          <w:rFonts w:ascii="Century Gothic" w:eastAsia="Arial" w:hAnsi="Century Gothic" w:cs="Arial"/>
          <w:b/>
        </w:rPr>
        <w:t>LICITACIÓN PÚBLICA</w:t>
      </w:r>
      <w:r>
        <w:rPr>
          <w:rFonts w:ascii="Century Gothic" w:eastAsia="Arial" w:hAnsi="Century Gothic" w:cs="Arial"/>
          <w:b/>
        </w:rPr>
        <w:t xml:space="preserve"> LOCAL</w:t>
      </w:r>
      <w:r w:rsidRPr="00133D2C">
        <w:rPr>
          <w:rFonts w:ascii="Century Gothic" w:eastAsia="Arial" w:hAnsi="Century Gothic" w:cs="Arial"/>
          <w:b/>
        </w:rPr>
        <w:t xml:space="preserve"> SIN </w:t>
      </w:r>
      <w:r w:rsidRPr="00133D2C">
        <w:rPr>
          <w:rFonts w:ascii="Century Gothic" w:hAnsi="Century Gothic" w:cs="Arial"/>
          <w:b/>
        </w:rPr>
        <w:t xml:space="preserve">CONCURRENCIA DEL COMITÉ DE ADQUISICIONES NÚMERO </w:t>
      </w:r>
      <w:r w:rsidR="00796885" w:rsidRPr="00DA262A">
        <w:rPr>
          <w:rFonts w:ascii="Century Gothic" w:hAnsi="Century Gothic" w:cs="Arial"/>
          <w:b/>
        </w:rPr>
        <w:t>LSC-04</w:t>
      </w:r>
      <w:r w:rsidR="00796885">
        <w:rPr>
          <w:rFonts w:ascii="Century Gothic" w:hAnsi="Century Gothic" w:cs="Arial"/>
          <w:b/>
        </w:rPr>
        <w:t>7</w:t>
      </w:r>
      <w:r w:rsidR="00796885" w:rsidRPr="00DA262A">
        <w:rPr>
          <w:rFonts w:ascii="Century Gothic" w:hAnsi="Century Gothic" w:cs="Arial"/>
          <w:b/>
        </w:rPr>
        <w:t>/2023 PARA</w:t>
      </w:r>
      <w:r w:rsidR="00796885" w:rsidRPr="00DA262A">
        <w:t xml:space="preserve"> </w:t>
      </w:r>
      <w:r w:rsidR="00796885" w:rsidRPr="00DA262A">
        <w:rPr>
          <w:rFonts w:ascii="Century Gothic" w:hAnsi="Century Gothic" w:cs="Arial"/>
          <w:b/>
        </w:rPr>
        <w:t xml:space="preserve">LA </w:t>
      </w:r>
      <w:r w:rsidR="00796885" w:rsidRPr="0036692C">
        <w:rPr>
          <w:rFonts w:ascii="Century Gothic" w:hAnsi="Century Gothic" w:cs="Times New Roman"/>
          <w:b/>
        </w:rPr>
        <w:t>ADQUISICIÓN DE SISTEMAS</w:t>
      </w:r>
      <w:r w:rsidR="00796885">
        <w:rPr>
          <w:rFonts w:ascii="Century Gothic" w:hAnsi="Century Gothic" w:cs="Times New Roman"/>
          <w:b/>
        </w:rPr>
        <w:t xml:space="preserve"> </w:t>
      </w:r>
      <w:r w:rsidR="00796885" w:rsidRPr="0036692C">
        <w:rPr>
          <w:rFonts w:ascii="Century Gothic" w:hAnsi="Century Gothic" w:cs="Times New Roman"/>
          <w:b/>
        </w:rPr>
        <w:t xml:space="preserve">DE </w:t>
      </w:r>
      <w:r w:rsidR="00796885">
        <w:rPr>
          <w:rFonts w:ascii="Century Gothic" w:hAnsi="Century Gothic" w:cs="Times New Roman"/>
          <w:b/>
        </w:rPr>
        <w:t xml:space="preserve">CIRCUITO CERRADO DE VIDEO VIGILANCIA </w:t>
      </w:r>
      <w:r w:rsidR="00796885" w:rsidRPr="0036692C">
        <w:rPr>
          <w:rFonts w:ascii="Century Gothic" w:hAnsi="Century Gothic" w:cs="Times New Roman"/>
          <w:b/>
        </w:rPr>
        <w:t>(</w:t>
      </w:r>
      <w:r w:rsidR="00796885">
        <w:rPr>
          <w:rFonts w:ascii="Century Gothic" w:hAnsi="Century Gothic" w:cs="Times New Roman"/>
          <w:b/>
        </w:rPr>
        <w:t>CCTV</w:t>
      </w:r>
      <w:r w:rsidR="00796885" w:rsidRPr="0036692C">
        <w:rPr>
          <w:rFonts w:ascii="Century Gothic" w:hAnsi="Century Gothic" w:cs="Times New Roman"/>
          <w:b/>
        </w:rPr>
        <w:t>)</w:t>
      </w:r>
      <w:r w:rsidR="00796885" w:rsidRPr="00DA262A">
        <w:rPr>
          <w:rFonts w:ascii="Century Gothic" w:hAnsi="Century Gothic" w:cs="Times New Roman"/>
          <w:b/>
        </w:rPr>
        <w:t>, PARA LAS ÁREAS ADMINITRATIVAS DEL ORGANISMO PÚBLICO DESCENTRALIZADO, SERVICIOS DE SALUD DEL MUNICIPIO DE ZAPOPAN</w:t>
      </w:r>
    </w:p>
    <w:p w:rsidR="008B2BDB" w:rsidRPr="00926300" w:rsidRDefault="008B2BDB" w:rsidP="008B2BDB">
      <w:pPr>
        <w:pStyle w:val="Encabezado"/>
        <w:tabs>
          <w:tab w:val="clear" w:pos="4419"/>
          <w:tab w:val="clear" w:pos="8838"/>
          <w:tab w:val="center" w:pos="4252"/>
          <w:tab w:val="right" w:pos="8504"/>
        </w:tabs>
        <w:contextualSpacing/>
        <w:jc w:val="both"/>
        <w:rPr>
          <w:rFonts w:ascii="Century Gothic" w:hAnsi="Century Gothic" w:cs="Times New Roman"/>
          <w:b/>
        </w:rPr>
      </w:pP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A23856">
      <w:pPr>
        <w:pStyle w:val="Encabezado"/>
        <w:tabs>
          <w:tab w:val="clear" w:pos="4419"/>
          <w:tab w:val="clear" w:pos="8838"/>
          <w:tab w:val="center" w:pos="4252"/>
          <w:tab w:val="right" w:pos="8504"/>
        </w:tabs>
        <w:contextualSpacing/>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w:t>
      </w:r>
      <w:r w:rsidRPr="00582A36">
        <w:rPr>
          <w:rFonts w:ascii="Century Gothic" w:hAnsi="Century Gothic" w:cs="Arial"/>
          <w:lang w:eastAsia="en-US"/>
        </w:rPr>
        <w:t xml:space="preserve">licitación pública con concurrencia del Comité de Adquisiciones con número </w:t>
      </w:r>
      <w:r w:rsidR="008D4DD9" w:rsidRPr="00582A36">
        <w:rPr>
          <w:rFonts w:ascii="Century Gothic" w:hAnsi="Century Gothic" w:cs="Arial"/>
          <w:b/>
          <w:lang w:eastAsia="en-US"/>
        </w:rPr>
        <w:t>LS</w:t>
      </w:r>
      <w:r w:rsidRPr="00582A36">
        <w:rPr>
          <w:rFonts w:ascii="Century Gothic" w:hAnsi="Century Gothic" w:cs="Arial"/>
          <w:b/>
          <w:lang w:eastAsia="en-US"/>
        </w:rPr>
        <w:t>C-</w:t>
      </w:r>
      <w:r w:rsidR="00D34683" w:rsidRPr="00582A36">
        <w:rPr>
          <w:rFonts w:ascii="Century Gothic" w:hAnsi="Century Gothic" w:cs="Arial"/>
          <w:b/>
          <w:color w:val="000000"/>
          <w:lang w:eastAsia="en-US"/>
        </w:rPr>
        <w:t>04</w:t>
      </w:r>
      <w:r w:rsidR="00796885" w:rsidRPr="00582A36">
        <w:rPr>
          <w:rFonts w:ascii="Century Gothic" w:hAnsi="Century Gothic" w:cs="Arial"/>
          <w:b/>
          <w:color w:val="000000"/>
          <w:lang w:eastAsia="en-US"/>
        </w:rPr>
        <w:t>7</w:t>
      </w:r>
      <w:r w:rsidRPr="00582A36">
        <w:rPr>
          <w:rFonts w:ascii="Century Gothic" w:hAnsi="Century Gothic" w:cs="Arial"/>
          <w:b/>
          <w:color w:val="000000"/>
          <w:lang w:eastAsia="en-US"/>
        </w:rPr>
        <w:t>/2023</w:t>
      </w:r>
      <w:r w:rsidRPr="00582A36">
        <w:rPr>
          <w:rFonts w:ascii="Century Gothic" w:hAnsi="Century Gothic" w:cs="Arial"/>
          <w:lang w:eastAsia="en-US"/>
        </w:rPr>
        <w:t>, a favor y a dispo</w:t>
      </w:r>
      <w:r w:rsidR="00E56119" w:rsidRPr="00582A36">
        <w:rPr>
          <w:rFonts w:ascii="Century Gothic" w:hAnsi="Century Gothic" w:cs="Arial"/>
          <w:lang w:eastAsia="en-US"/>
        </w:rPr>
        <w:t xml:space="preserve">sición de </w:t>
      </w:r>
      <w:r w:rsidRPr="00582A36">
        <w:rPr>
          <w:rFonts w:ascii="Century Gothic" w:hAnsi="Century Gothic" w:cs="Arial"/>
          <w:lang w:eastAsia="en-US"/>
        </w:rPr>
        <w:t xml:space="preserve">Servicios de Salud del Municipio de Zapopan, con </w:t>
      </w:r>
      <w:r w:rsidRPr="00582A36">
        <w:rPr>
          <w:rFonts w:ascii="Century Gothic" w:hAnsi="Century Gothic" w:cs="Arial"/>
        </w:rPr>
        <w:t xml:space="preserve">RFC: SSM010830U83 y domicilio en la calle Ramón Corona 500 Col. Centro, Zapopan, Jalisco. C.P. 45100, </w:t>
      </w:r>
      <w:r w:rsidRPr="00582A36">
        <w:rPr>
          <w:rFonts w:ascii="Century Gothic" w:hAnsi="Century Gothic" w:cs="Arial"/>
          <w:lang w:eastAsia="en-US"/>
        </w:rPr>
        <w:t>para garantizar por parte de “nombre y dirección completos del</w:t>
      </w:r>
      <w:r w:rsidRPr="00133D2C">
        <w:rPr>
          <w:rFonts w:ascii="Century Gothic" w:hAnsi="Century Gothic" w:cs="Arial"/>
          <w:lang w:eastAsia="en-US"/>
        </w:rPr>
        <w:t xml:space="preserve">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w:t>
      </w:r>
      <w:r w:rsidRPr="00AD23C3">
        <w:rPr>
          <w:rFonts w:ascii="Century Gothic" w:hAnsi="Century Gothic" w:cs="Arial"/>
          <w:lang w:eastAsia="en-US"/>
        </w:rPr>
        <w:t>deriv</w:t>
      </w:r>
      <w:r w:rsidR="008D4DD9" w:rsidRPr="00AD23C3">
        <w:rPr>
          <w:rFonts w:ascii="Century Gothic" w:hAnsi="Century Gothic" w:cs="Arial"/>
          <w:lang w:eastAsia="en-US"/>
        </w:rPr>
        <w:t>ado de la  Licitación Pública Si</w:t>
      </w:r>
      <w:r w:rsidRPr="00AD23C3">
        <w:rPr>
          <w:rFonts w:ascii="Century Gothic" w:hAnsi="Century Gothic" w:cs="Arial"/>
          <w:lang w:eastAsia="en-US"/>
        </w:rPr>
        <w:t>n Concurrencia del Comité de Adquisiciones número</w:t>
      </w:r>
      <w:r w:rsidR="008D4DD9" w:rsidRPr="00AD23C3">
        <w:rPr>
          <w:rFonts w:ascii="Century Gothic" w:hAnsi="Century Gothic" w:cs="Arial"/>
          <w:b/>
          <w:lang w:eastAsia="en-US"/>
        </w:rPr>
        <w:t xml:space="preserve"> LSC-</w:t>
      </w:r>
      <w:r w:rsidR="00D34683" w:rsidRPr="00AD23C3">
        <w:rPr>
          <w:rFonts w:ascii="Century Gothic" w:hAnsi="Century Gothic" w:cs="Arial"/>
          <w:b/>
          <w:lang w:eastAsia="en-US"/>
        </w:rPr>
        <w:t>04</w:t>
      </w:r>
      <w:r w:rsidR="00796885">
        <w:rPr>
          <w:rFonts w:ascii="Century Gothic" w:hAnsi="Century Gothic" w:cs="Arial"/>
          <w:b/>
          <w:lang w:eastAsia="en-US"/>
        </w:rPr>
        <w:t>7</w:t>
      </w:r>
      <w:r w:rsidRPr="00AD23C3">
        <w:rPr>
          <w:rFonts w:ascii="Century Gothic" w:hAnsi="Century Gothic" w:cs="Arial"/>
          <w:b/>
          <w:lang w:eastAsia="en-US"/>
        </w:rPr>
        <w:t xml:space="preserve">/2023 </w:t>
      </w:r>
      <w:r w:rsidR="0087396A" w:rsidRPr="00AD23C3">
        <w:rPr>
          <w:rFonts w:ascii="Century Gothic" w:eastAsia="Arial" w:hAnsi="Century Gothic" w:cs="Arial"/>
          <w:b/>
        </w:rPr>
        <w:t>P</w:t>
      </w:r>
      <w:r w:rsidR="00A23856" w:rsidRPr="00AD23C3">
        <w:rPr>
          <w:rFonts w:ascii="Century Gothic" w:eastAsia="Arial" w:hAnsi="Century Gothic" w:cs="Arial"/>
          <w:b/>
        </w:rPr>
        <w:t xml:space="preserve">ara la </w:t>
      </w:r>
      <w:r w:rsidR="00A23856" w:rsidRPr="0036692C">
        <w:rPr>
          <w:rFonts w:ascii="Century Gothic" w:hAnsi="Century Gothic" w:cs="Times New Roman"/>
          <w:b/>
        </w:rPr>
        <w:t xml:space="preserve">adquisición de </w:t>
      </w:r>
      <w:r w:rsidR="00A23856">
        <w:rPr>
          <w:rFonts w:ascii="Century Gothic" w:hAnsi="Century Gothic" w:cs="Times New Roman"/>
          <w:b/>
        </w:rPr>
        <w:t>S</w:t>
      </w:r>
      <w:r w:rsidR="00A23856" w:rsidRPr="0036692C">
        <w:rPr>
          <w:rFonts w:ascii="Century Gothic" w:hAnsi="Century Gothic" w:cs="Times New Roman"/>
          <w:b/>
        </w:rPr>
        <w:t>istemas</w:t>
      </w:r>
      <w:r w:rsidR="00A23856">
        <w:rPr>
          <w:rFonts w:ascii="Century Gothic" w:hAnsi="Century Gothic" w:cs="Times New Roman"/>
          <w:b/>
        </w:rPr>
        <w:t xml:space="preserve"> </w:t>
      </w:r>
      <w:r w:rsidR="00A23856" w:rsidRPr="0036692C">
        <w:rPr>
          <w:rFonts w:ascii="Century Gothic" w:hAnsi="Century Gothic" w:cs="Times New Roman"/>
          <w:b/>
        </w:rPr>
        <w:t xml:space="preserve">de </w:t>
      </w:r>
      <w:r w:rsidR="00A23856">
        <w:rPr>
          <w:rFonts w:ascii="Century Gothic" w:hAnsi="Century Gothic" w:cs="Times New Roman"/>
          <w:b/>
        </w:rPr>
        <w:t xml:space="preserve">Circuito Cerrado de Video Vigilancia </w:t>
      </w:r>
      <w:r w:rsidR="00796885" w:rsidRPr="0036692C">
        <w:rPr>
          <w:rFonts w:ascii="Century Gothic" w:hAnsi="Century Gothic" w:cs="Times New Roman"/>
          <w:b/>
        </w:rPr>
        <w:t>(</w:t>
      </w:r>
      <w:r w:rsidR="00796885">
        <w:rPr>
          <w:rFonts w:ascii="Century Gothic" w:hAnsi="Century Gothic" w:cs="Times New Roman"/>
          <w:b/>
        </w:rPr>
        <w:t>CCTV</w:t>
      </w:r>
      <w:r w:rsidR="00796885" w:rsidRPr="0036692C">
        <w:rPr>
          <w:rFonts w:ascii="Century Gothic" w:hAnsi="Century Gothic" w:cs="Times New Roman"/>
          <w:b/>
        </w:rPr>
        <w:t>)</w:t>
      </w:r>
      <w:r w:rsidR="00796885" w:rsidRPr="00DA262A">
        <w:rPr>
          <w:rFonts w:ascii="Century Gothic" w:hAnsi="Century Gothic" w:cs="Times New Roman"/>
          <w:b/>
        </w:rPr>
        <w:t xml:space="preserve">, </w:t>
      </w:r>
      <w:r w:rsidRPr="00AD23C3">
        <w:rPr>
          <w:rFonts w:ascii="Century Gothic" w:hAnsi="Century Gothic" w:cs="Arial"/>
          <w:lang w:eastAsia="en-US"/>
        </w:rPr>
        <w:t>por lo</w:t>
      </w:r>
      <w:r w:rsidRPr="00133D2C">
        <w:rPr>
          <w:rFonts w:ascii="Century Gothic" w:hAnsi="Century Gothic" w:cs="Arial"/>
          <w:lang w:eastAsia="en-US"/>
        </w:rPr>
        <w:t xml:space="preserve">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Default="00AC442B">
      <w:pPr>
        <w:spacing w:after="0" w:line="276" w:lineRule="auto"/>
        <w:ind w:left="708" w:hanging="708"/>
        <w:jc w:val="center"/>
        <w:rPr>
          <w:rFonts w:ascii="Century Gothic" w:eastAsia="Arial" w:hAnsi="Century Gothic" w:cs="Arial"/>
          <w:b/>
        </w:rPr>
      </w:pPr>
    </w:p>
    <w:p w:rsidR="00582A36" w:rsidRDefault="00582A36">
      <w:pPr>
        <w:spacing w:after="0" w:line="276" w:lineRule="auto"/>
        <w:ind w:left="708" w:hanging="708"/>
        <w:jc w:val="center"/>
        <w:rPr>
          <w:rFonts w:ascii="Century Gothic" w:eastAsia="Arial" w:hAnsi="Century Gothic" w:cs="Arial"/>
          <w:b/>
        </w:rPr>
      </w:pPr>
    </w:p>
    <w:p w:rsidR="00582A36" w:rsidRDefault="00582A36">
      <w:pPr>
        <w:spacing w:after="0" w:line="276" w:lineRule="auto"/>
        <w:ind w:left="708" w:hanging="708"/>
        <w:jc w:val="center"/>
        <w:rPr>
          <w:rFonts w:ascii="Century Gothic" w:eastAsia="Arial" w:hAnsi="Century Gothic" w:cs="Arial"/>
          <w:b/>
        </w:rPr>
      </w:pPr>
    </w:p>
    <w:p w:rsidR="00582A36" w:rsidRDefault="00582A36">
      <w:pPr>
        <w:spacing w:after="0" w:line="276" w:lineRule="auto"/>
        <w:ind w:left="708" w:hanging="708"/>
        <w:jc w:val="center"/>
        <w:rPr>
          <w:rFonts w:ascii="Century Gothic" w:eastAsia="Arial" w:hAnsi="Century Gothic" w:cs="Arial"/>
          <w:b/>
        </w:rPr>
      </w:pPr>
    </w:p>
    <w:p w:rsidR="00582A36" w:rsidRPr="00133D2C" w:rsidRDefault="00582A36">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A23856" w:rsidRPr="00926300" w:rsidRDefault="00725FFD" w:rsidP="00A23856">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 xml:space="preserve">ME REFIERO A MI PARTICIPACIÓN EN LA </w:t>
      </w:r>
      <w:r w:rsidR="0044633D" w:rsidRPr="00133D2C">
        <w:rPr>
          <w:rFonts w:ascii="Century Gothic" w:eastAsia="Arial" w:hAnsi="Century Gothic" w:cs="Arial"/>
          <w:b/>
        </w:rPr>
        <w:t>LICITACIÓN PÚBLICA</w:t>
      </w:r>
      <w:r w:rsidR="0044633D">
        <w:rPr>
          <w:rFonts w:ascii="Century Gothic" w:eastAsia="Arial" w:hAnsi="Century Gothic" w:cs="Arial"/>
          <w:b/>
        </w:rPr>
        <w:t xml:space="preserve"> LOCAL</w:t>
      </w:r>
      <w:r w:rsidR="0044633D" w:rsidRPr="00133D2C">
        <w:rPr>
          <w:rFonts w:ascii="Century Gothic" w:eastAsia="Arial" w:hAnsi="Century Gothic" w:cs="Arial"/>
          <w:b/>
        </w:rPr>
        <w:t xml:space="preserve"> SIN CONCURRENCIA DEL COMITÉ DE ADQUISICIONES CON NÚMERO DE LICITACIÓN: </w:t>
      </w:r>
      <w:r w:rsidR="00A23856" w:rsidRPr="00DA262A">
        <w:rPr>
          <w:rFonts w:ascii="Century Gothic" w:hAnsi="Century Gothic" w:cs="Arial"/>
          <w:b/>
        </w:rPr>
        <w:t>LSC-04</w:t>
      </w:r>
      <w:r w:rsidR="00A23856">
        <w:rPr>
          <w:rFonts w:ascii="Century Gothic" w:hAnsi="Century Gothic" w:cs="Arial"/>
          <w:b/>
        </w:rPr>
        <w:t>7</w:t>
      </w:r>
      <w:r w:rsidR="00A23856" w:rsidRPr="00DA262A">
        <w:rPr>
          <w:rFonts w:ascii="Century Gothic" w:hAnsi="Century Gothic" w:cs="Arial"/>
          <w:b/>
        </w:rPr>
        <w:t>/2023 PARA</w:t>
      </w:r>
      <w:r w:rsidR="00A23856" w:rsidRPr="00DA262A">
        <w:t xml:space="preserve"> </w:t>
      </w:r>
      <w:r w:rsidR="00A23856" w:rsidRPr="00DA262A">
        <w:rPr>
          <w:rFonts w:ascii="Century Gothic" w:hAnsi="Century Gothic" w:cs="Arial"/>
          <w:b/>
        </w:rPr>
        <w:t xml:space="preserve">LA </w:t>
      </w:r>
      <w:r w:rsidR="00A23856" w:rsidRPr="0036692C">
        <w:rPr>
          <w:rFonts w:ascii="Century Gothic" w:hAnsi="Century Gothic" w:cs="Times New Roman"/>
          <w:b/>
        </w:rPr>
        <w:t>ADQUISICIÓN DE SISTEMAS</w:t>
      </w:r>
      <w:r w:rsidR="00A23856">
        <w:rPr>
          <w:rFonts w:ascii="Century Gothic" w:hAnsi="Century Gothic" w:cs="Times New Roman"/>
          <w:b/>
        </w:rPr>
        <w:t xml:space="preserve"> </w:t>
      </w:r>
      <w:r w:rsidR="00A23856" w:rsidRPr="0036692C">
        <w:rPr>
          <w:rFonts w:ascii="Century Gothic" w:hAnsi="Century Gothic" w:cs="Times New Roman"/>
          <w:b/>
        </w:rPr>
        <w:t xml:space="preserve">DE </w:t>
      </w:r>
      <w:r w:rsidR="00A23856">
        <w:rPr>
          <w:rFonts w:ascii="Century Gothic" w:hAnsi="Century Gothic" w:cs="Times New Roman"/>
          <w:b/>
        </w:rPr>
        <w:t xml:space="preserve">CIRCUITO CERRADO DE VIDEO VIGILANCIA </w:t>
      </w:r>
      <w:r w:rsidR="00A23856" w:rsidRPr="0036692C">
        <w:rPr>
          <w:rFonts w:ascii="Century Gothic" w:hAnsi="Century Gothic" w:cs="Times New Roman"/>
          <w:b/>
        </w:rPr>
        <w:t>(</w:t>
      </w:r>
      <w:r w:rsidR="00A23856">
        <w:rPr>
          <w:rFonts w:ascii="Century Gothic" w:hAnsi="Century Gothic" w:cs="Times New Roman"/>
          <w:b/>
        </w:rPr>
        <w:t>CCTV</w:t>
      </w:r>
      <w:r w:rsidR="00A23856" w:rsidRPr="0036692C">
        <w:rPr>
          <w:rFonts w:ascii="Century Gothic" w:hAnsi="Century Gothic" w:cs="Times New Roman"/>
          <w:b/>
        </w:rPr>
        <w:t>)</w:t>
      </w:r>
      <w:r w:rsidR="00A23856" w:rsidRPr="00DA262A">
        <w:rPr>
          <w:rFonts w:ascii="Century Gothic" w:hAnsi="Century Gothic" w:cs="Times New Roman"/>
          <w:b/>
        </w:rPr>
        <w:t>, PARA LAS ÁREAS ADMINITRATIVAS DEL ORGANISMO PÚBLICO DESCENTRALIZADO, SERVICIOS DE SALUD DEL MUNICIPIO DE ZAPOPAN</w:t>
      </w:r>
    </w:p>
    <w:p w:rsidR="0044633D" w:rsidRPr="00133D2C" w:rsidRDefault="0044633D" w:rsidP="00A23856">
      <w:pPr>
        <w:pStyle w:val="Encabezado"/>
        <w:tabs>
          <w:tab w:val="clear" w:pos="4419"/>
          <w:tab w:val="clear" w:pos="8838"/>
          <w:tab w:val="center" w:pos="4252"/>
          <w:tab w:val="right" w:pos="8504"/>
        </w:tabs>
        <w:contextualSpacing/>
        <w:jc w:val="both"/>
        <w:rPr>
          <w:rFonts w:ascii="Century Gothic" w:eastAsia="Arial" w:hAnsi="Century Gothic" w:cs="Arial"/>
          <w:b/>
        </w:rPr>
      </w:pP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3510FA" w:rsidRDefault="003510FA" w:rsidP="003510FA">
      <w:pPr>
        <w:ind w:left="1440"/>
        <w:rPr>
          <w:rFonts w:ascii="Century Gothic" w:eastAsia="Century Gothic" w:hAnsi="Century Gothic" w:cs="Century Gothic"/>
          <w:b/>
        </w:rPr>
      </w:pPr>
      <w:r>
        <w:rPr>
          <w:rFonts w:ascii="Century Gothic" w:eastAsia="Century Gothic" w:hAnsi="Century Gothic" w:cs="Century Gothic"/>
          <w:b/>
        </w:rPr>
        <w:t xml:space="preserve">                                            </w:t>
      </w:r>
    </w:p>
    <w:p w:rsidR="003510FA" w:rsidRDefault="003510FA" w:rsidP="003510FA">
      <w:pPr>
        <w:ind w:left="1440"/>
        <w:rPr>
          <w:rFonts w:ascii="Century Gothic" w:eastAsia="Century Gothic" w:hAnsi="Century Gothic" w:cs="Century Gothic"/>
          <w:b/>
        </w:rPr>
      </w:pPr>
    </w:p>
    <w:p w:rsidR="003510FA" w:rsidRDefault="003510FA" w:rsidP="003510FA">
      <w:pPr>
        <w:ind w:left="1440"/>
        <w:rPr>
          <w:rFonts w:ascii="Century Gothic" w:eastAsia="Century Gothic" w:hAnsi="Century Gothic" w:cs="Century Gothic"/>
          <w:b/>
        </w:rPr>
      </w:pPr>
    </w:p>
    <w:p w:rsidR="003510FA" w:rsidRDefault="003510FA" w:rsidP="003510FA">
      <w:pPr>
        <w:ind w:left="1440"/>
        <w:rPr>
          <w:rFonts w:ascii="Century Gothic" w:eastAsia="Century Gothic" w:hAnsi="Century Gothic" w:cs="Century Gothic"/>
          <w:b/>
        </w:rPr>
      </w:pPr>
    </w:p>
    <w:p w:rsidR="003510FA" w:rsidRDefault="003510FA" w:rsidP="003510FA">
      <w:pPr>
        <w:ind w:left="1440"/>
        <w:rPr>
          <w:rFonts w:ascii="Century Gothic" w:eastAsia="Century Gothic" w:hAnsi="Century Gothic" w:cs="Century Gothic"/>
          <w:b/>
        </w:rPr>
      </w:pPr>
    </w:p>
    <w:p w:rsidR="003510FA" w:rsidRDefault="003510FA" w:rsidP="003510FA">
      <w:pPr>
        <w:ind w:left="1440"/>
        <w:rPr>
          <w:rFonts w:ascii="Century Gothic" w:eastAsia="Century Gothic" w:hAnsi="Century Gothic" w:cs="Century Gothic"/>
          <w:b/>
        </w:rPr>
      </w:pPr>
    </w:p>
    <w:p w:rsidR="003510FA" w:rsidRDefault="003510FA" w:rsidP="003510FA">
      <w:pPr>
        <w:ind w:left="1440"/>
        <w:rPr>
          <w:rFonts w:ascii="Century Gothic" w:eastAsia="Century Gothic" w:hAnsi="Century Gothic" w:cs="Century Gothic"/>
          <w:b/>
        </w:rPr>
      </w:pPr>
    </w:p>
    <w:p w:rsidR="003510FA" w:rsidRDefault="00FF544A" w:rsidP="003510FA">
      <w:pPr>
        <w:ind w:left="1440"/>
        <w:jc w:val="center"/>
        <w:rPr>
          <w:rFonts w:ascii="Century Gothic" w:eastAsia="Century Gothic" w:hAnsi="Century Gothic" w:cs="Century Gothic"/>
          <w:b/>
        </w:rPr>
      </w:pPr>
      <w:r>
        <w:rPr>
          <w:rFonts w:ascii="Century Gothic" w:eastAsia="Century Gothic" w:hAnsi="Century Gothic" w:cs="Century Gothic"/>
          <w:b/>
        </w:rPr>
        <w:lastRenderedPageBreak/>
        <w:t>ANEXO 10</w:t>
      </w:r>
    </w:p>
    <w:p w:rsidR="003510FA" w:rsidRDefault="003510FA" w:rsidP="003510FA">
      <w:pPr>
        <w:ind w:left="1440"/>
        <w:jc w:val="center"/>
        <w:rPr>
          <w:rFonts w:ascii="Century Gothic" w:eastAsia="Century Gothic" w:hAnsi="Century Gothic" w:cs="Century Gothic"/>
          <w:b/>
        </w:rPr>
      </w:pPr>
      <w:r>
        <w:rPr>
          <w:rFonts w:ascii="Century Gothic" w:eastAsia="Century Gothic" w:hAnsi="Century Gothic" w:cs="Century Gothic"/>
          <w:b/>
        </w:rPr>
        <w:t>CONSTANCIA DE VISITA DE CAMPO</w:t>
      </w:r>
    </w:p>
    <w:p w:rsidR="00A23856" w:rsidRPr="00926300" w:rsidRDefault="00A23856" w:rsidP="00A23856">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 xml:space="preserve">ME REFIERO A MI PARTICIPACIÓN EN LA </w:t>
      </w:r>
      <w:r w:rsidRPr="00133D2C">
        <w:rPr>
          <w:rFonts w:ascii="Century Gothic" w:eastAsia="Arial" w:hAnsi="Century Gothic" w:cs="Arial"/>
          <w:b/>
        </w:rPr>
        <w:t>LICITACIÓN PÚBLICA</w:t>
      </w:r>
      <w:r>
        <w:rPr>
          <w:rFonts w:ascii="Century Gothic" w:eastAsia="Arial" w:hAnsi="Century Gothic" w:cs="Arial"/>
          <w:b/>
        </w:rPr>
        <w:t xml:space="preserve"> LOCAL</w:t>
      </w:r>
      <w:r w:rsidRPr="00133D2C">
        <w:rPr>
          <w:rFonts w:ascii="Century Gothic" w:eastAsia="Arial" w:hAnsi="Century Gothic" w:cs="Arial"/>
          <w:b/>
        </w:rPr>
        <w:t xml:space="preserve"> SIN CONCURRENCIA DEL COMITÉ DE ADQUISICIONES CON NÚMERO DE LICITACIÓN: </w:t>
      </w:r>
      <w:r w:rsidRPr="00DA262A">
        <w:rPr>
          <w:rFonts w:ascii="Century Gothic" w:hAnsi="Century Gothic" w:cs="Arial"/>
          <w:b/>
        </w:rPr>
        <w:t>LSC-04</w:t>
      </w:r>
      <w:r>
        <w:rPr>
          <w:rFonts w:ascii="Century Gothic" w:hAnsi="Century Gothic" w:cs="Arial"/>
          <w:b/>
        </w:rPr>
        <w:t>7</w:t>
      </w:r>
      <w:r w:rsidRPr="00DA262A">
        <w:rPr>
          <w:rFonts w:ascii="Century Gothic" w:hAnsi="Century Gothic" w:cs="Arial"/>
          <w:b/>
        </w:rPr>
        <w:t>/2023 PARA</w:t>
      </w:r>
      <w:r w:rsidRPr="00DA262A">
        <w:t xml:space="preserve"> </w:t>
      </w:r>
      <w:r w:rsidRPr="00DA262A">
        <w:rPr>
          <w:rFonts w:ascii="Century Gothic" w:hAnsi="Century Gothic" w:cs="Arial"/>
          <w:b/>
        </w:rPr>
        <w:t xml:space="preserve">LA </w:t>
      </w:r>
      <w:r w:rsidRPr="0036692C">
        <w:rPr>
          <w:rFonts w:ascii="Century Gothic" w:hAnsi="Century Gothic" w:cs="Times New Roman"/>
          <w:b/>
        </w:rPr>
        <w:t>ADQUISICIÓN DE SISTEMAS</w:t>
      </w:r>
      <w:r>
        <w:rPr>
          <w:rFonts w:ascii="Century Gothic" w:hAnsi="Century Gothic" w:cs="Times New Roman"/>
          <w:b/>
        </w:rPr>
        <w:t xml:space="preserve"> </w:t>
      </w:r>
      <w:r w:rsidRPr="0036692C">
        <w:rPr>
          <w:rFonts w:ascii="Century Gothic" w:hAnsi="Century Gothic" w:cs="Times New Roman"/>
          <w:b/>
        </w:rPr>
        <w:t xml:space="preserve">DE </w:t>
      </w:r>
      <w:r>
        <w:rPr>
          <w:rFonts w:ascii="Century Gothic" w:hAnsi="Century Gothic" w:cs="Times New Roman"/>
          <w:b/>
        </w:rPr>
        <w:t xml:space="preserve">CIRCUITO CERRADO DE VIDEO VIGILANCIA </w:t>
      </w:r>
      <w:r w:rsidRPr="0036692C">
        <w:rPr>
          <w:rFonts w:ascii="Century Gothic" w:hAnsi="Century Gothic" w:cs="Times New Roman"/>
          <w:b/>
        </w:rPr>
        <w:t>(</w:t>
      </w:r>
      <w:r>
        <w:rPr>
          <w:rFonts w:ascii="Century Gothic" w:hAnsi="Century Gothic" w:cs="Times New Roman"/>
          <w:b/>
        </w:rPr>
        <w:t>CCTV</w:t>
      </w:r>
      <w:r w:rsidRPr="0036692C">
        <w:rPr>
          <w:rFonts w:ascii="Century Gothic" w:hAnsi="Century Gothic" w:cs="Times New Roman"/>
          <w:b/>
        </w:rPr>
        <w:t>)</w:t>
      </w:r>
      <w:r w:rsidRPr="00DA262A">
        <w:rPr>
          <w:rFonts w:ascii="Century Gothic" w:hAnsi="Century Gothic" w:cs="Times New Roman"/>
          <w:b/>
        </w:rPr>
        <w:t>, PARA LAS ÁREAS ADMINITRATIVAS DEL ORGANISMO PÚBLICO DESCENTRALIZADO, SERVICIOS DE SALUD DEL MUNICIPIO DE ZAPOPAN</w:t>
      </w:r>
    </w:p>
    <w:p w:rsidR="00A23856" w:rsidRPr="00133D2C" w:rsidRDefault="00A23856" w:rsidP="00A23856">
      <w:pPr>
        <w:pStyle w:val="Encabezado"/>
        <w:tabs>
          <w:tab w:val="clear" w:pos="4419"/>
          <w:tab w:val="clear" w:pos="8838"/>
          <w:tab w:val="center" w:pos="4252"/>
          <w:tab w:val="right" w:pos="8504"/>
        </w:tabs>
        <w:contextualSpacing/>
        <w:jc w:val="both"/>
        <w:rPr>
          <w:rFonts w:ascii="Century Gothic" w:eastAsia="Arial" w:hAnsi="Century Gothic" w:cs="Arial"/>
          <w:b/>
        </w:rPr>
      </w:pPr>
    </w:p>
    <w:p w:rsidR="00A23856" w:rsidRDefault="00A23856" w:rsidP="00A23856">
      <w:pPr>
        <w:pStyle w:val="Encabezado"/>
        <w:tabs>
          <w:tab w:val="center" w:pos="4252"/>
          <w:tab w:val="right" w:pos="8504"/>
        </w:tabs>
        <w:jc w:val="both"/>
        <w:rPr>
          <w:rFonts w:ascii="Century Gothic" w:eastAsia="Arial" w:hAnsi="Century Gothic" w:cs="Arial"/>
          <w:b/>
        </w:rPr>
      </w:pPr>
    </w:p>
    <w:p w:rsidR="003510FA" w:rsidRDefault="003510FA" w:rsidP="003510FA">
      <w:pPr>
        <w:jc w:val="both"/>
        <w:rPr>
          <w:rFonts w:ascii="Century Gothic" w:eastAsia="Century Gothic" w:hAnsi="Century Gothic" w:cs="Century Gothic"/>
        </w:rPr>
      </w:pPr>
      <w:r>
        <w:rPr>
          <w:rFonts w:ascii="Century Gothic" w:eastAsia="Century Gothic" w:hAnsi="Century Gothic" w:cs="Century Gothic"/>
        </w:rPr>
        <w:t>En el presente formato hacemos constar que hemos acudido a las direcciones establecidas en la convocatoria para la revisión de las instalaciones señaladas para su revisión y la evaluación de cada uno de los conceptos que se establecen en las bases de licitación.</w:t>
      </w:r>
    </w:p>
    <w:p w:rsidR="003510FA" w:rsidRDefault="003510FA" w:rsidP="003510FA">
      <w:pPr>
        <w:ind w:firstLine="720"/>
        <w:rPr>
          <w:rFonts w:ascii="Century Gothic" w:eastAsia="Century Gothic" w:hAnsi="Century Gothic" w:cs="Century Gothic"/>
          <w:b/>
        </w:rPr>
      </w:pPr>
      <w:r>
        <w:rPr>
          <w:rFonts w:ascii="Century Gothic" w:eastAsia="Century Gothic" w:hAnsi="Century Gothic" w:cs="Century Gothic"/>
          <w:b/>
        </w:rPr>
        <w:t xml:space="preserve">            </w:t>
      </w:r>
      <w:r w:rsidRPr="00E43D33">
        <w:rPr>
          <w:rFonts w:ascii="Century Gothic" w:eastAsia="Century Gothic" w:hAnsi="Century Gothic" w:cs="Century Gothic"/>
          <w:b/>
        </w:rPr>
        <w:t xml:space="preserve">UNIDAD                                      </w:t>
      </w:r>
      <w:r>
        <w:rPr>
          <w:rFonts w:ascii="Century Gothic" w:eastAsia="Century Gothic" w:hAnsi="Century Gothic" w:cs="Century Gothic"/>
          <w:b/>
        </w:rPr>
        <w:t xml:space="preserve">                       </w:t>
      </w:r>
      <w:r w:rsidRPr="00E43D33">
        <w:rPr>
          <w:rFonts w:ascii="Century Gothic" w:eastAsia="Century Gothic" w:hAnsi="Century Gothic" w:cs="Century Gothic"/>
          <w:b/>
        </w:rPr>
        <w:t>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0"/>
        <w:gridCol w:w="4270"/>
        <w:gridCol w:w="51"/>
      </w:tblGrid>
      <w:tr w:rsidR="003510FA" w:rsidTr="003510FA">
        <w:trPr>
          <w:trHeight w:val="915"/>
          <w:jc w:val="center"/>
        </w:trPr>
        <w:tc>
          <w:tcPr>
            <w:tcW w:w="5103" w:type="dxa"/>
          </w:tcPr>
          <w:p w:rsidR="003510FA" w:rsidRPr="00606081" w:rsidRDefault="003510FA" w:rsidP="00606081">
            <w:pPr>
              <w:ind w:left="27"/>
              <w:jc w:val="center"/>
              <w:rPr>
                <w:rFonts w:ascii="Century Gothic" w:eastAsia="Century Gothic" w:hAnsi="Century Gothic" w:cs="Century Gothic"/>
                <w:b/>
              </w:rPr>
            </w:pPr>
            <w:r>
              <w:rPr>
                <w:rFonts w:ascii="Century Gothic" w:eastAsia="Century Gothic" w:hAnsi="Century Gothic" w:cs="Century Gothic"/>
                <w:b/>
              </w:rPr>
              <w:t>HOSPITAL GENERAL DE ZAPOPAN</w:t>
            </w:r>
          </w:p>
        </w:tc>
        <w:tc>
          <w:tcPr>
            <w:tcW w:w="4318" w:type="dxa"/>
            <w:gridSpan w:val="2"/>
            <w:vAlign w:val="center"/>
          </w:tcPr>
          <w:p w:rsidR="003510FA" w:rsidRDefault="003510FA" w:rsidP="00523CF2"/>
          <w:p w:rsidR="008E4655" w:rsidRDefault="008E4655" w:rsidP="00523CF2"/>
          <w:p w:rsidR="008E4655" w:rsidRDefault="008E4655" w:rsidP="00523CF2"/>
          <w:p w:rsidR="0076218F" w:rsidRDefault="0076218F" w:rsidP="00523CF2"/>
        </w:tc>
      </w:tr>
      <w:tr w:rsidR="003510FA" w:rsidTr="003510FA">
        <w:trPr>
          <w:trHeight w:val="450"/>
          <w:jc w:val="center"/>
        </w:trPr>
        <w:tc>
          <w:tcPr>
            <w:tcW w:w="5103" w:type="dxa"/>
          </w:tcPr>
          <w:p w:rsidR="003510FA" w:rsidRDefault="003510FA" w:rsidP="00523CF2">
            <w:pPr>
              <w:jc w:val="center"/>
              <w:rPr>
                <w:rFonts w:ascii="Century Gothic" w:eastAsia="Century Gothic" w:hAnsi="Century Gothic" w:cs="Century Gothic"/>
                <w:b/>
              </w:rPr>
            </w:pPr>
            <w:r>
              <w:rPr>
                <w:rFonts w:ascii="Century Gothic" w:eastAsia="Century Gothic" w:hAnsi="Century Gothic" w:cs="Century Gothic"/>
                <w:b/>
              </w:rPr>
              <w:t xml:space="preserve">CRUZ VERDE NORTE </w:t>
            </w:r>
          </w:p>
          <w:p w:rsidR="00606081" w:rsidRDefault="00606081" w:rsidP="00523CF2">
            <w:pPr>
              <w:jc w:val="center"/>
              <w:rPr>
                <w:rFonts w:ascii="Century Gothic" w:eastAsia="Century Gothic" w:hAnsi="Century Gothic" w:cs="Century Gothic"/>
                <w:b/>
              </w:rPr>
            </w:pPr>
          </w:p>
          <w:p w:rsidR="003510FA" w:rsidRDefault="003510FA" w:rsidP="00523CF2">
            <w:pPr>
              <w:jc w:val="center"/>
              <w:rPr>
                <w:rFonts w:ascii="Century Gothic" w:eastAsia="Century Gothic" w:hAnsi="Century Gothic" w:cs="Century Gothic"/>
                <w:b/>
              </w:rPr>
            </w:pPr>
          </w:p>
        </w:tc>
        <w:tc>
          <w:tcPr>
            <w:tcW w:w="4318" w:type="dxa"/>
            <w:gridSpan w:val="2"/>
          </w:tcPr>
          <w:p w:rsidR="003510FA" w:rsidRDefault="003510FA" w:rsidP="00523CF2">
            <w:pPr>
              <w:jc w:val="center"/>
              <w:rPr>
                <w:rFonts w:ascii="Century Gothic" w:eastAsia="Century Gothic" w:hAnsi="Century Gothic" w:cs="Century Gothic"/>
                <w:b/>
              </w:rPr>
            </w:pPr>
          </w:p>
        </w:tc>
      </w:tr>
      <w:tr w:rsidR="003510FA" w:rsidTr="003510FA">
        <w:trPr>
          <w:gridAfter w:val="1"/>
          <w:wAfter w:w="51" w:type="dxa"/>
          <w:trHeight w:val="170"/>
          <w:jc w:val="center"/>
        </w:trPr>
        <w:tc>
          <w:tcPr>
            <w:tcW w:w="5098" w:type="dxa"/>
          </w:tcPr>
          <w:p w:rsidR="003510FA" w:rsidRDefault="003510FA" w:rsidP="00523CF2">
            <w:pPr>
              <w:jc w:val="center"/>
              <w:rPr>
                <w:rFonts w:ascii="Century Gothic" w:eastAsia="Century Gothic" w:hAnsi="Century Gothic" w:cs="Century Gothic"/>
                <w:b/>
              </w:rPr>
            </w:pPr>
            <w:r>
              <w:rPr>
                <w:rFonts w:ascii="Century Gothic" w:eastAsia="Century Gothic" w:hAnsi="Century Gothic" w:cs="Century Gothic"/>
                <w:b/>
              </w:rPr>
              <w:t>CRUZ VERDE SUR</w:t>
            </w:r>
          </w:p>
          <w:p w:rsidR="003510FA" w:rsidRDefault="003510FA" w:rsidP="00523CF2">
            <w:pPr>
              <w:jc w:val="center"/>
              <w:rPr>
                <w:rFonts w:ascii="Century Gothic" w:eastAsia="Century Gothic" w:hAnsi="Century Gothic" w:cs="Century Gothic"/>
                <w:b/>
              </w:rPr>
            </w:pPr>
          </w:p>
          <w:p w:rsidR="003510FA" w:rsidRDefault="003510FA" w:rsidP="00523CF2">
            <w:pPr>
              <w:jc w:val="center"/>
              <w:rPr>
                <w:rFonts w:ascii="Century Gothic" w:eastAsia="Century Gothic" w:hAnsi="Century Gothic" w:cs="Century Gothic"/>
                <w:b/>
              </w:rPr>
            </w:pPr>
          </w:p>
        </w:tc>
        <w:tc>
          <w:tcPr>
            <w:tcW w:w="4272" w:type="dxa"/>
            <w:vAlign w:val="center"/>
          </w:tcPr>
          <w:p w:rsidR="003510FA" w:rsidRDefault="003510FA" w:rsidP="00523CF2">
            <w:pPr>
              <w:jc w:val="center"/>
              <w:rPr>
                <w:rFonts w:ascii="Century Gothic" w:eastAsia="Century Gothic" w:hAnsi="Century Gothic" w:cs="Century Gothic"/>
                <w:b/>
              </w:rPr>
            </w:pPr>
          </w:p>
        </w:tc>
      </w:tr>
    </w:tbl>
    <w:p w:rsidR="003510FA" w:rsidRDefault="003510FA" w:rsidP="003510FA">
      <w:pPr>
        <w:rPr>
          <w:rFonts w:ascii="Century Gothic" w:eastAsia="Century Gothic" w:hAnsi="Century Gothic" w:cs="Century Gothic"/>
          <w:b/>
        </w:rPr>
      </w:pPr>
    </w:p>
    <w:p w:rsidR="003510FA" w:rsidRDefault="003510FA" w:rsidP="003510FA">
      <w:pPr>
        <w:rPr>
          <w:rFonts w:ascii="Century Gothic" w:eastAsia="Century Gothic" w:hAnsi="Century Gothic" w:cs="Century Gothic"/>
          <w:b/>
        </w:rPr>
      </w:pPr>
    </w:p>
    <w:p w:rsidR="003510FA" w:rsidRDefault="003510FA" w:rsidP="003510FA">
      <w:pPr>
        <w:rPr>
          <w:rFonts w:ascii="Century Gothic" w:eastAsia="Century Gothic" w:hAnsi="Century Gothic" w:cs="Century Gothic"/>
          <w:b/>
        </w:rPr>
      </w:pPr>
    </w:p>
    <w:p w:rsidR="003510FA" w:rsidRDefault="003510FA" w:rsidP="003510FA">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___________________________________________________________________________</w:t>
      </w:r>
    </w:p>
    <w:p w:rsidR="003510FA" w:rsidRDefault="003510FA" w:rsidP="003510FA">
      <w:pPr>
        <w:rPr>
          <w:rFonts w:ascii="Century Gothic" w:eastAsia="Century Gothic" w:hAnsi="Century Gothic" w:cs="Century Gothic"/>
          <w:b/>
        </w:rPr>
      </w:pPr>
    </w:p>
    <w:p w:rsidR="003510FA" w:rsidRDefault="003510FA" w:rsidP="003510FA">
      <w:pPr>
        <w:ind w:left="1440"/>
        <w:rPr>
          <w:b/>
        </w:rPr>
      </w:pPr>
      <w:r>
        <w:rPr>
          <w:rFonts w:ascii="Century Gothic" w:eastAsia="Century Gothic" w:hAnsi="Century Gothic" w:cs="Century Gothic"/>
          <w:b/>
        </w:rPr>
        <w:t xml:space="preserve"> </w:t>
      </w:r>
    </w:p>
    <w:p w:rsidR="003510FA" w:rsidRDefault="003510FA" w:rsidP="003510FA">
      <w:pPr>
        <w:rPr>
          <w:rFonts w:ascii="Century Gothic" w:eastAsia="Century Gothic" w:hAnsi="Century Gothic" w:cs="Century Gothic"/>
        </w:rPr>
      </w:pPr>
      <w:r>
        <w:rPr>
          <w:rFonts w:ascii="Century Gothic" w:eastAsia="Century Gothic" w:hAnsi="Century Gothic" w:cs="Century Gothic"/>
        </w:rPr>
        <w:t xml:space="preserve">______________________________                               ______________________________ </w:t>
      </w:r>
    </w:p>
    <w:p w:rsidR="003510FA" w:rsidRDefault="00582A36" w:rsidP="00A23856">
      <w:pPr>
        <w:spacing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3510FA">
        <w:rPr>
          <w:rFonts w:ascii="Century Gothic" w:eastAsia="Century Gothic" w:hAnsi="Century Gothic" w:cs="Century Gothic"/>
          <w:sz w:val="20"/>
          <w:szCs w:val="20"/>
        </w:rPr>
        <w:t xml:space="preserve">    Nombre y firma                                         </w:t>
      </w:r>
      <w:r>
        <w:rPr>
          <w:rFonts w:ascii="Century Gothic" w:eastAsia="Century Gothic" w:hAnsi="Century Gothic" w:cs="Century Gothic"/>
          <w:sz w:val="20"/>
          <w:szCs w:val="20"/>
        </w:rPr>
        <w:t xml:space="preserve">  </w:t>
      </w:r>
      <w:r w:rsidR="003510FA">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3510FA">
        <w:rPr>
          <w:rFonts w:ascii="Century Gothic" w:eastAsia="Century Gothic" w:hAnsi="Century Gothic" w:cs="Century Gothic"/>
          <w:sz w:val="20"/>
          <w:szCs w:val="20"/>
        </w:rPr>
        <w:t xml:space="preserve">      Nombre, sello y firma</w:t>
      </w:r>
    </w:p>
    <w:p w:rsidR="003510FA" w:rsidRDefault="003510FA" w:rsidP="00A23856">
      <w:pPr>
        <w:spacing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582A36">
        <w:rPr>
          <w:rFonts w:ascii="Century Gothic" w:eastAsia="Century Gothic" w:hAnsi="Century Gothic" w:cs="Century Gothic"/>
          <w:sz w:val="20"/>
          <w:szCs w:val="20"/>
        </w:rPr>
        <w:t>Licitante)</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w:t>
      </w:r>
      <w:r w:rsidR="00582A3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(Área Requirente)</w:t>
      </w:r>
    </w:p>
    <w:p w:rsidR="003510FA" w:rsidRDefault="003510FA" w:rsidP="00A23856">
      <w:pPr>
        <w:spacing w:line="240" w:lineRule="auto"/>
        <w:contextualSpacing/>
        <w:rPr>
          <w:rFonts w:ascii="Century Gothic" w:eastAsia="Century Gothic" w:hAnsi="Century Gothic" w:cs="Century Gothic"/>
        </w:rPr>
      </w:pPr>
      <w:r>
        <w:rPr>
          <w:rFonts w:ascii="Century Gothic" w:eastAsia="Century Gothic" w:hAnsi="Century Gothic" w:cs="Century Gothic"/>
        </w:rPr>
        <w:t xml:space="preserve">                             </w:t>
      </w:r>
    </w:p>
    <w:p w:rsidR="003510FA" w:rsidRDefault="003510FA" w:rsidP="003510FA">
      <w:pPr>
        <w:rPr>
          <w:rFonts w:ascii="Century Gothic" w:eastAsia="Century Gothic" w:hAnsi="Century Gothic" w:cs="Century Gothic"/>
        </w:rPr>
      </w:pPr>
    </w:p>
    <w:p w:rsidR="00606081" w:rsidRDefault="00606081" w:rsidP="003510FA">
      <w:pPr>
        <w:rPr>
          <w:rFonts w:ascii="Century Gothic" w:eastAsia="Century Gothic" w:hAnsi="Century Gothic" w:cs="Century Gothic"/>
        </w:rPr>
      </w:pPr>
    </w:p>
    <w:p w:rsidR="003510FA" w:rsidRDefault="003510FA" w:rsidP="003510FA">
      <w:pPr>
        <w:rPr>
          <w:rFonts w:ascii="Century Gothic" w:eastAsia="Century Gothic" w:hAnsi="Century Gothic" w:cs="Century Gothic"/>
        </w:rPr>
      </w:pPr>
      <w:r>
        <w:rPr>
          <w:rFonts w:ascii="Century Gothic" w:eastAsia="Century Gothic" w:hAnsi="Century Gothic" w:cs="Century Gothic"/>
        </w:rPr>
        <w:t xml:space="preserve">                                                ________________________________</w:t>
      </w:r>
    </w:p>
    <w:p w:rsidR="003510FA" w:rsidRDefault="003510FA" w:rsidP="003510FA">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sello y firma Área Convocante</w:t>
      </w:r>
    </w:p>
    <w:p w:rsidR="003510FA" w:rsidRDefault="003510FA" w:rsidP="003510FA">
      <w:pPr>
        <w:spacing w:line="276" w:lineRule="auto"/>
        <w:ind w:left="708" w:hanging="708"/>
        <w:jc w:val="center"/>
        <w:rPr>
          <w:rFonts w:ascii="Century Gothic" w:eastAsia="Arial" w:hAnsi="Century Gothic" w:cs="Arial"/>
          <w:b/>
        </w:rPr>
      </w:pPr>
      <w:r>
        <w:rPr>
          <w:rFonts w:ascii="Century Gothic" w:eastAsia="Arial" w:hAnsi="Century Gothic" w:cs="Arial"/>
          <w:b/>
        </w:rPr>
        <w:lastRenderedPageBreak/>
        <w:t>ANEXO 11</w:t>
      </w:r>
    </w:p>
    <w:p w:rsidR="003510FA" w:rsidRDefault="003510FA" w:rsidP="003510FA">
      <w:pPr>
        <w:tabs>
          <w:tab w:val="left" w:pos="1695"/>
        </w:tabs>
        <w:jc w:val="center"/>
        <w:rPr>
          <w:rFonts w:ascii="Century Gothic" w:hAnsi="Century Gothic"/>
          <w:b/>
        </w:rPr>
      </w:pPr>
      <w:r w:rsidRPr="003C178B">
        <w:rPr>
          <w:rFonts w:ascii="Century Gothic" w:hAnsi="Century Gothic"/>
          <w:b/>
        </w:rPr>
        <w:t>FORMATO DE ENTREGA DE FICHAS TECNICAS</w:t>
      </w:r>
      <w:r>
        <w:rPr>
          <w:rFonts w:ascii="Century Gothic" w:hAnsi="Century Gothic"/>
          <w:b/>
        </w:rPr>
        <w:t xml:space="preserve"> </w:t>
      </w:r>
    </w:p>
    <w:p w:rsidR="003510FA" w:rsidRPr="003C178B" w:rsidRDefault="003510FA" w:rsidP="003510FA">
      <w:pPr>
        <w:tabs>
          <w:tab w:val="left" w:pos="1695"/>
        </w:tabs>
        <w:jc w:val="center"/>
        <w:rPr>
          <w:rFonts w:ascii="Century Gothic" w:hAnsi="Century Gothic"/>
          <w:b/>
        </w:rPr>
      </w:pPr>
    </w:p>
    <w:p w:rsidR="003510FA" w:rsidRPr="003C178B" w:rsidRDefault="003510FA" w:rsidP="003510FA">
      <w:pPr>
        <w:rPr>
          <w:rFonts w:ascii="Century Gothic" w:eastAsia="Arial" w:hAnsi="Century Gothic" w:cs="Arial"/>
          <w:b/>
          <w:shd w:val="clear" w:color="auto" w:fill="FFFF00"/>
        </w:rPr>
      </w:pPr>
    </w:p>
    <w:p w:rsidR="00A23856" w:rsidRPr="00926300" w:rsidRDefault="003510FA" w:rsidP="00A23856">
      <w:pPr>
        <w:pStyle w:val="Encabezado"/>
        <w:tabs>
          <w:tab w:val="clear" w:pos="4419"/>
          <w:tab w:val="clear" w:pos="8838"/>
          <w:tab w:val="center" w:pos="4252"/>
          <w:tab w:val="right" w:pos="8504"/>
        </w:tabs>
        <w:contextualSpacing/>
        <w:jc w:val="both"/>
        <w:rPr>
          <w:rFonts w:ascii="Century Gothic" w:hAnsi="Century Gothic" w:cs="Times New Roman"/>
          <w:b/>
        </w:rPr>
      </w:pPr>
      <w:r w:rsidRPr="003C178B">
        <w:rPr>
          <w:rFonts w:ascii="Century Gothic" w:eastAsia="Arial" w:hAnsi="Century Gothic" w:cs="Arial"/>
        </w:rPr>
        <w:t>ME REFIERO A MI PARTICIPACIÓN EN LA</w:t>
      </w:r>
      <w:r w:rsidRPr="00590006">
        <w:rPr>
          <w:rFonts w:ascii="Century Gothic" w:eastAsia="Arial" w:hAnsi="Century Gothic" w:cs="Arial"/>
          <w:b/>
        </w:rPr>
        <w:t xml:space="preserve"> </w:t>
      </w:r>
      <w:r w:rsidR="00A23856" w:rsidRPr="00133D2C">
        <w:rPr>
          <w:rFonts w:ascii="Century Gothic" w:eastAsia="Arial" w:hAnsi="Century Gothic" w:cs="Arial"/>
          <w:b/>
        </w:rPr>
        <w:t>LICITACIÓN PÚBLICA</w:t>
      </w:r>
      <w:r w:rsidR="00A23856">
        <w:rPr>
          <w:rFonts w:ascii="Century Gothic" w:eastAsia="Arial" w:hAnsi="Century Gothic" w:cs="Arial"/>
          <w:b/>
        </w:rPr>
        <w:t xml:space="preserve"> LOCAL</w:t>
      </w:r>
      <w:r w:rsidR="00A23856" w:rsidRPr="00133D2C">
        <w:rPr>
          <w:rFonts w:ascii="Century Gothic" w:eastAsia="Arial" w:hAnsi="Century Gothic" w:cs="Arial"/>
          <w:b/>
        </w:rPr>
        <w:t xml:space="preserve"> SIN CONCURRENCIA DEL COMITÉ DE ADQUISICIONES CON NÚMERO DE LICITACIÓN: </w:t>
      </w:r>
      <w:r w:rsidR="00A23856" w:rsidRPr="00DA262A">
        <w:rPr>
          <w:rFonts w:ascii="Century Gothic" w:hAnsi="Century Gothic" w:cs="Arial"/>
          <w:b/>
        </w:rPr>
        <w:t>LSC-04</w:t>
      </w:r>
      <w:r w:rsidR="00A23856">
        <w:rPr>
          <w:rFonts w:ascii="Century Gothic" w:hAnsi="Century Gothic" w:cs="Arial"/>
          <w:b/>
        </w:rPr>
        <w:t>7</w:t>
      </w:r>
      <w:r w:rsidR="00A23856" w:rsidRPr="00DA262A">
        <w:rPr>
          <w:rFonts w:ascii="Century Gothic" w:hAnsi="Century Gothic" w:cs="Arial"/>
          <w:b/>
        </w:rPr>
        <w:t>/2023 PARA</w:t>
      </w:r>
      <w:r w:rsidR="00A23856" w:rsidRPr="00DA262A">
        <w:t xml:space="preserve"> </w:t>
      </w:r>
      <w:r w:rsidR="00A23856" w:rsidRPr="00DA262A">
        <w:rPr>
          <w:rFonts w:ascii="Century Gothic" w:hAnsi="Century Gothic" w:cs="Arial"/>
          <w:b/>
        </w:rPr>
        <w:t xml:space="preserve">LA </w:t>
      </w:r>
      <w:r w:rsidR="00A23856" w:rsidRPr="0036692C">
        <w:rPr>
          <w:rFonts w:ascii="Century Gothic" w:hAnsi="Century Gothic" w:cs="Times New Roman"/>
          <w:b/>
        </w:rPr>
        <w:t>ADQUISICIÓN DE SISTEMAS</w:t>
      </w:r>
      <w:r w:rsidR="00A23856">
        <w:rPr>
          <w:rFonts w:ascii="Century Gothic" w:hAnsi="Century Gothic" w:cs="Times New Roman"/>
          <w:b/>
        </w:rPr>
        <w:t xml:space="preserve"> </w:t>
      </w:r>
      <w:r w:rsidR="00A23856" w:rsidRPr="0036692C">
        <w:rPr>
          <w:rFonts w:ascii="Century Gothic" w:hAnsi="Century Gothic" w:cs="Times New Roman"/>
          <w:b/>
        </w:rPr>
        <w:t xml:space="preserve">DE </w:t>
      </w:r>
      <w:r w:rsidR="00A23856">
        <w:rPr>
          <w:rFonts w:ascii="Century Gothic" w:hAnsi="Century Gothic" w:cs="Times New Roman"/>
          <w:b/>
        </w:rPr>
        <w:t xml:space="preserve">CIRCUITO CERRADO DE VIDEO VIGILANCIA </w:t>
      </w:r>
      <w:r w:rsidR="00A23856" w:rsidRPr="0036692C">
        <w:rPr>
          <w:rFonts w:ascii="Century Gothic" w:hAnsi="Century Gothic" w:cs="Times New Roman"/>
          <w:b/>
        </w:rPr>
        <w:t>(</w:t>
      </w:r>
      <w:r w:rsidR="00A23856">
        <w:rPr>
          <w:rFonts w:ascii="Century Gothic" w:hAnsi="Century Gothic" w:cs="Times New Roman"/>
          <w:b/>
        </w:rPr>
        <w:t>CCTV</w:t>
      </w:r>
      <w:r w:rsidR="00A23856" w:rsidRPr="0036692C">
        <w:rPr>
          <w:rFonts w:ascii="Century Gothic" w:hAnsi="Century Gothic" w:cs="Times New Roman"/>
          <w:b/>
        </w:rPr>
        <w:t>)</w:t>
      </w:r>
      <w:r w:rsidR="00A23856" w:rsidRPr="00DA262A">
        <w:rPr>
          <w:rFonts w:ascii="Century Gothic" w:hAnsi="Century Gothic" w:cs="Times New Roman"/>
          <w:b/>
        </w:rPr>
        <w:t>, PARA LAS ÁREAS ADMINITRATIVAS DEL ORGANISMO PÚBLICO DESCENTRALIZADO, SERVICIOS DE SALUD DEL MUNICIPIO DE ZAPOPAN</w:t>
      </w:r>
    </w:p>
    <w:p w:rsidR="00A23856" w:rsidRPr="00133D2C" w:rsidRDefault="00A23856" w:rsidP="00A23856">
      <w:pPr>
        <w:pStyle w:val="Encabezado"/>
        <w:tabs>
          <w:tab w:val="clear" w:pos="4419"/>
          <w:tab w:val="clear" w:pos="8838"/>
          <w:tab w:val="center" w:pos="4252"/>
          <w:tab w:val="right" w:pos="8504"/>
        </w:tabs>
        <w:contextualSpacing/>
        <w:jc w:val="both"/>
        <w:rPr>
          <w:rFonts w:ascii="Century Gothic" w:eastAsia="Arial" w:hAnsi="Century Gothic" w:cs="Arial"/>
          <w:b/>
        </w:rPr>
      </w:pPr>
    </w:p>
    <w:p w:rsidR="00A23856" w:rsidRDefault="00A23856" w:rsidP="00A23856">
      <w:pPr>
        <w:pStyle w:val="Encabezado"/>
        <w:tabs>
          <w:tab w:val="center" w:pos="4252"/>
          <w:tab w:val="right" w:pos="8504"/>
        </w:tabs>
        <w:jc w:val="both"/>
        <w:rPr>
          <w:rFonts w:ascii="Century Gothic" w:eastAsia="Arial" w:hAnsi="Century Gothic" w:cs="Arial"/>
          <w:b/>
        </w:rPr>
      </w:pPr>
    </w:p>
    <w:p w:rsidR="003510FA" w:rsidRDefault="003510FA" w:rsidP="003510FA">
      <w:pPr>
        <w:pStyle w:val="Encabezado"/>
        <w:tabs>
          <w:tab w:val="center" w:pos="4252"/>
          <w:tab w:val="right" w:pos="8504"/>
        </w:tabs>
        <w:jc w:val="both"/>
        <w:rPr>
          <w:rFonts w:ascii="Century Gothic" w:eastAsia="Arial" w:hAnsi="Century Gothic" w:cs="Arial"/>
          <w:b/>
        </w:rPr>
      </w:pPr>
    </w:p>
    <w:p w:rsidR="003510FA" w:rsidRDefault="003510FA" w:rsidP="003510FA">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b/>
        </w:rPr>
        <w:t xml:space="preserve"> </w:t>
      </w:r>
    </w:p>
    <w:p w:rsidR="002D2D61" w:rsidRDefault="002D2D61" w:rsidP="003510FA">
      <w:pPr>
        <w:pStyle w:val="Encabezado"/>
        <w:tabs>
          <w:tab w:val="center" w:pos="4252"/>
          <w:tab w:val="right" w:pos="8504"/>
        </w:tabs>
        <w:jc w:val="both"/>
        <w:rPr>
          <w:rFonts w:ascii="Century Gothic" w:eastAsia="Arial" w:hAnsi="Century Gothic" w:cs="Arial"/>
          <w:b/>
        </w:rPr>
      </w:pPr>
    </w:p>
    <w:tbl>
      <w:tblPr>
        <w:tblStyle w:val="Tablaconcuadrcula"/>
        <w:tblW w:w="9259" w:type="dxa"/>
        <w:tblLook w:val="04A0" w:firstRow="1" w:lastRow="0" w:firstColumn="1" w:lastColumn="0" w:noHBand="0" w:noVBand="1"/>
      </w:tblPr>
      <w:tblGrid>
        <w:gridCol w:w="1413"/>
        <w:gridCol w:w="2298"/>
        <w:gridCol w:w="2953"/>
        <w:gridCol w:w="2595"/>
      </w:tblGrid>
      <w:tr w:rsidR="003510FA" w:rsidRPr="00BB1437" w:rsidTr="00582A36">
        <w:trPr>
          <w:trHeight w:val="689"/>
        </w:trPr>
        <w:tc>
          <w:tcPr>
            <w:tcW w:w="1413" w:type="dxa"/>
          </w:tcPr>
          <w:p w:rsidR="003510FA" w:rsidRPr="00BB1437" w:rsidRDefault="003510FA" w:rsidP="00523CF2">
            <w:pPr>
              <w:jc w:val="center"/>
              <w:rPr>
                <w:rFonts w:ascii="Century Gothic" w:hAnsi="Century Gothic"/>
                <w:b/>
              </w:rPr>
            </w:pPr>
            <w:r w:rsidRPr="00BB1437">
              <w:rPr>
                <w:rFonts w:ascii="Century Gothic" w:hAnsi="Century Gothic"/>
                <w:b/>
              </w:rPr>
              <w:t>RENGLÓN</w:t>
            </w:r>
          </w:p>
        </w:tc>
        <w:tc>
          <w:tcPr>
            <w:tcW w:w="2298" w:type="dxa"/>
          </w:tcPr>
          <w:p w:rsidR="003510FA" w:rsidRPr="00BB1437" w:rsidRDefault="003510FA" w:rsidP="00523CF2">
            <w:pPr>
              <w:jc w:val="center"/>
              <w:rPr>
                <w:rFonts w:ascii="Century Gothic" w:hAnsi="Century Gothic"/>
                <w:b/>
              </w:rPr>
            </w:pPr>
            <w:r w:rsidRPr="00BB1437">
              <w:rPr>
                <w:rFonts w:ascii="Century Gothic" w:hAnsi="Century Gothic"/>
                <w:b/>
              </w:rPr>
              <w:t>UNIDAD DE MEDIDA</w:t>
            </w:r>
          </w:p>
        </w:tc>
        <w:tc>
          <w:tcPr>
            <w:tcW w:w="2953" w:type="dxa"/>
          </w:tcPr>
          <w:p w:rsidR="003510FA" w:rsidRPr="00BB1437" w:rsidRDefault="003510FA" w:rsidP="00523CF2">
            <w:pPr>
              <w:jc w:val="center"/>
              <w:rPr>
                <w:rFonts w:ascii="Century Gothic" w:hAnsi="Century Gothic"/>
                <w:b/>
              </w:rPr>
            </w:pPr>
            <w:r w:rsidRPr="00BB1437">
              <w:rPr>
                <w:rFonts w:ascii="Century Gothic" w:hAnsi="Century Gothic"/>
                <w:b/>
              </w:rPr>
              <w:t>DESCRIPCIÓN</w:t>
            </w:r>
          </w:p>
        </w:tc>
        <w:tc>
          <w:tcPr>
            <w:tcW w:w="2595" w:type="dxa"/>
          </w:tcPr>
          <w:p w:rsidR="003510FA" w:rsidRPr="00BB1437" w:rsidRDefault="003510FA" w:rsidP="00523CF2">
            <w:pPr>
              <w:jc w:val="center"/>
              <w:rPr>
                <w:rFonts w:ascii="Century Gothic" w:hAnsi="Century Gothic"/>
                <w:b/>
              </w:rPr>
            </w:pPr>
            <w:r w:rsidRPr="00BB1437">
              <w:rPr>
                <w:rFonts w:ascii="Century Gothic" w:hAnsi="Century Gothic"/>
                <w:b/>
              </w:rPr>
              <w:t xml:space="preserve">MARCA </w:t>
            </w:r>
            <w:r>
              <w:rPr>
                <w:rFonts w:ascii="Century Gothic" w:hAnsi="Century Gothic"/>
                <w:b/>
              </w:rPr>
              <w:t>Y MODELO PROPUESTO</w:t>
            </w:r>
          </w:p>
        </w:tc>
      </w:tr>
      <w:tr w:rsidR="003510FA" w:rsidRPr="00BB1437" w:rsidTr="00582A36">
        <w:trPr>
          <w:trHeight w:val="2480"/>
        </w:trPr>
        <w:tc>
          <w:tcPr>
            <w:tcW w:w="1413" w:type="dxa"/>
          </w:tcPr>
          <w:p w:rsidR="003510FA" w:rsidRPr="00BB1437" w:rsidRDefault="003510FA" w:rsidP="00523CF2">
            <w:pPr>
              <w:jc w:val="center"/>
              <w:rPr>
                <w:rFonts w:ascii="Century Gothic" w:hAnsi="Century Gothic"/>
              </w:rPr>
            </w:pPr>
          </w:p>
          <w:p w:rsidR="003510FA" w:rsidRDefault="003510FA" w:rsidP="00523CF2">
            <w:pPr>
              <w:jc w:val="center"/>
              <w:rPr>
                <w:rFonts w:ascii="Century Gothic" w:hAnsi="Century Gothic"/>
              </w:rPr>
            </w:pPr>
          </w:p>
          <w:p w:rsidR="003510FA" w:rsidRDefault="003510FA" w:rsidP="00523CF2">
            <w:pPr>
              <w:jc w:val="center"/>
              <w:rPr>
                <w:rFonts w:ascii="Century Gothic" w:hAnsi="Century Gothic"/>
              </w:rPr>
            </w:pPr>
          </w:p>
          <w:p w:rsidR="003510FA" w:rsidRDefault="003510FA" w:rsidP="00523CF2">
            <w:pPr>
              <w:jc w:val="center"/>
              <w:rPr>
                <w:rFonts w:ascii="Century Gothic" w:hAnsi="Century Gothic"/>
              </w:rPr>
            </w:pPr>
          </w:p>
          <w:p w:rsidR="003510FA" w:rsidRDefault="003510FA" w:rsidP="00523CF2">
            <w:pPr>
              <w:jc w:val="center"/>
              <w:rPr>
                <w:rFonts w:ascii="Century Gothic" w:hAnsi="Century Gothic"/>
              </w:rPr>
            </w:pPr>
          </w:p>
          <w:p w:rsidR="003510FA" w:rsidRPr="00BB1437" w:rsidRDefault="003510FA" w:rsidP="00523CF2">
            <w:pPr>
              <w:jc w:val="center"/>
              <w:rPr>
                <w:rFonts w:ascii="Century Gothic" w:hAnsi="Century Gothic"/>
              </w:rPr>
            </w:pPr>
          </w:p>
        </w:tc>
        <w:tc>
          <w:tcPr>
            <w:tcW w:w="2298" w:type="dxa"/>
          </w:tcPr>
          <w:p w:rsidR="003510FA" w:rsidRPr="00BB1437" w:rsidRDefault="003510FA" w:rsidP="00523CF2">
            <w:pPr>
              <w:jc w:val="center"/>
              <w:rPr>
                <w:rFonts w:ascii="Century Gothic" w:hAnsi="Century Gothic"/>
              </w:rPr>
            </w:pPr>
          </w:p>
        </w:tc>
        <w:tc>
          <w:tcPr>
            <w:tcW w:w="2953" w:type="dxa"/>
          </w:tcPr>
          <w:p w:rsidR="003510FA" w:rsidRDefault="003510FA" w:rsidP="00523CF2">
            <w:pPr>
              <w:jc w:val="center"/>
              <w:rPr>
                <w:rFonts w:ascii="Century Gothic" w:hAnsi="Century Gothic"/>
              </w:rPr>
            </w:pPr>
          </w:p>
          <w:p w:rsidR="003510FA" w:rsidRDefault="003510FA" w:rsidP="00523CF2">
            <w:pPr>
              <w:jc w:val="center"/>
              <w:rPr>
                <w:rFonts w:ascii="Century Gothic" w:hAnsi="Century Gothic"/>
              </w:rPr>
            </w:pPr>
          </w:p>
          <w:p w:rsidR="003510FA" w:rsidRDefault="003510FA" w:rsidP="00523CF2">
            <w:pPr>
              <w:jc w:val="center"/>
              <w:rPr>
                <w:rFonts w:ascii="Century Gothic" w:hAnsi="Century Gothic"/>
              </w:rPr>
            </w:pPr>
          </w:p>
          <w:p w:rsidR="003510FA" w:rsidRDefault="003510FA" w:rsidP="00523CF2">
            <w:pPr>
              <w:jc w:val="center"/>
              <w:rPr>
                <w:rFonts w:ascii="Century Gothic" w:hAnsi="Century Gothic"/>
              </w:rPr>
            </w:pPr>
          </w:p>
          <w:p w:rsidR="002D2D61" w:rsidRDefault="002D2D61" w:rsidP="00523CF2">
            <w:pPr>
              <w:jc w:val="center"/>
              <w:rPr>
                <w:rFonts w:ascii="Century Gothic" w:hAnsi="Century Gothic"/>
              </w:rPr>
            </w:pPr>
          </w:p>
          <w:p w:rsidR="003510FA" w:rsidRDefault="003510FA" w:rsidP="00523CF2">
            <w:pPr>
              <w:jc w:val="center"/>
              <w:rPr>
                <w:rFonts w:ascii="Century Gothic" w:hAnsi="Century Gothic"/>
              </w:rPr>
            </w:pPr>
          </w:p>
          <w:p w:rsidR="003510FA" w:rsidRPr="00BB1437" w:rsidRDefault="003510FA" w:rsidP="00523CF2">
            <w:pPr>
              <w:jc w:val="center"/>
              <w:rPr>
                <w:rFonts w:ascii="Century Gothic" w:hAnsi="Century Gothic"/>
              </w:rPr>
            </w:pPr>
          </w:p>
        </w:tc>
        <w:tc>
          <w:tcPr>
            <w:tcW w:w="2595" w:type="dxa"/>
          </w:tcPr>
          <w:p w:rsidR="003510FA" w:rsidRPr="00BB1437" w:rsidRDefault="003510FA" w:rsidP="00523CF2">
            <w:pPr>
              <w:jc w:val="center"/>
              <w:rPr>
                <w:rFonts w:ascii="Century Gothic" w:hAnsi="Century Gothic"/>
              </w:rPr>
            </w:pPr>
          </w:p>
        </w:tc>
      </w:tr>
    </w:tbl>
    <w:p w:rsidR="003510FA" w:rsidRPr="008672B7" w:rsidRDefault="003510FA" w:rsidP="003510FA">
      <w:pPr>
        <w:pStyle w:val="Normal1"/>
        <w:spacing w:line="240" w:lineRule="auto"/>
        <w:contextualSpacing w:val="0"/>
        <w:rPr>
          <w:rFonts w:ascii="Century Gothic" w:eastAsia="Arial" w:hAnsi="Century Gothic" w:cs="Arial"/>
          <w:color w:val="auto"/>
          <w:sz w:val="22"/>
          <w:highlight w:val="yellow"/>
          <w:lang w:val="es-ES"/>
        </w:rPr>
      </w:pPr>
    </w:p>
    <w:p w:rsidR="003510FA" w:rsidRPr="008672B7" w:rsidRDefault="003510FA" w:rsidP="003510FA">
      <w:pPr>
        <w:pStyle w:val="Normal1"/>
        <w:spacing w:line="240" w:lineRule="auto"/>
        <w:contextualSpacing w:val="0"/>
        <w:rPr>
          <w:rFonts w:ascii="Century Gothic" w:eastAsia="Arial" w:hAnsi="Century Gothic" w:cs="Arial"/>
          <w:color w:val="auto"/>
          <w:sz w:val="22"/>
          <w:highlight w:val="yellow"/>
          <w:lang w:val="es-ES"/>
        </w:rPr>
      </w:pPr>
    </w:p>
    <w:p w:rsidR="003510FA" w:rsidRPr="00590006" w:rsidRDefault="003510FA" w:rsidP="003510FA">
      <w:pPr>
        <w:pStyle w:val="Normal1"/>
        <w:spacing w:line="240" w:lineRule="auto"/>
        <w:contextualSpacing w:val="0"/>
        <w:rPr>
          <w:rFonts w:ascii="Century Gothic" w:eastAsia="Arial" w:hAnsi="Century Gothic" w:cs="Arial"/>
          <w:color w:val="auto"/>
          <w:sz w:val="22"/>
          <w:lang w:val="es-ES"/>
        </w:rPr>
      </w:pPr>
    </w:p>
    <w:p w:rsidR="003510FA" w:rsidRPr="003C178B" w:rsidRDefault="003510FA" w:rsidP="003510FA">
      <w:pPr>
        <w:jc w:val="both"/>
        <w:rPr>
          <w:rFonts w:ascii="Century Gothic" w:hAnsi="Century Gothic"/>
          <w:b/>
        </w:rPr>
      </w:pPr>
      <w:r w:rsidRPr="00590006">
        <w:rPr>
          <w:rFonts w:ascii="Century Gothic" w:hAnsi="Century Gothic"/>
          <w:b/>
        </w:rPr>
        <w:t xml:space="preserve">El </w:t>
      </w:r>
      <w:r w:rsidR="00582A36" w:rsidRPr="00590006">
        <w:rPr>
          <w:rFonts w:ascii="Century Gothic" w:hAnsi="Century Gothic"/>
          <w:b/>
        </w:rPr>
        <w:t>NO</w:t>
      </w:r>
      <w:r w:rsidRPr="00590006">
        <w:rPr>
          <w:rFonts w:ascii="Century Gothic" w:hAnsi="Century Gothic"/>
          <w:b/>
        </w:rPr>
        <w:t xml:space="preserve"> entregar fichas</w:t>
      </w:r>
      <w:r>
        <w:rPr>
          <w:rFonts w:ascii="Century Gothic" w:hAnsi="Century Gothic"/>
          <w:b/>
        </w:rPr>
        <w:t xml:space="preserve"> técnicas</w:t>
      </w:r>
      <w:r w:rsidRPr="00590006">
        <w:rPr>
          <w:rFonts w:ascii="Century Gothic" w:hAnsi="Century Gothic"/>
          <w:b/>
        </w:rPr>
        <w:t xml:space="preserve"> será motivo de descalificación</w:t>
      </w:r>
    </w:p>
    <w:p w:rsidR="003510FA" w:rsidRPr="003C178B" w:rsidRDefault="003510FA" w:rsidP="003510FA">
      <w:pPr>
        <w:rPr>
          <w:rFonts w:ascii="Century Gothic" w:hAnsi="Century Gothic"/>
        </w:rPr>
      </w:pPr>
    </w:p>
    <w:p w:rsidR="003510FA" w:rsidRPr="003C178B" w:rsidRDefault="003510FA" w:rsidP="003510FA">
      <w:pPr>
        <w:jc w:val="center"/>
        <w:rPr>
          <w:rFonts w:ascii="Century Gothic" w:hAnsi="Century Gothic"/>
        </w:rPr>
      </w:pPr>
    </w:p>
    <w:p w:rsidR="003510FA" w:rsidRDefault="003510FA" w:rsidP="003510FA">
      <w:pPr>
        <w:jc w:val="center"/>
        <w:rPr>
          <w:rFonts w:ascii="Century Gothic" w:hAnsi="Century Gothic"/>
        </w:rPr>
      </w:pPr>
    </w:p>
    <w:p w:rsidR="003510FA" w:rsidRDefault="003510FA" w:rsidP="003510FA">
      <w:pPr>
        <w:jc w:val="center"/>
        <w:rPr>
          <w:rFonts w:ascii="Century Gothic" w:hAnsi="Century Gothic"/>
        </w:rPr>
      </w:pPr>
    </w:p>
    <w:p w:rsidR="003510FA" w:rsidRPr="003C178B" w:rsidRDefault="003510FA" w:rsidP="003510FA">
      <w:pPr>
        <w:spacing w:line="276" w:lineRule="auto"/>
        <w:jc w:val="center"/>
        <w:rPr>
          <w:rFonts w:ascii="Century Gothic" w:eastAsia="Arial" w:hAnsi="Century Gothic" w:cs="Arial"/>
        </w:rPr>
      </w:pPr>
      <w:r w:rsidRPr="003C178B">
        <w:rPr>
          <w:rFonts w:ascii="Century Gothic" w:eastAsia="Arial" w:hAnsi="Century Gothic" w:cs="Arial"/>
        </w:rPr>
        <w:t>Nombre y firma</w:t>
      </w:r>
    </w:p>
    <w:p w:rsidR="003510FA" w:rsidRPr="003C178B" w:rsidRDefault="003510FA" w:rsidP="003510FA">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rsidR="003510FA" w:rsidRPr="003C178B" w:rsidRDefault="003510FA" w:rsidP="003510FA">
      <w:pPr>
        <w:spacing w:line="276" w:lineRule="auto"/>
        <w:jc w:val="center"/>
        <w:rPr>
          <w:rFonts w:ascii="Century Gothic" w:eastAsia="Arial" w:hAnsi="Century Gothic" w:cs="Arial"/>
        </w:rPr>
      </w:pPr>
      <w:r w:rsidRPr="003C178B">
        <w:rPr>
          <w:rFonts w:ascii="Century Gothic" w:eastAsia="Arial" w:hAnsi="Century Gothic" w:cs="Arial"/>
        </w:rPr>
        <w:t>(Lugar y fecha)</w:t>
      </w:r>
    </w:p>
    <w:p w:rsidR="003510FA" w:rsidRDefault="003510FA" w:rsidP="003510FA">
      <w:pPr>
        <w:ind w:left="1440"/>
        <w:rPr>
          <w:rFonts w:ascii="Century Gothic" w:eastAsia="Century Gothic" w:hAnsi="Century Gothic" w:cs="Century Gothic"/>
          <w:sz w:val="20"/>
          <w:szCs w:val="20"/>
        </w:rPr>
      </w:pPr>
    </w:p>
    <w:p w:rsidR="00F468AB" w:rsidRDefault="00F468AB" w:rsidP="003510FA">
      <w:pPr>
        <w:ind w:left="1440"/>
        <w:rPr>
          <w:rFonts w:ascii="Century Gothic" w:eastAsia="Century Gothic" w:hAnsi="Century Gothic" w:cs="Century Gothic"/>
          <w:sz w:val="20"/>
          <w:szCs w:val="20"/>
        </w:rPr>
      </w:pPr>
    </w:p>
    <w:sectPr w:rsidR="00F468AB" w:rsidSect="00F953BE">
      <w:headerReference w:type="default" r:id="rId13"/>
      <w:footerReference w:type="default" r:id="rId14"/>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AD" w:rsidRDefault="00626AAD">
      <w:pPr>
        <w:spacing w:line="240" w:lineRule="auto"/>
      </w:pPr>
      <w:r>
        <w:separator/>
      </w:r>
    </w:p>
  </w:endnote>
  <w:endnote w:type="continuationSeparator" w:id="0">
    <w:p w:rsidR="00626AAD" w:rsidRDefault="00626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81" w:rsidRDefault="00606081">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2D2D61" w:rsidRPr="002D2D61">
      <w:rPr>
        <w:noProof/>
        <w:color w:val="5B9BD5" w:themeColor="accent1"/>
        <w:lang w:val="es-ES"/>
      </w:rPr>
      <w:t>32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2D2D61" w:rsidRPr="002D2D61">
      <w:rPr>
        <w:noProof/>
        <w:color w:val="5B9BD5" w:themeColor="accent1"/>
        <w:lang w:val="es-ES"/>
      </w:rPr>
      <w:t>33</w:t>
    </w:r>
    <w:r>
      <w:rPr>
        <w:color w:val="5B9BD5" w:themeColor="accent1"/>
      </w:rPr>
      <w:fldChar w:fldCharType="end"/>
    </w:r>
  </w:p>
  <w:p w:rsidR="00606081" w:rsidRDefault="006060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AD" w:rsidRDefault="00626AAD">
      <w:pPr>
        <w:spacing w:after="0"/>
      </w:pPr>
      <w:r>
        <w:separator/>
      </w:r>
    </w:p>
  </w:footnote>
  <w:footnote w:type="continuationSeparator" w:id="0">
    <w:p w:rsidR="00626AAD" w:rsidRDefault="00626AA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81" w:rsidRDefault="00606081" w:rsidP="00F442AA">
    <w:pPr>
      <w:pStyle w:val="Encabezado"/>
      <w:tabs>
        <w:tab w:val="clear" w:pos="4419"/>
        <w:tab w:val="clear" w:pos="8838"/>
        <w:tab w:val="center" w:pos="4252"/>
        <w:tab w:val="right" w:pos="8504"/>
      </w:tabs>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w:t>
    </w:r>
    <w:r w:rsidRPr="004D21B3">
      <w:rPr>
        <w:rFonts w:ascii="Century Gothic" w:eastAsia="Arial" w:hAnsi="Century Gothic" w:cs="Arial"/>
        <w:b/>
      </w:rPr>
      <w:t>PÚBLICA NACIONAL</w:t>
    </w:r>
    <w:r w:rsidRPr="0036692C">
      <w:rPr>
        <w:rFonts w:ascii="Century Gothic" w:eastAsia="Arial" w:hAnsi="Century Gothic" w:cs="Arial"/>
        <w:b/>
      </w:rPr>
      <w:t xml:space="preserve"> </w:t>
    </w:r>
    <w:r>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 xml:space="preserve">DEL </w:t>
    </w:r>
  </w:p>
  <w:p w:rsidR="00606081" w:rsidRDefault="00606081" w:rsidP="00F442AA">
    <w:pPr>
      <w:pStyle w:val="Encabezado"/>
      <w:tabs>
        <w:tab w:val="clear" w:pos="4419"/>
        <w:tab w:val="clear" w:pos="8838"/>
        <w:tab w:val="center" w:pos="4252"/>
        <w:tab w:val="right" w:pos="8504"/>
      </w:tabs>
      <w:contextualSpacing/>
      <w:jc w:val="right"/>
      <w:rPr>
        <w:rFonts w:ascii="Century Gothic" w:eastAsia="Arial" w:hAnsi="Century Gothic" w:cs="Arial"/>
        <w:b/>
      </w:rPr>
    </w:pPr>
    <w:r w:rsidRPr="0036692C">
      <w:rPr>
        <w:rFonts w:ascii="Century Gothic" w:eastAsia="Arial" w:hAnsi="Century Gothic" w:cs="Arial"/>
        <w:b/>
      </w:rPr>
      <w:t>COMITÉ DE ADQUISICIONES NÚMERO DE LICITACIÓN:</w:t>
    </w:r>
    <w:r>
      <w:rPr>
        <w:rFonts w:ascii="Century Gothic" w:eastAsia="Arial" w:hAnsi="Century Gothic" w:cs="Arial"/>
        <w:b/>
      </w:rPr>
      <w:t xml:space="preserve"> LSC-047</w:t>
    </w:r>
    <w:r w:rsidRPr="0036692C">
      <w:rPr>
        <w:rFonts w:ascii="Century Gothic" w:eastAsia="Arial" w:hAnsi="Century Gothic" w:cs="Arial"/>
        <w:b/>
      </w:rPr>
      <w:t>/2023</w:t>
    </w:r>
  </w:p>
  <w:p w:rsidR="00606081" w:rsidRDefault="00606081"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eastAsia="Arial" w:hAnsi="Century Gothic" w:cs="Arial"/>
        <w:b/>
      </w:rPr>
      <w:t xml:space="preserve"> PARA LA </w:t>
    </w:r>
    <w:r w:rsidRPr="0036692C">
      <w:rPr>
        <w:rFonts w:ascii="Century Gothic" w:hAnsi="Century Gothic" w:cs="Times New Roman"/>
        <w:b/>
      </w:rPr>
      <w:t xml:space="preserve">ADQUISICIÓN DE </w:t>
    </w:r>
    <w:r>
      <w:rPr>
        <w:rFonts w:ascii="Century Gothic" w:hAnsi="Century Gothic" w:cs="Times New Roman"/>
        <w:b/>
      </w:rPr>
      <w:t xml:space="preserve">SISTEMA DE CIRCUITO CERRADO DE VIDEO VIGILANCIA </w:t>
    </w:r>
    <w:r w:rsidRPr="0036692C">
      <w:rPr>
        <w:rFonts w:ascii="Century Gothic" w:hAnsi="Century Gothic" w:cs="Times New Roman"/>
        <w:b/>
      </w:rPr>
      <w:t>(</w:t>
    </w:r>
    <w:r>
      <w:rPr>
        <w:rFonts w:ascii="Century Gothic" w:hAnsi="Century Gothic" w:cs="Times New Roman"/>
        <w:b/>
      </w:rPr>
      <w:t>CCTV</w:t>
    </w:r>
    <w:r w:rsidRPr="0036692C">
      <w:rPr>
        <w:rFonts w:ascii="Century Gothic" w:hAnsi="Century Gothic" w:cs="Times New Roman"/>
        <w:b/>
      </w:rPr>
      <w:t>)</w:t>
    </w:r>
    <w:r>
      <w:rPr>
        <w:rFonts w:ascii="Century Gothic" w:hAnsi="Century Gothic" w:cs="Times New Roman"/>
        <w:b/>
      </w:rPr>
      <w:t xml:space="preserve">, </w:t>
    </w:r>
    <w:r w:rsidRPr="0036692C">
      <w:rPr>
        <w:rFonts w:ascii="Century Gothic" w:hAnsi="Century Gothic" w:cs="Times New Roman"/>
        <w:b/>
      </w:rPr>
      <w:t>PARA LAS ÁREAS</w:t>
    </w:r>
    <w:r>
      <w:rPr>
        <w:rFonts w:ascii="Century Gothic" w:hAnsi="Century Gothic" w:cs="Times New Roman"/>
        <w:b/>
      </w:rPr>
      <w:t xml:space="preserve"> </w:t>
    </w:r>
    <w:r w:rsidRPr="0036692C">
      <w:rPr>
        <w:rFonts w:ascii="Century Gothic" w:hAnsi="Century Gothic" w:cs="Times New Roman"/>
        <w:b/>
      </w:rPr>
      <w:t>ADMINISTRATIVAS</w:t>
    </w:r>
  </w:p>
  <w:p w:rsidR="00606081" w:rsidRDefault="00606081"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hAnsi="Century Gothic" w:cs="Times New Roman"/>
        <w:b/>
      </w:rPr>
      <w:t xml:space="preserve"> DEL</w:t>
    </w:r>
    <w:r>
      <w:rPr>
        <w:rFonts w:ascii="Century Gothic" w:hAnsi="Century Gothic" w:cs="Times New Roman"/>
        <w:b/>
      </w:rPr>
      <w:t xml:space="preserve"> </w:t>
    </w:r>
    <w:r w:rsidRPr="0036692C">
      <w:rPr>
        <w:rFonts w:ascii="Century Gothic" w:hAnsi="Century Gothic" w:cs="Times New Roman"/>
        <w:b/>
      </w:rPr>
      <w:t>ORGANISMO</w:t>
    </w:r>
    <w:r>
      <w:rPr>
        <w:rFonts w:ascii="Century Gothic" w:hAnsi="Century Gothic" w:cs="Times New Roman"/>
        <w:b/>
      </w:rPr>
      <w:t xml:space="preserve"> </w:t>
    </w:r>
    <w:r w:rsidRPr="0036692C">
      <w:rPr>
        <w:rFonts w:ascii="Century Gothic" w:hAnsi="Century Gothic" w:cs="Times New Roman"/>
        <w:b/>
      </w:rPr>
      <w:t>PÚBLICO</w:t>
    </w:r>
    <w:r>
      <w:rPr>
        <w:rFonts w:ascii="Century Gothic" w:hAnsi="Century Gothic" w:cs="Times New Roman"/>
        <w:b/>
      </w:rPr>
      <w:t xml:space="preserve"> </w:t>
    </w:r>
    <w:r w:rsidRPr="0036692C">
      <w:rPr>
        <w:rFonts w:ascii="Century Gothic" w:hAnsi="Century Gothic" w:cs="Times New Roman"/>
        <w:b/>
      </w:rPr>
      <w:t>DESCENTRALIZADO</w:t>
    </w:r>
    <w:r>
      <w:rPr>
        <w:rFonts w:ascii="Century Gothic" w:hAnsi="Century Gothic" w:cs="Times New Roman"/>
        <w:b/>
      </w:rPr>
      <w:t xml:space="preserve">, </w:t>
    </w:r>
  </w:p>
  <w:p w:rsidR="00606081" w:rsidRDefault="00606081"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hAnsi="Century Gothic" w:cs="Times New Roman"/>
        <w:b/>
      </w:rPr>
      <w:t>SERVICIOS DE SALUD</w:t>
    </w:r>
    <w:r>
      <w:rPr>
        <w:rFonts w:ascii="Century Gothic" w:hAnsi="Century Gothic" w:cs="Times New Roman"/>
        <w:b/>
      </w:rPr>
      <w:t xml:space="preserve"> </w:t>
    </w:r>
    <w:r w:rsidRPr="0036692C">
      <w:rPr>
        <w:rFonts w:ascii="Century Gothic" w:hAnsi="Century Gothic" w:cs="Times New Roman"/>
        <w:b/>
      </w:rPr>
      <w:t xml:space="preserve">DEL MUNICIPIO DE </w:t>
    </w:r>
    <w:r>
      <w:rPr>
        <w:rFonts w:ascii="Century Gothic" w:hAnsi="Century Gothic" w:cs="Times New Roman"/>
        <w:b/>
      </w:rPr>
      <w:t>ZAPOPA</w:t>
    </w:r>
    <w:r w:rsidRPr="0036692C">
      <w:rPr>
        <w:rFonts w:ascii="Century Gothic" w:hAnsi="Century Gothic" w:cs="Times New Roman"/>
        <w:b/>
      </w:rPr>
      <w:t>N</w:t>
    </w:r>
  </w:p>
  <w:p w:rsidR="00606081" w:rsidRDefault="00606081"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B708B"/>
    <w:multiLevelType w:val="multilevel"/>
    <w:tmpl w:val="95C6476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2"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3"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8"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4"/>
  </w:num>
  <w:num w:numId="4">
    <w:abstractNumId w:val="11"/>
  </w:num>
  <w:num w:numId="5">
    <w:abstractNumId w:val="21"/>
  </w:num>
  <w:num w:numId="6">
    <w:abstractNumId w:val="5"/>
  </w:num>
  <w:num w:numId="7">
    <w:abstractNumId w:val="27"/>
  </w:num>
  <w:num w:numId="8">
    <w:abstractNumId w:val="13"/>
  </w:num>
  <w:num w:numId="9">
    <w:abstractNumId w:val="0"/>
  </w:num>
  <w:num w:numId="10">
    <w:abstractNumId w:val="20"/>
  </w:num>
  <w:num w:numId="11">
    <w:abstractNumId w:val="33"/>
  </w:num>
  <w:num w:numId="12">
    <w:abstractNumId w:val="32"/>
  </w:num>
  <w:num w:numId="13">
    <w:abstractNumId w:val="30"/>
  </w:num>
  <w:num w:numId="14">
    <w:abstractNumId w:val="22"/>
  </w:num>
  <w:num w:numId="15">
    <w:abstractNumId w:val="22"/>
    <w:lvlOverride w:ilvl="0">
      <w:startOverride w:val="1"/>
    </w:lvlOverride>
  </w:num>
  <w:num w:numId="16">
    <w:abstractNumId w:val="9"/>
  </w:num>
  <w:num w:numId="17">
    <w:abstractNumId w:val="3"/>
  </w:num>
  <w:num w:numId="18">
    <w:abstractNumId w:val="25"/>
  </w:num>
  <w:num w:numId="19">
    <w:abstractNumId w:val="26"/>
  </w:num>
  <w:num w:numId="20">
    <w:abstractNumId w:val="16"/>
  </w:num>
  <w:num w:numId="21">
    <w:abstractNumId w:val="23"/>
  </w:num>
  <w:num w:numId="22">
    <w:abstractNumId w:val="2"/>
  </w:num>
  <w:num w:numId="23">
    <w:abstractNumId w:val="28"/>
  </w:num>
  <w:num w:numId="24">
    <w:abstractNumId w:val="17"/>
  </w:num>
  <w:num w:numId="25">
    <w:abstractNumId w:val="12"/>
  </w:num>
  <w:num w:numId="26">
    <w:abstractNumId w:val="29"/>
  </w:num>
  <w:num w:numId="27">
    <w:abstractNumId w:val="15"/>
  </w:num>
  <w:num w:numId="28">
    <w:abstractNumId w:val="19"/>
  </w:num>
  <w:num w:numId="29">
    <w:abstractNumId w:val="24"/>
  </w:num>
  <w:num w:numId="30">
    <w:abstractNumId w:val="4"/>
  </w:num>
  <w:num w:numId="31">
    <w:abstractNumId w:val="8"/>
  </w:num>
  <w:num w:numId="32">
    <w:abstractNumId w:val="18"/>
  </w:num>
  <w:num w:numId="33">
    <w:abstractNumId w:val="1"/>
  </w:num>
  <w:num w:numId="34">
    <w:abstractNumId w:val="1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11077F"/>
    <w:rsid w:val="00116ECF"/>
    <w:rsid w:val="0012617E"/>
    <w:rsid w:val="00133D2C"/>
    <w:rsid w:val="001375F5"/>
    <w:rsid w:val="00140DF3"/>
    <w:rsid w:val="00145624"/>
    <w:rsid w:val="001466D8"/>
    <w:rsid w:val="00154A61"/>
    <w:rsid w:val="0016127F"/>
    <w:rsid w:val="001643A2"/>
    <w:rsid w:val="00166A6D"/>
    <w:rsid w:val="001708C7"/>
    <w:rsid w:val="00170C20"/>
    <w:rsid w:val="00175F2A"/>
    <w:rsid w:val="00177E4E"/>
    <w:rsid w:val="00183936"/>
    <w:rsid w:val="00183B2F"/>
    <w:rsid w:val="001975BC"/>
    <w:rsid w:val="001A38D2"/>
    <w:rsid w:val="001A4A1D"/>
    <w:rsid w:val="001B0900"/>
    <w:rsid w:val="001B32AA"/>
    <w:rsid w:val="001B632A"/>
    <w:rsid w:val="001E0615"/>
    <w:rsid w:val="001E2AFC"/>
    <w:rsid w:val="001F1469"/>
    <w:rsid w:val="001F1A8A"/>
    <w:rsid w:val="0020135E"/>
    <w:rsid w:val="002029AB"/>
    <w:rsid w:val="00207935"/>
    <w:rsid w:val="00220C51"/>
    <w:rsid w:val="00225AE4"/>
    <w:rsid w:val="00234A76"/>
    <w:rsid w:val="00254F11"/>
    <w:rsid w:val="00260567"/>
    <w:rsid w:val="002607D6"/>
    <w:rsid w:val="00265A6F"/>
    <w:rsid w:val="00271CBE"/>
    <w:rsid w:val="002764DD"/>
    <w:rsid w:val="00290E59"/>
    <w:rsid w:val="00292E03"/>
    <w:rsid w:val="00295BC3"/>
    <w:rsid w:val="002A1D95"/>
    <w:rsid w:val="002A33CC"/>
    <w:rsid w:val="002A517C"/>
    <w:rsid w:val="002D2D61"/>
    <w:rsid w:val="002E4CD8"/>
    <w:rsid w:val="00306DB1"/>
    <w:rsid w:val="003177FE"/>
    <w:rsid w:val="0033521C"/>
    <w:rsid w:val="003510FA"/>
    <w:rsid w:val="00360126"/>
    <w:rsid w:val="00361A38"/>
    <w:rsid w:val="00362190"/>
    <w:rsid w:val="00364F64"/>
    <w:rsid w:val="00367123"/>
    <w:rsid w:val="003703FE"/>
    <w:rsid w:val="00375CA0"/>
    <w:rsid w:val="00391181"/>
    <w:rsid w:val="00392720"/>
    <w:rsid w:val="00392F5A"/>
    <w:rsid w:val="003A1913"/>
    <w:rsid w:val="003A2DD5"/>
    <w:rsid w:val="003A4D67"/>
    <w:rsid w:val="003C2C46"/>
    <w:rsid w:val="003D272E"/>
    <w:rsid w:val="003D2BC3"/>
    <w:rsid w:val="003D4376"/>
    <w:rsid w:val="003E0260"/>
    <w:rsid w:val="003E7E5E"/>
    <w:rsid w:val="003F5A11"/>
    <w:rsid w:val="0040031E"/>
    <w:rsid w:val="00400CDA"/>
    <w:rsid w:val="004042C9"/>
    <w:rsid w:val="00413BD9"/>
    <w:rsid w:val="00414B46"/>
    <w:rsid w:val="00420048"/>
    <w:rsid w:val="004377E4"/>
    <w:rsid w:val="00444C26"/>
    <w:rsid w:val="00445F88"/>
    <w:rsid w:val="0044633D"/>
    <w:rsid w:val="0045484E"/>
    <w:rsid w:val="0046029A"/>
    <w:rsid w:val="00465CED"/>
    <w:rsid w:val="00466BFE"/>
    <w:rsid w:val="00472C6D"/>
    <w:rsid w:val="004770B6"/>
    <w:rsid w:val="00485A89"/>
    <w:rsid w:val="004902AD"/>
    <w:rsid w:val="00492471"/>
    <w:rsid w:val="004A327E"/>
    <w:rsid w:val="004B494B"/>
    <w:rsid w:val="004B64D3"/>
    <w:rsid w:val="004C4892"/>
    <w:rsid w:val="004D21B3"/>
    <w:rsid w:val="004D4622"/>
    <w:rsid w:val="004D5A44"/>
    <w:rsid w:val="004E1464"/>
    <w:rsid w:val="004E77DC"/>
    <w:rsid w:val="004F2E29"/>
    <w:rsid w:val="004F3325"/>
    <w:rsid w:val="0050207A"/>
    <w:rsid w:val="0050322B"/>
    <w:rsid w:val="00512B13"/>
    <w:rsid w:val="00516095"/>
    <w:rsid w:val="00516AE9"/>
    <w:rsid w:val="00523CF2"/>
    <w:rsid w:val="00527CAC"/>
    <w:rsid w:val="00533066"/>
    <w:rsid w:val="00533659"/>
    <w:rsid w:val="005367E1"/>
    <w:rsid w:val="00540427"/>
    <w:rsid w:val="00540755"/>
    <w:rsid w:val="005566D0"/>
    <w:rsid w:val="00556FEA"/>
    <w:rsid w:val="00573F74"/>
    <w:rsid w:val="0057558A"/>
    <w:rsid w:val="00582A36"/>
    <w:rsid w:val="00582D56"/>
    <w:rsid w:val="005830D7"/>
    <w:rsid w:val="00583522"/>
    <w:rsid w:val="005877FA"/>
    <w:rsid w:val="005A74C0"/>
    <w:rsid w:val="005B295F"/>
    <w:rsid w:val="005B6861"/>
    <w:rsid w:val="005B6A10"/>
    <w:rsid w:val="005C1268"/>
    <w:rsid w:val="005C6402"/>
    <w:rsid w:val="005D11C1"/>
    <w:rsid w:val="005F32D9"/>
    <w:rsid w:val="00602790"/>
    <w:rsid w:val="00606081"/>
    <w:rsid w:val="00606E06"/>
    <w:rsid w:val="006070E9"/>
    <w:rsid w:val="00613462"/>
    <w:rsid w:val="006215F8"/>
    <w:rsid w:val="00621BE7"/>
    <w:rsid w:val="00623288"/>
    <w:rsid w:val="00626AAD"/>
    <w:rsid w:val="00633706"/>
    <w:rsid w:val="00636BD2"/>
    <w:rsid w:val="00653A1B"/>
    <w:rsid w:val="006561F7"/>
    <w:rsid w:val="006614AC"/>
    <w:rsid w:val="006624DE"/>
    <w:rsid w:val="00666DC0"/>
    <w:rsid w:val="0067120C"/>
    <w:rsid w:val="006804E8"/>
    <w:rsid w:val="0068786B"/>
    <w:rsid w:val="00697C74"/>
    <w:rsid w:val="006A6839"/>
    <w:rsid w:val="006B6DC9"/>
    <w:rsid w:val="006C05BD"/>
    <w:rsid w:val="006C21FB"/>
    <w:rsid w:val="006D3D02"/>
    <w:rsid w:val="006E0D1C"/>
    <w:rsid w:val="006E23CD"/>
    <w:rsid w:val="006F6F80"/>
    <w:rsid w:val="00705709"/>
    <w:rsid w:val="0071781D"/>
    <w:rsid w:val="00725FFD"/>
    <w:rsid w:val="00730C40"/>
    <w:rsid w:val="00742253"/>
    <w:rsid w:val="00754E7A"/>
    <w:rsid w:val="0076218F"/>
    <w:rsid w:val="007621DD"/>
    <w:rsid w:val="00762414"/>
    <w:rsid w:val="00762FBC"/>
    <w:rsid w:val="00770584"/>
    <w:rsid w:val="00770A54"/>
    <w:rsid w:val="00783C8D"/>
    <w:rsid w:val="00785D2A"/>
    <w:rsid w:val="007933F1"/>
    <w:rsid w:val="00796885"/>
    <w:rsid w:val="007A0912"/>
    <w:rsid w:val="007A2AF1"/>
    <w:rsid w:val="007A5568"/>
    <w:rsid w:val="007A7E09"/>
    <w:rsid w:val="007B098A"/>
    <w:rsid w:val="007B6F96"/>
    <w:rsid w:val="007C127A"/>
    <w:rsid w:val="007C1BDE"/>
    <w:rsid w:val="007D018D"/>
    <w:rsid w:val="007F2D80"/>
    <w:rsid w:val="008027C8"/>
    <w:rsid w:val="00802B3F"/>
    <w:rsid w:val="00805061"/>
    <w:rsid w:val="008062C6"/>
    <w:rsid w:val="008108A7"/>
    <w:rsid w:val="00813269"/>
    <w:rsid w:val="0081675E"/>
    <w:rsid w:val="008225A7"/>
    <w:rsid w:val="00835029"/>
    <w:rsid w:val="00842E10"/>
    <w:rsid w:val="00852B99"/>
    <w:rsid w:val="0085364C"/>
    <w:rsid w:val="00866AB1"/>
    <w:rsid w:val="00872735"/>
    <w:rsid w:val="0087396A"/>
    <w:rsid w:val="00882C03"/>
    <w:rsid w:val="00883F9E"/>
    <w:rsid w:val="008B2BDB"/>
    <w:rsid w:val="008B63ED"/>
    <w:rsid w:val="008B7381"/>
    <w:rsid w:val="008C07FE"/>
    <w:rsid w:val="008C27B0"/>
    <w:rsid w:val="008C6E34"/>
    <w:rsid w:val="008D4DD9"/>
    <w:rsid w:val="008D6551"/>
    <w:rsid w:val="008D7F20"/>
    <w:rsid w:val="008E39F3"/>
    <w:rsid w:val="008E4655"/>
    <w:rsid w:val="008F1FDE"/>
    <w:rsid w:val="00901770"/>
    <w:rsid w:val="009102FE"/>
    <w:rsid w:val="00913977"/>
    <w:rsid w:val="009169B8"/>
    <w:rsid w:val="00917CCC"/>
    <w:rsid w:val="00920768"/>
    <w:rsid w:val="00924B50"/>
    <w:rsid w:val="00926300"/>
    <w:rsid w:val="00926916"/>
    <w:rsid w:val="009368D9"/>
    <w:rsid w:val="009407D2"/>
    <w:rsid w:val="00942BD2"/>
    <w:rsid w:val="00946BA8"/>
    <w:rsid w:val="00974480"/>
    <w:rsid w:val="009745B6"/>
    <w:rsid w:val="0099179B"/>
    <w:rsid w:val="00997541"/>
    <w:rsid w:val="009A3995"/>
    <w:rsid w:val="009B1E80"/>
    <w:rsid w:val="009B4E2D"/>
    <w:rsid w:val="009B77DF"/>
    <w:rsid w:val="009B789D"/>
    <w:rsid w:val="009C3247"/>
    <w:rsid w:val="009D434C"/>
    <w:rsid w:val="009E1350"/>
    <w:rsid w:val="009F2B24"/>
    <w:rsid w:val="00A05741"/>
    <w:rsid w:val="00A173CD"/>
    <w:rsid w:val="00A23856"/>
    <w:rsid w:val="00A3363B"/>
    <w:rsid w:val="00A367B6"/>
    <w:rsid w:val="00A40556"/>
    <w:rsid w:val="00A51748"/>
    <w:rsid w:val="00A560A9"/>
    <w:rsid w:val="00A57755"/>
    <w:rsid w:val="00A6147A"/>
    <w:rsid w:val="00A63DEC"/>
    <w:rsid w:val="00A74A39"/>
    <w:rsid w:val="00A85E57"/>
    <w:rsid w:val="00A9477E"/>
    <w:rsid w:val="00A950D0"/>
    <w:rsid w:val="00AB63C5"/>
    <w:rsid w:val="00AC30A4"/>
    <w:rsid w:val="00AC442B"/>
    <w:rsid w:val="00AC4821"/>
    <w:rsid w:val="00AC4B5B"/>
    <w:rsid w:val="00AD23C3"/>
    <w:rsid w:val="00AD6744"/>
    <w:rsid w:val="00AF0665"/>
    <w:rsid w:val="00AF2144"/>
    <w:rsid w:val="00AF473C"/>
    <w:rsid w:val="00AF7D0A"/>
    <w:rsid w:val="00B161AF"/>
    <w:rsid w:val="00B21A93"/>
    <w:rsid w:val="00B270B7"/>
    <w:rsid w:val="00B275C0"/>
    <w:rsid w:val="00B276DA"/>
    <w:rsid w:val="00B37545"/>
    <w:rsid w:val="00B4293B"/>
    <w:rsid w:val="00B60AE1"/>
    <w:rsid w:val="00B614E8"/>
    <w:rsid w:val="00B74457"/>
    <w:rsid w:val="00B7562A"/>
    <w:rsid w:val="00B93E05"/>
    <w:rsid w:val="00BB3FB1"/>
    <w:rsid w:val="00BB62CB"/>
    <w:rsid w:val="00BC290F"/>
    <w:rsid w:val="00BC3F52"/>
    <w:rsid w:val="00BC4EB1"/>
    <w:rsid w:val="00BD0447"/>
    <w:rsid w:val="00BE4160"/>
    <w:rsid w:val="00BF01FE"/>
    <w:rsid w:val="00BF29BE"/>
    <w:rsid w:val="00BF75A5"/>
    <w:rsid w:val="00C01BA2"/>
    <w:rsid w:val="00C058CE"/>
    <w:rsid w:val="00C11267"/>
    <w:rsid w:val="00C11B81"/>
    <w:rsid w:val="00C16F24"/>
    <w:rsid w:val="00C30EA2"/>
    <w:rsid w:val="00C31336"/>
    <w:rsid w:val="00C31807"/>
    <w:rsid w:val="00C40B64"/>
    <w:rsid w:val="00C46EBC"/>
    <w:rsid w:val="00C55839"/>
    <w:rsid w:val="00C57BB4"/>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CF7A6F"/>
    <w:rsid w:val="00D00152"/>
    <w:rsid w:val="00D026E2"/>
    <w:rsid w:val="00D03309"/>
    <w:rsid w:val="00D066C6"/>
    <w:rsid w:val="00D34683"/>
    <w:rsid w:val="00D34EA4"/>
    <w:rsid w:val="00D54412"/>
    <w:rsid w:val="00D5638A"/>
    <w:rsid w:val="00D57CA4"/>
    <w:rsid w:val="00D76464"/>
    <w:rsid w:val="00D90766"/>
    <w:rsid w:val="00D9460E"/>
    <w:rsid w:val="00D96C37"/>
    <w:rsid w:val="00DA262A"/>
    <w:rsid w:val="00DA7B6F"/>
    <w:rsid w:val="00DC004C"/>
    <w:rsid w:val="00DC6B0E"/>
    <w:rsid w:val="00DD14D9"/>
    <w:rsid w:val="00DD7AD3"/>
    <w:rsid w:val="00DE2A7E"/>
    <w:rsid w:val="00DE4A1B"/>
    <w:rsid w:val="00DE6620"/>
    <w:rsid w:val="00DF436A"/>
    <w:rsid w:val="00E05AD3"/>
    <w:rsid w:val="00E1671D"/>
    <w:rsid w:val="00E215D6"/>
    <w:rsid w:val="00E336AC"/>
    <w:rsid w:val="00E35990"/>
    <w:rsid w:val="00E3733E"/>
    <w:rsid w:val="00E419ED"/>
    <w:rsid w:val="00E447C9"/>
    <w:rsid w:val="00E4524D"/>
    <w:rsid w:val="00E476CA"/>
    <w:rsid w:val="00E56119"/>
    <w:rsid w:val="00E700EB"/>
    <w:rsid w:val="00E76965"/>
    <w:rsid w:val="00E90186"/>
    <w:rsid w:val="00EA1170"/>
    <w:rsid w:val="00EA587A"/>
    <w:rsid w:val="00EB4AC4"/>
    <w:rsid w:val="00EC0ADF"/>
    <w:rsid w:val="00EC7BAA"/>
    <w:rsid w:val="00EF26F0"/>
    <w:rsid w:val="00EF48E3"/>
    <w:rsid w:val="00EF6054"/>
    <w:rsid w:val="00F12997"/>
    <w:rsid w:val="00F27936"/>
    <w:rsid w:val="00F442AA"/>
    <w:rsid w:val="00F4491C"/>
    <w:rsid w:val="00F468AB"/>
    <w:rsid w:val="00F56CC1"/>
    <w:rsid w:val="00F64EE8"/>
    <w:rsid w:val="00F65D10"/>
    <w:rsid w:val="00F72F8B"/>
    <w:rsid w:val="00F80213"/>
    <w:rsid w:val="00F830FF"/>
    <w:rsid w:val="00F852AD"/>
    <w:rsid w:val="00F92BD7"/>
    <w:rsid w:val="00F953BE"/>
    <w:rsid w:val="00F971B3"/>
    <w:rsid w:val="00F97937"/>
    <w:rsid w:val="00FA58F9"/>
    <w:rsid w:val="00FA69DF"/>
    <w:rsid w:val="00FB694C"/>
    <w:rsid w:val="00FC1189"/>
    <w:rsid w:val="00FC6468"/>
    <w:rsid w:val="00FE221F"/>
    <w:rsid w:val="00FE5EEB"/>
    <w:rsid w:val="00FF1A52"/>
    <w:rsid w:val="00FF4D20"/>
    <w:rsid w:val="00FF544A"/>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6295"/>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DA"/>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smz@zapopa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201E-8F2E-4088-B0F3-9D101D36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33</Pages>
  <Words>10047</Words>
  <Characters>55262</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41</cp:revision>
  <cp:lastPrinted>2023-12-06T17:22:00Z</cp:lastPrinted>
  <dcterms:created xsi:type="dcterms:W3CDTF">2023-08-16T20:52:00Z</dcterms:created>
  <dcterms:modified xsi:type="dcterms:W3CDTF">2023-12-06T17:31:00Z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